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5"/>
        </w:rPr>
      </w:pPr>
    </w:p>
    <w:p>
      <w:pPr>
        <w:spacing w:line="336" w:lineRule="auto" w:before="50"/>
        <w:ind w:left="4293" w:right="864" w:hanging="3447"/>
        <w:jc w:val="left"/>
        <w:rPr>
          <w:sz w:val="52"/>
        </w:rPr>
      </w:pPr>
      <w:r>
        <w:rPr>
          <w:sz w:val="52"/>
        </w:rPr>
        <w:t>2023</w:t>
      </w:r>
      <w:r>
        <w:rPr>
          <w:spacing w:val="-13"/>
          <w:sz w:val="52"/>
        </w:rPr>
        <w:t> 年枣庄市山亭区实验小学单位预算</w:t>
      </w:r>
    </w:p>
    <w:p>
      <w:pPr>
        <w:spacing w:after="0" w:line="336" w:lineRule="auto"/>
        <w:jc w:val="left"/>
        <w:rPr>
          <w:sz w:val="52"/>
        </w:rPr>
        <w:sectPr>
          <w:type w:val="continuous"/>
          <w:pgSz w:w="11910" w:h="16840"/>
          <w:pgMar w:top="1580" w:bottom="280" w:left="1140" w:right="1120"/>
        </w:sectPr>
      </w:pPr>
    </w:p>
    <w:p>
      <w:pPr>
        <w:tabs>
          <w:tab w:pos="880" w:val="left" w:leader="none"/>
        </w:tabs>
        <w:spacing w:before="26"/>
        <w:ind w:left="0" w:right="20" w:firstLine="0"/>
        <w:jc w:val="center"/>
        <w:rPr>
          <w:rFonts w:ascii="黑体" w:eastAsia="黑体" w:hint="eastAsia"/>
          <w:sz w:val="44"/>
        </w:rPr>
      </w:pPr>
      <w:r>
        <w:rPr>
          <w:rFonts w:ascii="黑体" w:eastAsia="黑体" w:hint="eastAsia"/>
          <w:sz w:val="44"/>
        </w:rPr>
        <w:t>目</w:t>
        <w:tab/>
        <w:t>录</w:t>
      </w:r>
    </w:p>
    <w:p>
      <w:pPr>
        <w:spacing w:before="97"/>
        <w:ind w:left="660" w:right="0" w:firstLine="0"/>
        <w:jc w:val="left"/>
        <w:rPr>
          <w:rFonts w:ascii="黑体" w:eastAsia="黑体" w:hint="eastAsia"/>
          <w:sz w:val="36"/>
        </w:rPr>
      </w:pPr>
      <w:r>
        <w:rPr>
          <w:rFonts w:ascii="黑体" w:eastAsia="黑体" w:hint="eastAsia"/>
          <w:sz w:val="36"/>
        </w:rPr>
        <w:t>第一部分 单位概况</w:t>
      </w:r>
    </w:p>
    <w:p>
      <w:pPr>
        <w:pStyle w:val="BodyText"/>
        <w:spacing w:before="160"/>
        <w:ind w:left="1300"/>
      </w:pPr>
      <w:r>
        <w:rPr/>
        <w:t>一、主要职能</w:t>
      </w:r>
    </w:p>
    <w:p>
      <w:pPr>
        <w:pStyle w:val="BodyText"/>
        <w:spacing w:before="168"/>
        <w:ind w:left="1300"/>
      </w:pPr>
      <w:r>
        <w:rPr/>
        <w:t>二、机构设置情况</w:t>
      </w:r>
    </w:p>
    <w:p>
      <w:pPr>
        <w:spacing w:before="131"/>
        <w:ind w:left="660" w:right="0" w:firstLine="0"/>
        <w:jc w:val="left"/>
        <w:rPr>
          <w:rFonts w:ascii="黑体" w:eastAsia="黑体" w:hint="eastAsia"/>
          <w:sz w:val="36"/>
        </w:rPr>
      </w:pPr>
      <w:r>
        <w:rPr>
          <w:rFonts w:ascii="黑体" w:eastAsia="黑体" w:hint="eastAsia"/>
          <w:sz w:val="36"/>
        </w:rPr>
        <w:t>第二部分 2023 年单位预算表</w:t>
      </w:r>
    </w:p>
    <w:p>
      <w:pPr>
        <w:pStyle w:val="BodyText"/>
        <w:spacing w:line="338" w:lineRule="auto" w:before="159"/>
        <w:ind w:left="1300" w:right="5465"/>
        <w:jc w:val="both"/>
      </w:pPr>
      <w:r>
        <w:rPr/>
        <w:t>一、收支总体情况表二、收入总体情况表三、支出总体情况表</w:t>
      </w:r>
    </w:p>
    <w:p>
      <w:pPr>
        <w:pStyle w:val="BodyText"/>
        <w:spacing w:line="338" w:lineRule="auto" w:before="6"/>
        <w:ind w:left="1300" w:right="4184"/>
      </w:pPr>
      <w:r>
        <w:rPr/>
        <w:t>四、财政拨款收支总体情况表五、一般公共预算支出情况表</w:t>
      </w:r>
    </w:p>
    <w:p>
      <w:pPr>
        <w:pStyle w:val="BodyText"/>
        <w:spacing w:before="3"/>
        <w:ind w:left="1300"/>
      </w:pPr>
      <w:r>
        <w:rPr/>
        <w:t>六、一般公共预算基本支出情况表</w:t>
      </w:r>
    </w:p>
    <w:p>
      <w:pPr>
        <w:pStyle w:val="BodyText"/>
        <w:spacing w:line="338" w:lineRule="auto" w:before="171"/>
        <w:ind w:left="1300" w:right="2264"/>
      </w:pPr>
      <w:r>
        <w:rPr/>
        <w:t>七、一般公共预算“三公”经费支出情况表八、政府性基金预算支出情况表</w:t>
      </w:r>
    </w:p>
    <w:p>
      <w:pPr>
        <w:pStyle w:val="BodyText"/>
        <w:spacing w:line="340" w:lineRule="auto" w:before="3"/>
        <w:ind w:left="1300" w:right="3545"/>
      </w:pPr>
      <w:r>
        <w:rPr/>
        <w:t>九、国有资本经营预算支出情况表十、基本支出预算情况表</w:t>
      </w:r>
    </w:p>
    <w:p>
      <w:pPr>
        <w:pStyle w:val="BodyText"/>
        <w:spacing w:line="340" w:lineRule="auto"/>
        <w:ind w:left="1300" w:right="4505"/>
      </w:pPr>
      <w:r>
        <w:rPr/>
        <w:t>十一、项目支出预算情况表十二、政府采购预算情况表</w:t>
      </w:r>
    </w:p>
    <w:p>
      <w:pPr>
        <w:spacing w:line="416" w:lineRule="exact" w:before="0"/>
        <w:ind w:left="660" w:right="0" w:firstLine="0"/>
        <w:jc w:val="left"/>
        <w:rPr>
          <w:rFonts w:ascii="黑体" w:eastAsia="黑体" w:hint="eastAsia"/>
          <w:sz w:val="36"/>
        </w:rPr>
      </w:pPr>
      <w:r>
        <w:rPr>
          <w:rFonts w:ascii="黑体" w:eastAsia="黑体" w:hint="eastAsia"/>
          <w:sz w:val="36"/>
        </w:rPr>
        <w:t>第三部分 2023 年单位预算情况和重要事项说明</w:t>
      </w:r>
    </w:p>
    <w:p>
      <w:pPr>
        <w:spacing w:before="90"/>
        <w:ind w:left="660" w:right="0" w:firstLine="0"/>
        <w:jc w:val="left"/>
        <w:rPr>
          <w:rFonts w:ascii="黑体" w:eastAsia="黑体" w:hint="eastAsia"/>
          <w:sz w:val="36"/>
        </w:rPr>
      </w:pPr>
      <w:r>
        <w:rPr>
          <w:rFonts w:ascii="黑体" w:eastAsia="黑体" w:hint="eastAsia"/>
          <w:sz w:val="36"/>
        </w:rPr>
        <w:t>第四部分 名词解释</w:t>
      </w:r>
    </w:p>
    <w:p>
      <w:pPr>
        <w:spacing w:after="0"/>
        <w:jc w:val="left"/>
        <w:rPr>
          <w:rFonts w:ascii="黑体" w:eastAsia="黑体" w:hint="eastAsia"/>
          <w:sz w:val="36"/>
        </w:rPr>
        <w:sectPr>
          <w:footerReference w:type="default" r:id="rId5"/>
          <w:pgSz w:w="11910" w:h="16840"/>
          <w:pgMar w:footer="267" w:header="0" w:top="1420" w:bottom="460" w:left="1140" w:right="1120"/>
          <w:pgNumType w:start="1"/>
        </w:sectPr>
      </w:pPr>
    </w:p>
    <w:p>
      <w:pPr>
        <w:spacing w:before="8"/>
        <w:ind w:left="662" w:right="0" w:firstLine="0"/>
        <w:jc w:val="left"/>
        <w:rPr>
          <w:rFonts w:ascii="黑体" w:eastAsia="黑体" w:hint="eastAsia"/>
          <w:sz w:val="52"/>
        </w:rPr>
      </w:pPr>
      <w:r>
        <w:rPr>
          <w:rFonts w:ascii="黑体" w:eastAsia="黑体" w:hint="eastAsia"/>
          <w:sz w:val="52"/>
        </w:rPr>
        <w:t>第一部分</w:t>
      </w:r>
    </w:p>
    <w:p>
      <w:pPr>
        <w:pStyle w:val="BodyText"/>
        <w:rPr>
          <w:rFonts w:ascii="黑体"/>
          <w:sz w:val="20"/>
        </w:rPr>
      </w:pPr>
    </w:p>
    <w:p>
      <w:pPr>
        <w:pStyle w:val="BodyText"/>
        <w:rPr>
          <w:rFonts w:ascii="黑体"/>
          <w:sz w:val="20"/>
        </w:rPr>
      </w:pPr>
    </w:p>
    <w:p>
      <w:pPr>
        <w:pStyle w:val="BodyText"/>
        <w:rPr>
          <w:rFonts w:ascii="黑体"/>
          <w:sz w:val="20"/>
        </w:rPr>
      </w:pPr>
    </w:p>
    <w:p>
      <w:pPr>
        <w:pStyle w:val="BodyText"/>
        <w:rPr>
          <w:rFonts w:ascii="黑体"/>
          <w:sz w:val="20"/>
        </w:rPr>
      </w:pPr>
    </w:p>
    <w:p>
      <w:pPr>
        <w:pStyle w:val="BodyText"/>
        <w:rPr>
          <w:rFonts w:ascii="黑体"/>
          <w:sz w:val="20"/>
        </w:rPr>
      </w:pPr>
    </w:p>
    <w:p>
      <w:pPr>
        <w:pStyle w:val="BodyText"/>
        <w:rPr>
          <w:rFonts w:ascii="黑体"/>
          <w:sz w:val="20"/>
        </w:rPr>
      </w:pPr>
    </w:p>
    <w:p>
      <w:pPr>
        <w:pStyle w:val="BodyText"/>
        <w:rPr>
          <w:rFonts w:ascii="黑体"/>
          <w:sz w:val="20"/>
        </w:rPr>
      </w:pPr>
    </w:p>
    <w:p>
      <w:pPr>
        <w:pStyle w:val="BodyText"/>
        <w:rPr>
          <w:rFonts w:ascii="黑体"/>
          <w:sz w:val="20"/>
        </w:rPr>
      </w:pPr>
    </w:p>
    <w:p>
      <w:pPr>
        <w:pStyle w:val="BodyText"/>
        <w:rPr>
          <w:rFonts w:ascii="黑体"/>
          <w:sz w:val="20"/>
        </w:rPr>
      </w:pPr>
    </w:p>
    <w:p>
      <w:pPr>
        <w:pStyle w:val="BodyText"/>
        <w:rPr>
          <w:rFonts w:ascii="黑体"/>
          <w:sz w:val="20"/>
        </w:rPr>
      </w:pPr>
    </w:p>
    <w:p>
      <w:pPr>
        <w:pStyle w:val="BodyText"/>
        <w:rPr>
          <w:rFonts w:ascii="黑体"/>
          <w:sz w:val="20"/>
        </w:rPr>
      </w:pPr>
    </w:p>
    <w:p>
      <w:pPr>
        <w:pStyle w:val="BodyText"/>
        <w:rPr>
          <w:rFonts w:ascii="黑体"/>
          <w:sz w:val="20"/>
        </w:rPr>
      </w:pPr>
    </w:p>
    <w:p>
      <w:pPr>
        <w:pStyle w:val="BodyText"/>
        <w:rPr>
          <w:rFonts w:ascii="黑体"/>
          <w:sz w:val="20"/>
        </w:rPr>
      </w:pPr>
    </w:p>
    <w:p>
      <w:pPr>
        <w:pStyle w:val="BodyText"/>
        <w:rPr>
          <w:rFonts w:ascii="黑体"/>
          <w:sz w:val="20"/>
        </w:rPr>
      </w:pPr>
    </w:p>
    <w:p>
      <w:pPr>
        <w:pStyle w:val="BodyText"/>
        <w:rPr>
          <w:rFonts w:ascii="黑体"/>
          <w:sz w:val="20"/>
        </w:rPr>
      </w:pPr>
    </w:p>
    <w:p>
      <w:pPr>
        <w:pStyle w:val="BodyText"/>
        <w:spacing w:before="10"/>
        <w:rPr>
          <w:rFonts w:ascii="黑体"/>
          <w:sz w:val="26"/>
        </w:rPr>
      </w:pPr>
    </w:p>
    <w:p>
      <w:pPr>
        <w:spacing w:before="28"/>
        <w:ind w:left="0" w:right="300" w:firstLine="0"/>
        <w:jc w:val="center"/>
        <w:rPr>
          <w:rFonts w:ascii="黑体" w:eastAsia="黑体" w:hint="eastAsia"/>
          <w:sz w:val="52"/>
        </w:rPr>
      </w:pPr>
      <w:r>
        <w:rPr>
          <w:rFonts w:ascii="黑体" w:eastAsia="黑体" w:hint="eastAsia"/>
          <w:sz w:val="52"/>
        </w:rPr>
        <w:t>单位概况</w:t>
      </w:r>
    </w:p>
    <w:p>
      <w:pPr>
        <w:spacing w:after="0"/>
        <w:jc w:val="center"/>
        <w:rPr>
          <w:rFonts w:ascii="黑体" w:eastAsia="黑体" w:hint="eastAsia"/>
          <w:sz w:val="52"/>
        </w:rPr>
        <w:sectPr>
          <w:pgSz w:w="11910" w:h="16840"/>
          <w:pgMar w:header="0" w:footer="267" w:top="1440" w:bottom="460" w:left="1140" w:right="1120"/>
        </w:sectPr>
      </w:pPr>
    </w:p>
    <w:p>
      <w:pPr>
        <w:pStyle w:val="BodyText"/>
        <w:rPr>
          <w:rFonts w:ascii="黑体"/>
          <w:sz w:val="20"/>
        </w:rPr>
      </w:pPr>
    </w:p>
    <w:p>
      <w:pPr>
        <w:pStyle w:val="BodyText"/>
        <w:spacing w:before="10"/>
        <w:rPr>
          <w:rFonts w:ascii="黑体"/>
          <w:sz w:val="22"/>
        </w:rPr>
      </w:pPr>
    </w:p>
    <w:p>
      <w:pPr>
        <w:pStyle w:val="BodyText"/>
        <w:spacing w:before="55"/>
        <w:ind w:left="1190"/>
        <w:rPr>
          <w:rFonts w:ascii="黑体" w:eastAsia="黑体" w:hint="eastAsia"/>
        </w:rPr>
      </w:pPr>
      <w:r>
        <w:rPr>
          <w:rFonts w:ascii="黑体" w:eastAsia="黑体" w:hint="eastAsia"/>
        </w:rPr>
        <w:t>一、主要职能</w:t>
      </w:r>
    </w:p>
    <w:p>
      <w:pPr>
        <w:pStyle w:val="BodyText"/>
        <w:spacing w:line="350" w:lineRule="auto" w:before="190"/>
        <w:ind w:left="561" w:right="867" w:firstLine="628"/>
        <w:jc w:val="both"/>
      </w:pPr>
      <w:r>
        <w:rPr>
          <w:spacing w:val="-5"/>
          <w:w w:val="95"/>
        </w:rPr>
        <w:t>我单位认真观战《事业单位登记管理暂行条例》等有关 法律法规，政策。按照核准等级的的业务范围开展活动，主 </w:t>
      </w:r>
      <w:r>
        <w:rPr>
          <w:spacing w:val="-3"/>
        </w:rPr>
        <w:t>要职能：</w:t>
      </w:r>
    </w:p>
    <w:p>
      <w:pPr>
        <w:pStyle w:val="BodyText"/>
        <w:spacing w:before="4"/>
        <w:ind w:left="1190"/>
      </w:pPr>
      <w:r>
        <w:rPr/>
        <w:t>一、端正办学思想，规范学校管理。</w:t>
      </w:r>
    </w:p>
    <w:p>
      <w:pPr>
        <w:pStyle w:val="BodyText"/>
        <w:spacing w:before="190"/>
        <w:ind w:left="1190"/>
      </w:pPr>
      <w:r>
        <w:rPr/>
        <w:t>二、全面贯彻党的教育方针，实施小学义务教育。</w:t>
      </w:r>
    </w:p>
    <w:p>
      <w:pPr>
        <w:pStyle w:val="BodyText"/>
        <w:spacing w:line="350" w:lineRule="auto" w:before="190"/>
        <w:ind w:left="561" w:right="869" w:firstLine="628"/>
      </w:pPr>
      <w:r>
        <w:rPr>
          <w:spacing w:val="-5"/>
          <w:w w:val="95"/>
        </w:rPr>
        <w:t>三、促进基础教育全面发展，为孩子今后全面健康发展 </w:t>
      </w:r>
      <w:r>
        <w:rPr>
          <w:spacing w:val="-3"/>
        </w:rPr>
        <w:t>奠基。</w:t>
      </w:r>
    </w:p>
    <w:p>
      <w:pPr>
        <w:pStyle w:val="BodyText"/>
        <w:spacing w:before="3"/>
        <w:ind w:left="1190"/>
        <w:rPr>
          <w:rFonts w:ascii="黑体" w:eastAsia="黑体" w:hint="eastAsia"/>
        </w:rPr>
      </w:pPr>
      <w:r>
        <w:rPr>
          <w:rFonts w:ascii="黑体" w:eastAsia="黑体" w:hint="eastAsia"/>
        </w:rPr>
        <w:t>二、机构设置情况</w:t>
      </w:r>
    </w:p>
    <w:p>
      <w:pPr>
        <w:pStyle w:val="BodyText"/>
        <w:spacing w:line="350" w:lineRule="auto" w:before="190"/>
        <w:ind w:left="561" w:right="867" w:firstLine="628"/>
        <w:jc w:val="both"/>
      </w:pPr>
      <w:r>
        <w:rPr>
          <w:spacing w:val="-5"/>
          <w:w w:val="95"/>
        </w:rPr>
        <w:t>本单位为枣庄市山亭区教育和体育局二级预算单位，无 下属单位。单位设立下列内设机构，分别为：校长室、副校 长室、党支部、教学与课程研究中心、资源与保障中心、档 </w:t>
      </w:r>
      <w:r>
        <w:rPr>
          <w:spacing w:val="-5"/>
        </w:rPr>
        <w:t>案室、会计室。</w:t>
      </w:r>
    </w:p>
    <w:p>
      <w:pPr>
        <w:spacing w:after="0" w:line="350" w:lineRule="auto"/>
        <w:jc w:val="both"/>
        <w:sectPr>
          <w:pgSz w:w="11910" w:h="16840"/>
          <w:pgMar w:header="0" w:footer="267" w:top="1580" w:bottom="460" w:left="1140" w:right="1120"/>
        </w:sectPr>
      </w:pPr>
    </w:p>
    <w:p>
      <w:pPr>
        <w:spacing w:before="15"/>
        <w:ind w:left="660" w:right="0" w:firstLine="0"/>
        <w:jc w:val="left"/>
        <w:rPr>
          <w:rFonts w:ascii="黑体" w:eastAsia="黑体" w:hint="eastAsia"/>
          <w:sz w:val="52"/>
        </w:rPr>
      </w:pPr>
      <w:r>
        <w:rPr>
          <w:rFonts w:ascii="黑体" w:eastAsia="黑体" w:hint="eastAsia"/>
          <w:sz w:val="52"/>
        </w:rPr>
        <w:t>第二部分</w:t>
      </w:r>
    </w:p>
    <w:p>
      <w:pPr>
        <w:pStyle w:val="BodyText"/>
        <w:rPr>
          <w:rFonts w:ascii="黑体"/>
          <w:sz w:val="52"/>
        </w:rPr>
      </w:pPr>
    </w:p>
    <w:p>
      <w:pPr>
        <w:pStyle w:val="BodyText"/>
        <w:rPr>
          <w:rFonts w:ascii="黑体"/>
          <w:sz w:val="52"/>
        </w:rPr>
      </w:pPr>
    </w:p>
    <w:p>
      <w:pPr>
        <w:pStyle w:val="BodyText"/>
        <w:rPr>
          <w:rFonts w:ascii="黑体"/>
          <w:sz w:val="52"/>
        </w:rPr>
      </w:pPr>
    </w:p>
    <w:p>
      <w:pPr>
        <w:pStyle w:val="BodyText"/>
        <w:rPr>
          <w:rFonts w:ascii="黑体"/>
          <w:sz w:val="52"/>
        </w:rPr>
      </w:pPr>
    </w:p>
    <w:p>
      <w:pPr>
        <w:spacing w:before="413"/>
        <w:ind w:left="0" w:right="15" w:firstLine="0"/>
        <w:jc w:val="center"/>
        <w:rPr>
          <w:rFonts w:ascii="黑体" w:eastAsia="黑体" w:hint="eastAsia"/>
          <w:sz w:val="52"/>
        </w:rPr>
      </w:pPr>
      <w:r>
        <w:rPr>
          <w:rFonts w:ascii="黑体" w:eastAsia="黑体" w:hint="eastAsia"/>
          <w:sz w:val="52"/>
        </w:rPr>
        <w:t>2023 年单位预算表</w:t>
      </w:r>
    </w:p>
    <w:p>
      <w:pPr>
        <w:spacing w:after="0"/>
        <w:jc w:val="center"/>
        <w:rPr>
          <w:rFonts w:ascii="黑体" w:eastAsia="黑体" w:hint="eastAsia"/>
          <w:sz w:val="52"/>
        </w:rPr>
        <w:sectPr>
          <w:pgSz w:w="11910" w:h="16840"/>
          <w:pgMar w:header="0" w:footer="267" w:top="1540" w:bottom="460" w:left="1140" w:right="1120"/>
        </w:sectPr>
      </w:pPr>
    </w:p>
    <w:p>
      <w:pPr>
        <w:pStyle w:val="BodyText"/>
        <w:spacing w:before="6"/>
        <w:rPr>
          <w:rFonts w:ascii="黑体"/>
          <w:sz w:val="36"/>
        </w:rPr>
      </w:pPr>
    </w:p>
    <w:p>
      <w:pPr>
        <w:spacing w:before="0"/>
        <w:ind w:left="3832" w:right="0" w:firstLine="0"/>
        <w:jc w:val="left"/>
        <w:rPr>
          <w:rFonts w:ascii="黑体" w:eastAsia="黑体" w:hint="eastAsia"/>
          <w:sz w:val="28"/>
        </w:rPr>
      </w:pPr>
      <w:r>
        <w:rPr>
          <w:rFonts w:ascii="黑体" w:eastAsia="黑体" w:hint="eastAsia"/>
          <w:sz w:val="28"/>
        </w:rPr>
        <w:t>收支总体情况表</w:t>
      </w:r>
    </w:p>
    <w:p>
      <w:pPr>
        <w:spacing w:before="43"/>
        <w:ind w:left="0" w:right="114" w:firstLine="0"/>
        <w:jc w:val="right"/>
        <w:rPr>
          <w:rFonts w:ascii="黑体" w:eastAsia="黑体" w:hint="eastAsia"/>
          <w:sz w:val="21"/>
        </w:rPr>
      </w:pPr>
      <w:r>
        <w:rPr/>
        <w:br w:type="column"/>
      </w:r>
      <w:r>
        <w:rPr>
          <w:rFonts w:ascii="黑体" w:eastAsia="黑体" w:hint="eastAsia"/>
          <w:sz w:val="21"/>
        </w:rPr>
        <w:t>公开表 1</w:t>
      </w:r>
    </w:p>
    <w:p>
      <w:pPr>
        <w:spacing w:after="0"/>
        <w:jc w:val="right"/>
        <w:rPr>
          <w:rFonts w:ascii="黑体" w:eastAsia="黑体" w:hint="eastAsia"/>
          <w:sz w:val="21"/>
        </w:rPr>
        <w:sectPr>
          <w:pgSz w:w="11910" w:h="16840"/>
          <w:pgMar w:header="0" w:footer="267" w:top="1400" w:bottom="460" w:left="1140" w:right="1120"/>
          <w:cols w:num="2" w:equalWidth="0">
            <w:col w:w="5794" w:space="40"/>
            <w:col w:w="3816"/>
          </w:cols>
        </w:sectPr>
      </w:pPr>
    </w:p>
    <w:p>
      <w:pPr>
        <w:spacing w:before="153" w:after="22"/>
        <w:ind w:left="0" w:right="115" w:firstLine="0"/>
        <w:jc w:val="right"/>
        <w:rPr>
          <w:sz w:val="21"/>
        </w:rPr>
      </w:pPr>
      <w:r>
        <w:rPr>
          <w:w w:val="95"/>
          <w:sz w:val="21"/>
        </w:rPr>
        <w:t>单位：万元</w:t>
      </w: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3"/>
        <w:gridCol w:w="2135"/>
        <w:gridCol w:w="2905"/>
        <w:gridCol w:w="1815"/>
      </w:tblGrid>
      <w:tr>
        <w:trPr>
          <w:trHeight w:val="340" w:hRule="atLeast"/>
        </w:trPr>
        <w:tc>
          <w:tcPr>
            <w:tcW w:w="4678" w:type="dxa"/>
            <w:gridSpan w:val="2"/>
          </w:tcPr>
          <w:p>
            <w:pPr>
              <w:pStyle w:val="TableParagraph"/>
              <w:tabs>
                <w:tab w:pos="549" w:val="left" w:leader="none"/>
              </w:tabs>
              <w:spacing w:before="56"/>
              <w:ind w:left="9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收</w:t>
              <w:tab/>
              <w:t>入</w:t>
            </w:r>
          </w:p>
        </w:tc>
        <w:tc>
          <w:tcPr>
            <w:tcW w:w="4720" w:type="dxa"/>
            <w:gridSpan w:val="2"/>
          </w:tcPr>
          <w:p>
            <w:pPr>
              <w:pStyle w:val="TableParagraph"/>
              <w:tabs>
                <w:tab w:pos="549" w:val="left" w:leader="none"/>
              </w:tabs>
              <w:spacing w:before="56"/>
              <w:ind w:left="9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支</w:t>
              <w:tab/>
              <w:t>出</w:t>
            </w:r>
          </w:p>
        </w:tc>
      </w:tr>
      <w:tr>
        <w:trPr>
          <w:trHeight w:val="340" w:hRule="atLeast"/>
        </w:trPr>
        <w:tc>
          <w:tcPr>
            <w:tcW w:w="2543" w:type="dxa"/>
          </w:tcPr>
          <w:p>
            <w:pPr>
              <w:pStyle w:val="TableParagraph"/>
              <w:spacing w:before="54"/>
              <w:ind w:left="904" w:right="896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项目</w:t>
            </w:r>
          </w:p>
        </w:tc>
        <w:tc>
          <w:tcPr>
            <w:tcW w:w="2135" w:type="dxa"/>
          </w:tcPr>
          <w:p>
            <w:pPr>
              <w:pStyle w:val="TableParagraph"/>
              <w:spacing w:before="54"/>
              <w:ind w:left="776" w:right="769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预算数</w:t>
            </w:r>
          </w:p>
        </w:tc>
        <w:tc>
          <w:tcPr>
            <w:tcW w:w="2905" w:type="dxa"/>
          </w:tcPr>
          <w:p>
            <w:pPr>
              <w:pStyle w:val="TableParagraph"/>
              <w:spacing w:before="54"/>
              <w:ind w:left="1252" w:right="1242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项目</w:t>
            </w:r>
          </w:p>
        </w:tc>
        <w:tc>
          <w:tcPr>
            <w:tcW w:w="1815" w:type="dxa"/>
          </w:tcPr>
          <w:p>
            <w:pPr>
              <w:pStyle w:val="TableParagraph"/>
              <w:spacing w:before="54"/>
              <w:ind w:left="615" w:right="609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预算数</w:t>
            </w:r>
          </w:p>
        </w:tc>
      </w:tr>
      <w:tr>
        <w:trPr>
          <w:trHeight w:val="340" w:hRule="atLeast"/>
        </w:trPr>
        <w:tc>
          <w:tcPr>
            <w:tcW w:w="2543" w:type="dxa"/>
          </w:tcPr>
          <w:p>
            <w:pPr>
              <w:pStyle w:val="TableParagraph"/>
              <w:spacing w:before="40"/>
              <w:ind w:left="106"/>
              <w:rPr>
                <w:sz w:val="18"/>
              </w:rPr>
            </w:pPr>
            <w:r>
              <w:rPr>
                <w:sz w:val="18"/>
              </w:rPr>
              <w:t>一、财政拨款收入</w:t>
            </w:r>
          </w:p>
        </w:tc>
        <w:tc>
          <w:tcPr>
            <w:tcW w:w="2135" w:type="dxa"/>
          </w:tcPr>
          <w:p>
            <w:pPr>
              <w:pStyle w:val="TableParagraph"/>
              <w:spacing w:before="68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2,973.63</w:t>
            </w:r>
          </w:p>
        </w:tc>
        <w:tc>
          <w:tcPr>
            <w:tcW w:w="2905" w:type="dxa"/>
          </w:tcPr>
          <w:p>
            <w:pPr>
              <w:pStyle w:val="TableParagraph"/>
              <w:spacing w:before="54"/>
              <w:ind w:left="108"/>
              <w:rPr>
                <w:sz w:val="18"/>
              </w:rPr>
            </w:pPr>
            <w:r>
              <w:rPr>
                <w:sz w:val="18"/>
              </w:rPr>
              <w:t>一、一般公共服务支出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2543" w:type="dxa"/>
          </w:tcPr>
          <w:p>
            <w:pPr>
              <w:pStyle w:val="TableParagraph"/>
              <w:spacing w:before="40"/>
              <w:ind w:left="466"/>
              <w:rPr>
                <w:sz w:val="18"/>
              </w:rPr>
            </w:pPr>
            <w:r>
              <w:rPr>
                <w:sz w:val="18"/>
              </w:rPr>
              <w:t>一般公共预算收入</w:t>
            </w:r>
          </w:p>
        </w:tc>
        <w:tc>
          <w:tcPr>
            <w:tcW w:w="2135" w:type="dxa"/>
          </w:tcPr>
          <w:p>
            <w:pPr>
              <w:pStyle w:val="TableParagraph"/>
              <w:spacing w:before="69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2,973.63</w:t>
            </w:r>
          </w:p>
        </w:tc>
        <w:tc>
          <w:tcPr>
            <w:tcW w:w="2905" w:type="dxa"/>
          </w:tcPr>
          <w:p>
            <w:pPr>
              <w:pStyle w:val="TableParagraph"/>
              <w:spacing w:before="54"/>
              <w:ind w:left="108"/>
              <w:rPr>
                <w:sz w:val="18"/>
              </w:rPr>
            </w:pPr>
            <w:r>
              <w:rPr>
                <w:sz w:val="18"/>
              </w:rPr>
              <w:t>二、外交支出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2543" w:type="dxa"/>
          </w:tcPr>
          <w:p>
            <w:pPr>
              <w:pStyle w:val="TableParagraph"/>
              <w:spacing w:before="41"/>
              <w:ind w:left="466"/>
              <w:rPr>
                <w:sz w:val="18"/>
              </w:rPr>
            </w:pPr>
            <w:r>
              <w:rPr>
                <w:sz w:val="18"/>
              </w:rPr>
              <w:t>政府性基金预算收入</w:t>
            </w:r>
          </w:p>
        </w:tc>
        <w:tc>
          <w:tcPr>
            <w:tcW w:w="2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</w:tcPr>
          <w:p>
            <w:pPr>
              <w:pStyle w:val="TableParagraph"/>
              <w:spacing w:before="55"/>
              <w:ind w:left="108"/>
              <w:rPr>
                <w:sz w:val="18"/>
              </w:rPr>
            </w:pPr>
            <w:r>
              <w:rPr>
                <w:sz w:val="18"/>
              </w:rPr>
              <w:t>三、公共安全支出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2543" w:type="dxa"/>
          </w:tcPr>
          <w:p>
            <w:pPr>
              <w:pStyle w:val="TableParagraph"/>
              <w:spacing w:before="41"/>
              <w:ind w:left="466"/>
              <w:rPr>
                <w:sz w:val="18"/>
              </w:rPr>
            </w:pPr>
            <w:r>
              <w:rPr>
                <w:sz w:val="18"/>
              </w:rPr>
              <w:t>国有资本经营预算收入</w:t>
            </w:r>
          </w:p>
        </w:tc>
        <w:tc>
          <w:tcPr>
            <w:tcW w:w="2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</w:tcPr>
          <w:p>
            <w:pPr>
              <w:pStyle w:val="TableParagraph"/>
              <w:spacing w:before="55"/>
              <w:ind w:left="108"/>
              <w:rPr>
                <w:sz w:val="18"/>
              </w:rPr>
            </w:pPr>
            <w:r>
              <w:rPr>
                <w:sz w:val="18"/>
              </w:rPr>
              <w:t>四、教育支出</w:t>
            </w:r>
          </w:p>
        </w:tc>
        <w:tc>
          <w:tcPr>
            <w:tcW w:w="1815" w:type="dxa"/>
          </w:tcPr>
          <w:p>
            <w:pPr>
              <w:pStyle w:val="TableParagraph"/>
              <w:spacing w:before="5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2,267.04</w:t>
            </w:r>
          </w:p>
        </w:tc>
      </w:tr>
      <w:tr>
        <w:trPr>
          <w:trHeight w:val="340" w:hRule="atLeast"/>
        </w:trPr>
        <w:tc>
          <w:tcPr>
            <w:tcW w:w="2543" w:type="dxa"/>
          </w:tcPr>
          <w:p>
            <w:pPr>
              <w:pStyle w:val="TableParagraph"/>
              <w:spacing w:before="41"/>
              <w:ind w:left="106"/>
              <w:rPr>
                <w:sz w:val="18"/>
              </w:rPr>
            </w:pPr>
            <w:r>
              <w:rPr>
                <w:sz w:val="18"/>
              </w:rPr>
              <w:t>二、财政专户管理资金收入</w:t>
            </w:r>
          </w:p>
        </w:tc>
        <w:tc>
          <w:tcPr>
            <w:tcW w:w="2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</w:tcPr>
          <w:p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五、科学技术支出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2543" w:type="dxa"/>
          </w:tcPr>
          <w:p>
            <w:pPr>
              <w:pStyle w:val="TableParagraph"/>
              <w:spacing w:before="42"/>
              <w:ind w:left="106"/>
              <w:rPr>
                <w:sz w:val="18"/>
              </w:rPr>
            </w:pPr>
            <w:r>
              <w:rPr>
                <w:spacing w:val="-19"/>
                <w:sz w:val="18"/>
              </w:rPr>
              <w:t>三、事业收入</w:t>
            </w:r>
            <w:r>
              <w:rPr>
                <w:sz w:val="18"/>
              </w:rPr>
              <w:t>（不含教育收费</w:t>
            </w:r>
            <w:r>
              <w:rPr>
                <w:spacing w:val="-11"/>
                <w:sz w:val="18"/>
              </w:rPr>
              <w:t>）</w:t>
            </w:r>
          </w:p>
        </w:tc>
        <w:tc>
          <w:tcPr>
            <w:tcW w:w="2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</w:tcPr>
          <w:p>
            <w:pPr>
              <w:pStyle w:val="TableParagraph"/>
              <w:spacing w:before="54"/>
              <w:ind w:left="108"/>
              <w:rPr>
                <w:sz w:val="18"/>
              </w:rPr>
            </w:pPr>
            <w:r>
              <w:rPr>
                <w:sz w:val="18"/>
              </w:rPr>
              <w:t>六、文化旅游体育与传媒支出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2543" w:type="dxa"/>
          </w:tcPr>
          <w:p>
            <w:pPr>
              <w:pStyle w:val="TableParagraph"/>
              <w:spacing w:before="40"/>
              <w:ind w:left="106"/>
              <w:rPr>
                <w:sz w:val="18"/>
              </w:rPr>
            </w:pPr>
            <w:r>
              <w:rPr>
                <w:sz w:val="18"/>
              </w:rPr>
              <w:t>四、事业单位经营收入</w:t>
            </w:r>
          </w:p>
        </w:tc>
        <w:tc>
          <w:tcPr>
            <w:tcW w:w="2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</w:tcPr>
          <w:p>
            <w:pPr>
              <w:pStyle w:val="TableParagraph"/>
              <w:spacing w:before="54"/>
              <w:ind w:left="108"/>
              <w:rPr>
                <w:sz w:val="18"/>
              </w:rPr>
            </w:pPr>
            <w:r>
              <w:rPr>
                <w:sz w:val="18"/>
              </w:rPr>
              <w:t>七、社会保障和就业支出</w:t>
            </w:r>
          </w:p>
        </w:tc>
        <w:tc>
          <w:tcPr>
            <w:tcW w:w="1815" w:type="dxa"/>
          </w:tcPr>
          <w:p>
            <w:pPr>
              <w:pStyle w:val="TableParagraph"/>
              <w:spacing w:before="57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377.88</w:t>
            </w:r>
          </w:p>
        </w:tc>
      </w:tr>
      <w:tr>
        <w:trPr>
          <w:trHeight w:val="340" w:hRule="atLeast"/>
        </w:trPr>
        <w:tc>
          <w:tcPr>
            <w:tcW w:w="2543" w:type="dxa"/>
          </w:tcPr>
          <w:p>
            <w:pPr>
              <w:pStyle w:val="TableParagraph"/>
              <w:spacing w:before="40"/>
              <w:ind w:left="106"/>
              <w:rPr>
                <w:sz w:val="18"/>
              </w:rPr>
            </w:pPr>
            <w:r>
              <w:rPr>
                <w:sz w:val="18"/>
              </w:rPr>
              <w:t>五、其他收入</w:t>
            </w:r>
          </w:p>
        </w:tc>
        <w:tc>
          <w:tcPr>
            <w:tcW w:w="2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</w:tcPr>
          <w:p>
            <w:pPr>
              <w:pStyle w:val="TableParagraph"/>
              <w:spacing w:before="54"/>
              <w:ind w:left="108"/>
              <w:rPr>
                <w:sz w:val="18"/>
              </w:rPr>
            </w:pPr>
            <w:r>
              <w:rPr>
                <w:sz w:val="18"/>
              </w:rPr>
              <w:t>八、卫生健康支出</w:t>
            </w:r>
          </w:p>
        </w:tc>
        <w:tc>
          <w:tcPr>
            <w:tcW w:w="1815" w:type="dxa"/>
          </w:tcPr>
          <w:p>
            <w:pPr>
              <w:pStyle w:val="TableParagraph"/>
              <w:spacing w:before="57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114.94</w:t>
            </w:r>
          </w:p>
        </w:tc>
      </w:tr>
      <w:tr>
        <w:trPr>
          <w:trHeight w:val="340" w:hRule="atLeast"/>
        </w:trPr>
        <w:tc>
          <w:tcPr>
            <w:tcW w:w="25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</w:tcPr>
          <w:p>
            <w:pPr>
              <w:pStyle w:val="TableParagraph"/>
              <w:spacing w:before="55"/>
              <w:ind w:left="108"/>
              <w:rPr>
                <w:sz w:val="18"/>
              </w:rPr>
            </w:pPr>
            <w:r>
              <w:rPr>
                <w:sz w:val="18"/>
              </w:rPr>
              <w:t>九、节能环保支出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25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</w:tcPr>
          <w:p>
            <w:pPr>
              <w:pStyle w:val="TableParagraph"/>
              <w:spacing w:before="55"/>
              <w:ind w:left="108"/>
              <w:rPr>
                <w:sz w:val="18"/>
              </w:rPr>
            </w:pPr>
            <w:r>
              <w:rPr>
                <w:sz w:val="18"/>
              </w:rPr>
              <w:t>十、城乡社区支出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25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</w:tcPr>
          <w:p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十一、农林水支出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25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</w:tcPr>
          <w:p>
            <w:pPr>
              <w:pStyle w:val="TableParagraph"/>
              <w:spacing w:before="54"/>
              <w:ind w:left="108"/>
              <w:rPr>
                <w:sz w:val="18"/>
              </w:rPr>
            </w:pPr>
            <w:r>
              <w:rPr>
                <w:sz w:val="18"/>
              </w:rPr>
              <w:t>十二、交通运输支出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25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</w:tcPr>
          <w:p>
            <w:pPr>
              <w:pStyle w:val="TableParagraph"/>
              <w:spacing w:before="54"/>
              <w:ind w:left="108"/>
              <w:rPr>
                <w:sz w:val="18"/>
              </w:rPr>
            </w:pPr>
            <w:r>
              <w:rPr>
                <w:sz w:val="18"/>
              </w:rPr>
              <w:t>十三、资源勘探工业信息等支出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25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</w:tcPr>
          <w:p>
            <w:pPr>
              <w:pStyle w:val="TableParagraph"/>
              <w:spacing w:before="55"/>
              <w:ind w:left="108"/>
              <w:rPr>
                <w:sz w:val="18"/>
              </w:rPr>
            </w:pPr>
            <w:r>
              <w:rPr>
                <w:sz w:val="18"/>
              </w:rPr>
              <w:t>十四、商业服务业等支出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25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</w:tcPr>
          <w:p>
            <w:pPr>
              <w:pStyle w:val="TableParagraph"/>
              <w:spacing w:before="55"/>
              <w:ind w:left="108"/>
              <w:rPr>
                <w:sz w:val="18"/>
              </w:rPr>
            </w:pPr>
            <w:r>
              <w:rPr>
                <w:sz w:val="18"/>
              </w:rPr>
              <w:t>十五、金融支出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25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</w:tcPr>
          <w:p>
            <w:pPr>
              <w:pStyle w:val="TableParagraph"/>
              <w:spacing w:before="55"/>
              <w:ind w:left="108"/>
              <w:rPr>
                <w:sz w:val="18"/>
              </w:rPr>
            </w:pPr>
            <w:r>
              <w:rPr>
                <w:sz w:val="18"/>
              </w:rPr>
              <w:t>十六、自然资源海洋气象等支出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25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</w:tcPr>
          <w:p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十七、住房保障支出</w:t>
            </w:r>
          </w:p>
        </w:tc>
        <w:tc>
          <w:tcPr>
            <w:tcW w:w="1815" w:type="dxa"/>
          </w:tcPr>
          <w:p>
            <w:pPr>
              <w:pStyle w:val="TableParagraph"/>
              <w:spacing w:before="56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213.77</w:t>
            </w:r>
          </w:p>
        </w:tc>
      </w:tr>
      <w:tr>
        <w:trPr>
          <w:trHeight w:val="340" w:hRule="atLeast"/>
        </w:trPr>
        <w:tc>
          <w:tcPr>
            <w:tcW w:w="25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</w:tcPr>
          <w:p>
            <w:pPr>
              <w:pStyle w:val="TableParagraph"/>
              <w:spacing w:before="54"/>
              <w:ind w:left="108"/>
              <w:rPr>
                <w:sz w:val="18"/>
              </w:rPr>
            </w:pPr>
            <w:r>
              <w:rPr>
                <w:sz w:val="18"/>
              </w:rPr>
              <w:t>十八、粮油物资储备支出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25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</w:tcPr>
          <w:p>
            <w:pPr>
              <w:pStyle w:val="TableParagraph"/>
              <w:spacing w:before="54"/>
              <w:ind w:left="108"/>
              <w:rPr>
                <w:sz w:val="18"/>
              </w:rPr>
            </w:pPr>
            <w:r>
              <w:rPr>
                <w:sz w:val="18"/>
              </w:rPr>
              <w:t>十九、国有资本经营预算支出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25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</w:tcPr>
          <w:p>
            <w:pPr>
              <w:pStyle w:val="TableParagraph"/>
              <w:spacing w:before="55"/>
              <w:ind w:left="108"/>
              <w:rPr>
                <w:sz w:val="18"/>
              </w:rPr>
            </w:pPr>
            <w:r>
              <w:rPr>
                <w:sz w:val="18"/>
              </w:rPr>
              <w:t>二十、灾害防治及应急管理支出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25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</w:tcPr>
          <w:p>
            <w:pPr>
              <w:pStyle w:val="TableParagraph"/>
              <w:spacing w:before="55"/>
              <w:ind w:left="108"/>
              <w:rPr>
                <w:sz w:val="18"/>
              </w:rPr>
            </w:pPr>
            <w:r>
              <w:rPr>
                <w:sz w:val="18"/>
              </w:rPr>
              <w:t>二十一、其他支出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25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25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2543" w:type="dxa"/>
          </w:tcPr>
          <w:p>
            <w:pPr>
              <w:pStyle w:val="TableParagraph"/>
              <w:spacing w:before="54"/>
              <w:ind w:left="730"/>
              <w:rPr>
                <w:sz w:val="18"/>
              </w:rPr>
            </w:pPr>
            <w:r>
              <w:rPr>
                <w:sz w:val="18"/>
              </w:rPr>
              <w:t>本年收入合计</w:t>
            </w:r>
          </w:p>
        </w:tc>
        <w:tc>
          <w:tcPr>
            <w:tcW w:w="2135" w:type="dxa"/>
          </w:tcPr>
          <w:p>
            <w:pPr>
              <w:pStyle w:val="TableParagraph"/>
              <w:spacing w:before="68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2,973.63</w:t>
            </w:r>
          </w:p>
        </w:tc>
        <w:tc>
          <w:tcPr>
            <w:tcW w:w="2905" w:type="dxa"/>
          </w:tcPr>
          <w:p>
            <w:pPr>
              <w:pStyle w:val="TableParagraph"/>
              <w:spacing w:before="54"/>
              <w:ind w:left="912"/>
              <w:rPr>
                <w:sz w:val="18"/>
              </w:rPr>
            </w:pPr>
            <w:r>
              <w:rPr>
                <w:sz w:val="18"/>
              </w:rPr>
              <w:t>本年支出合计</w:t>
            </w:r>
          </w:p>
        </w:tc>
        <w:tc>
          <w:tcPr>
            <w:tcW w:w="1815" w:type="dxa"/>
          </w:tcPr>
          <w:p>
            <w:pPr>
              <w:pStyle w:val="TableParagraph"/>
              <w:spacing w:before="56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2,973.63</w:t>
            </w:r>
          </w:p>
        </w:tc>
      </w:tr>
      <w:tr>
        <w:trPr>
          <w:trHeight w:val="340" w:hRule="atLeast"/>
        </w:trPr>
        <w:tc>
          <w:tcPr>
            <w:tcW w:w="25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2543" w:type="dxa"/>
          </w:tcPr>
          <w:p>
            <w:pPr>
              <w:pStyle w:val="TableParagraph"/>
              <w:spacing w:before="54"/>
              <w:ind w:left="106"/>
              <w:rPr>
                <w:sz w:val="18"/>
              </w:rPr>
            </w:pPr>
            <w:r>
              <w:rPr>
                <w:sz w:val="18"/>
              </w:rPr>
              <w:t>上级补助收入</w:t>
            </w:r>
          </w:p>
        </w:tc>
        <w:tc>
          <w:tcPr>
            <w:tcW w:w="2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2543" w:type="dxa"/>
          </w:tcPr>
          <w:p>
            <w:pPr>
              <w:pStyle w:val="TableParagraph"/>
              <w:spacing w:before="55"/>
              <w:ind w:left="106"/>
              <w:rPr>
                <w:sz w:val="18"/>
              </w:rPr>
            </w:pPr>
            <w:r>
              <w:rPr>
                <w:sz w:val="18"/>
              </w:rPr>
              <w:t>附属单位上缴收入</w:t>
            </w:r>
          </w:p>
        </w:tc>
        <w:tc>
          <w:tcPr>
            <w:tcW w:w="2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</w:tcPr>
          <w:p>
            <w:pPr>
              <w:pStyle w:val="TableParagraph"/>
              <w:spacing w:before="55"/>
              <w:ind w:left="108"/>
              <w:rPr>
                <w:sz w:val="18"/>
              </w:rPr>
            </w:pPr>
            <w:r>
              <w:rPr>
                <w:sz w:val="18"/>
              </w:rPr>
              <w:t>对附属单位的补助支出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2543" w:type="dxa"/>
          </w:tcPr>
          <w:p>
            <w:pPr>
              <w:pStyle w:val="TableParagraph"/>
              <w:spacing w:before="55"/>
              <w:ind w:left="106"/>
              <w:rPr>
                <w:sz w:val="18"/>
              </w:rPr>
            </w:pPr>
            <w:r>
              <w:rPr>
                <w:sz w:val="18"/>
              </w:rPr>
              <w:t>使用非财政拨款结余</w:t>
            </w:r>
          </w:p>
        </w:tc>
        <w:tc>
          <w:tcPr>
            <w:tcW w:w="2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</w:tcPr>
          <w:p>
            <w:pPr>
              <w:pStyle w:val="TableParagraph"/>
              <w:spacing w:before="55"/>
              <w:ind w:left="108"/>
              <w:rPr>
                <w:sz w:val="18"/>
              </w:rPr>
            </w:pPr>
            <w:r>
              <w:rPr>
                <w:sz w:val="18"/>
              </w:rPr>
              <w:t>上缴上级支出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2543" w:type="dxa"/>
          </w:tcPr>
          <w:p>
            <w:pPr>
              <w:pStyle w:val="TableParagraph"/>
              <w:spacing w:before="56"/>
              <w:ind w:left="106"/>
              <w:rPr>
                <w:sz w:val="18"/>
              </w:rPr>
            </w:pPr>
            <w:r>
              <w:rPr>
                <w:sz w:val="18"/>
              </w:rPr>
              <w:t>上年结转</w:t>
            </w:r>
          </w:p>
        </w:tc>
        <w:tc>
          <w:tcPr>
            <w:tcW w:w="2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</w:tcPr>
          <w:p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结转下年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2543" w:type="dxa"/>
          </w:tcPr>
          <w:p>
            <w:pPr>
              <w:pStyle w:val="TableParagraph"/>
              <w:spacing w:before="54"/>
              <w:ind w:left="776"/>
              <w:rPr>
                <w:sz w:val="18"/>
              </w:rPr>
            </w:pPr>
            <w:r>
              <w:rPr>
                <w:sz w:val="18"/>
              </w:rPr>
              <w:t>收 入 总 计</w:t>
            </w:r>
          </w:p>
        </w:tc>
        <w:tc>
          <w:tcPr>
            <w:tcW w:w="2135" w:type="dxa"/>
          </w:tcPr>
          <w:p>
            <w:pPr>
              <w:pStyle w:val="TableParagraph"/>
              <w:spacing w:before="54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2,973.63</w:t>
            </w:r>
          </w:p>
        </w:tc>
        <w:tc>
          <w:tcPr>
            <w:tcW w:w="2905" w:type="dxa"/>
          </w:tcPr>
          <w:p>
            <w:pPr>
              <w:pStyle w:val="TableParagraph"/>
              <w:spacing w:before="54"/>
              <w:ind w:left="955"/>
              <w:rPr>
                <w:sz w:val="18"/>
              </w:rPr>
            </w:pPr>
            <w:r>
              <w:rPr>
                <w:sz w:val="18"/>
              </w:rPr>
              <w:t>支 出 总 计</w:t>
            </w:r>
          </w:p>
        </w:tc>
        <w:tc>
          <w:tcPr>
            <w:tcW w:w="1815" w:type="dxa"/>
          </w:tcPr>
          <w:p>
            <w:pPr>
              <w:pStyle w:val="TableParagraph"/>
              <w:spacing w:before="54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2,973.63</w:t>
            </w:r>
          </w:p>
        </w:tc>
      </w:tr>
    </w:tbl>
    <w:p>
      <w:pPr>
        <w:spacing w:after="0"/>
        <w:jc w:val="right"/>
        <w:rPr>
          <w:sz w:val="18"/>
        </w:rPr>
        <w:sectPr>
          <w:type w:val="continuous"/>
          <w:pgSz w:w="11910" w:h="16840"/>
          <w:pgMar w:top="1580" w:bottom="280" w:left="1140" w:right="1120"/>
        </w:sectPr>
      </w:pPr>
    </w:p>
    <w:p>
      <w:pPr>
        <w:pStyle w:val="BodyText"/>
        <w:rPr>
          <w:sz w:val="28"/>
        </w:rPr>
      </w:pPr>
    </w:p>
    <w:p>
      <w:pPr>
        <w:spacing w:before="248"/>
        <w:ind w:left="0" w:right="0" w:firstLine="0"/>
        <w:jc w:val="right"/>
        <w:rPr>
          <w:rFonts w:ascii="黑体" w:eastAsia="黑体" w:hint="eastAsia"/>
          <w:sz w:val="28"/>
        </w:rPr>
      </w:pPr>
      <w:r>
        <w:rPr>
          <w:rFonts w:ascii="黑体" w:eastAsia="黑体" w:hint="eastAsia"/>
          <w:sz w:val="28"/>
        </w:rPr>
        <w:t>收入总体情况表</w:t>
      </w:r>
    </w:p>
    <w:p>
      <w:pPr>
        <w:spacing w:before="165"/>
        <w:ind w:left="0" w:right="140" w:firstLine="0"/>
        <w:jc w:val="right"/>
        <w:rPr>
          <w:rFonts w:ascii="黑体" w:eastAsia="黑体" w:hint="eastAsia"/>
          <w:sz w:val="21"/>
        </w:rPr>
      </w:pPr>
      <w:r>
        <w:rPr/>
        <w:br w:type="column"/>
      </w:r>
      <w:r>
        <w:rPr>
          <w:rFonts w:ascii="黑体" w:eastAsia="黑体" w:hint="eastAsia"/>
          <w:sz w:val="21"/>
        </w:rPr>
        <w:t>公开表 2</w:t>
      </w:r>
    </w:p>
    <w:p>
      <w:pPr>
        <w:spacing w:after="0"/>
        <w:jc w:val="right"/>
        <w:rPr>
          <w:rFonts w:ascii="黑体" w:eastAsia="黑体" w:hint="eastAsia"/>
          <w:sz w:val="21"/>
        </w:rPr>
        <w:sectPr>
          <w:footerReference w:type="default" r:id="rId6"/>
          <w:pgSz w:w="16840" w:h="11910" w:orient="landscape"/>
          <w:pgMar w:footer="267" w:header="0" w:top="1100" w:bottom="460" w:left="720" w:right="720"/>
          <w:pgNumType w:start="6"/>
          <w:cols w:num="2" w:equalWidth="0">
            <w:col w:w="8674" w:space="40"/>
            <w:col w:w="6686"/>
          </w:cols>
        </w:sectPr>
      </w:pPr>
    </w:p>
    <w:p>
      <w:pPr>
        <w:spacing w:before="167" w:after="21"/>
        <w:ind w:left="0" w:right="139" w:firstLine="0"/>
        <w:jc w:val="right"/>
        <w:rPr>
          <w:sz w:val="21"/>
        </w:rPr>
      </w:pPr>
      <w:r>
        <w:rPr>
          <w:w w:val="95"/>
          <w:sz w:val="21"/>
        </w:rPr>
        <w:t>单位：万元</w:t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"/>
        <w:gridCol w:w="426"/>
        <w:gridCol w:w="383"/>
        <w:gridCol w:w="2181"/>
        <w:gridCol w:w="1036"/>
        <w:gridCol w:w="1036"/>
        <w:gridCol w:w="1036"/>
        <w:gridCol w:w="1035"/>
        <w:gridCol w:w="1036"/>
        <w:gridCol w:w="822"/>
        <w:gridCol w:w="800"/>
        <w:gridCol w:w="705"/>
        <w:gridCol w:w="822"/>
        <w:gridCol w:w="875"/>
        <w:gridCol w:w="683"/>
        <w:gridCol w:w="861"/>
        <w:gridCol w:w="934"/>
      </w:tblGrid>
      <w:tr>
        <w:trPr>
          <w:trHeight w:val="326" w:hRule="atLeast"/>
        </w:trPr>
        <w:tc>
          <w:tcPr>
            <w:tcW w:w="1280" w:type="dxa"/>
            <w:gridSpan w:val="3"/>
          </w:tcPr>
          <w:p>
            <w:pPr>
              <w:pStyle w:val="TableParagraph"/>
              <w:spacing w:before="56"/>
              <w:ind w:left="280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科目编码</w:t>
            </w:r>
          </w:p>
        </w:tc>
        <w:tc>
          <w:tcPr>
            <w:tcW w:w="2181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0"/>
              <w:ind w:left="735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科目名称</w:t>
            </w:r>
          </w:p>
        </w:tc>
        <w:tc>
          <w:tcPr>
            <w:tcW w:w="103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0"/>
              <w:ind w:left="340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合计</w:t>
            </w:r>
          </w:p>
        </w:tc>
        <w:tc>
          <w:tcPr>
            <w:tcW w:w="4143" w:type="dxa"/>
            <w:gridSpan w:val="4"/>
          </w:tcPr>
          <w:p>
            <w:pPr>
              <w:pStyle w:val="TableParagraph"/>
              <w:spacing w:before="56"/>
              <w:ind w:left="1696" w:right="1676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财政拨款</w:t>
            </w:r>
          </w:p>
        </w:tc>
        <w:tc>
          <w:tcPr>
            <w:tcW w:w="822" w:type="dxa"/>
            <w:vMerge w:val="restart"/>
          </w:tcPr>
          <w:p>
            <w:pPr>
              <w:pStyle w:val="TableParagraph"/>
              <w:spacing w:before="68"/>
              <w:ind w:left="62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财政专户</w:t>
            </w:r>
          </w:p>
          <w:p>
            <w:pPr>
              <w:pStyle w:val="TableParagraph"/>
              <w:spacing w:line="310" w:lineRule="atLeast" w:before="2"/>
              <w:ind w:left="242" w:right="27" w:hanging="180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管理资金收入</w:t>
            </w:r>
          </w:p>
        </w:tc>
        <w:tc>
          <w:tcPr>
            <w:tcW w:w="80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0"/>
              <w:ind w:left="49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事业收入</w:t>
            </w:r>
          </w:p>
        </w:tc>
        <w:tc>
          <w:tcPr>
            <w:tcW w:w="705" w:type="dxa"/>
            <w:vMerge w:val="restart"/>
          </w:tcPr>
          <w:p>
            <w:pPr>
              <w:pStyle w:val="TableParagraph"/>
              <w:spacing w:before="68"/>
              <w:ind w:left="89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事业单</w:t>
            </w:r>
          </w:p>
          <w:p>
            <w:pPr>
              <w:pStyle w:val="TableParagraph"/>
              <w:spacing w:line="310" w:lineRule="atLeast" w:before="2"/>
              <w:ind w:left="180" w:right="63" w:hanging="92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pacing w:val="-6"/>
                <w:sz w:val="18"/>
              </w:rPr>
              <w:t>位经营</w:t>
            </w:r>
            <w:r>
              <w:rPr>
                <w:rFonts w:ascii="黑体" w:eastAsia="黑体" w:hint="eastAsia"/>
                <w:sz w:val="18"/>
              </w:rPr>
              <w:t>收入</w:t>
            </w:r>
          </w:p>
        </w:tc>
        <w:tc>
          <w:tcPr>
            <w:tcW w:w="82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0"/>
              <w:ind w:left="58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其他收入</w:t>
            </w:r>
          </w:p>
        </w:tc>
        <w:tc>
          <w:tcPr>
            <w:tcW w:w="875" w:type="dxa"/>
            <w:vMerge w:val="restart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324" w:lineRule="auto"/>
              <w:ind w:left="258" w:right="64" w:hanging="180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上级补助收入</w:t>
            </w:r>
          </w:p>
        </w:tc>
        <w:tc>
          <w:tcPr>
            <w:tcW w:w="683" w:type="dxa"/>
            <w:vMerge w:val="restart"/>
          </w:tcPr>
          <w:p>
            <w:pPr>
              <w:pStyle w:val="TableParagraph"/>
              <w:spacing w:before="68"/>
              <w:ind w:left="75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附属单</w:t>
            </w:r>
          </w:p>
          <w:p>
            <w:pPr>
              <w:pStyle w:val="TableParagraph"/>
              <w:spacing w:line="310" w:lineRule="atLeast" w:before="2"/>
              <w:ind w:left="163" w:right="55" w:hanging="89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位上缴收入</w:t>
            </w:r>
          </w:p>
        </w:tc>
        <w:tc>
          <w:tcPr>
            <w:tcW w:w="861" w:type="dxa"/>
            <w:vMerge w:val="restart"/>
          </w:tcPr>
          <w:p>
            <w:pPr>
              <w:pStyle w:val="TableParagraph"/>
              <w:spacing w:before="68"/>
              <w:ind w:left="83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使用非财</w:t>
            </w:r>
          </w:p>
          <w:p>
            <w:pPr>
              <w:pStyle w:val="TableParagraph"/>
              <w:spacing w:line="310" w:lineRule="atLeast" w:before="2"/>
              <w:ind w:left="352" w:right="45" w:hanging="269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政拨款结余</w:t>
            </w:r>
          </w:p>
        </w:tc>
        <w:tc>
          <w:tcPr>
            <w:tcW w:w="93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0"/>
              <w:ind w:left="119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上年结转</w:t>
            </w:r>
          </w:p>
        </w:tc>
      </w:tr>
      <w:tr>
        <w:trPr>
          <w:trHeight w:val="639" w:hRule="atLeast"/>
        </w:trPr>
        <w:tc>
          <w:tcPr>
            <w:tcW w:w="471" w:type="dxa"/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right="135"/>
              <w:jc w:val="right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类</w:t>
            </w:r>
          </w:p>
        </w:tc>
        <w:tc>
          <w:tcPr>
            <w:tcW w:w="426" w:type="dxa"/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126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款</w:t>
            </w:r>
          </w:p>
        </w:tc>
        <w:tc>
          <w:tcPr>
            <w:tcW w:w="383" w:type="dxa"/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项</w:t>
            </w:r>
          </w:p>
        </w:tc>
        <w:tc>
          <w:tcPr>
            <w:tcW w:w="2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336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小计</w:t>
            </w:r>
          </w:p>
        </w:tc>
        <w:tc>
          <w:tcPr>
            <w:tcW w:w="1036" w:type="dxa"/>
          </w:tcPr>
          <w:p>
            <w:pPr>
              <w:pStyle w:val="TableParagraph"/>
              <w:spacing w:before="58"/>
              <w:ind w:left="50" w:right="35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一般公共预</w:t>
            </w:r>
          </w:p>
          <w:p>
            <w:pPr>
              <w:pStyle w:val="TableParagraph"/>
              <w:spacing w:before="81"/>
              <w:ind w:left="50" w:right="35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算收入</w:t>
            </w:r>
          </w:p>
        </w:tc>
        <w:tc>
          <w:tcPr>
            <w:tcW w:w="1035" w:type="dxa"/>
          </w:tcPr>
          <w:p>
            <w:pPr>
              <w:pStyle w:val="TableParagraph"/>
              <w:spacing w:before="58"/>
              <w:ind w:left="76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政府性基金</w:t>
            </w:r>
          </w:p>
          <w:p>
            <w:pPr>
              <w:pStyle w:val="TableParagraph"/>
              <w:spacing w:before="81"/>
              <w:ind w:left="165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预算收入</w:t>
            </w:r>
          </w:p>
        </w:tc>
        <w:tc>
          <w:tcPr>
            <w:tcW w:w="1036" w:type="dxa"/>
          </w:tcPr>
          <w:p>
            <w:pPr>
              <w:pStyle w:val="TableParagraph"/>
              <w:spacing w:before="58"/>
              <w:ind w:left="75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国有资本经</w:t>
            </w:r>
          </w:p>
          <w:p>
            <w:pPr>
              <w:pStyle w:val="TableParagraph"/>
              <w:spacing w:before="81"/>
              <w:ind w:left="75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营预算收入</w:t>
            </w:r>
          </w:p>
        </w:tc>
        <w:tc>
          <w:tcPr>
            <w:tcW w:w="8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7" w:hRule="atLeast"/>
        </w:trPr>
        <w:tc>
          <w:tcPr>
            <w:tcW w:w="3461" w:type="dxa"/>
            <w:gridSpan w:val="4"/>
          </w:tcPr>
          <w:p>
            <w:pPr>
              <w:pStyle w:val="TableParagraph"/>
              <w:tabs>
                <w:tab w:pos="549" w:val="left" w:leader="none"/>
              </w:tabs>
              <w:spacing w:before="57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合</w:t>
              <w:tab/>
              <w:t>计</w:t>
            </w:r>
          </w:p>
        </w:tc>
        <w:tc>
          <w:tcPr>
            <w:tcW w:w="1036" w:type="dxa"/>
          </w:tcPr>
          <w:p>
            <w:pPr>
              <w:pStyle w:val="TableParagraph"/>
              <w:spacing w:before="64"/>
              <w:jc w:val="right"/>
              <w:rPr>
                <w:sz w:val="18"/>
              </w:rPr>
            </w:pPr>
            <w:r>
              <w:rPr>
                <w:sz w:val="18"/>
              </w:rPr>
              <w:t>2,973.63</w:t>
            </w:r>
          </w:p>
        </w:tc>
        <w:tc>
          <w:tcPr>
            <w:tcW w:w="1036" w:type="dxa"/>
          </w:tcPr>
          <w:p>
            <w:pPr>
              <w:pStyle w:val="TableParagraph"/>
              <w:spacing w:before="64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2,973.63</w:t>
            </w:r>
          </w:p>
        </w:tc>
        <w:tc>
          <w:tcPr>
            <w:tcW w:w="1036" w:type="dxa"/>
          </w:tcPr>
          <w:p>
            <w:pPr>
              <w:pStyle w:val="TableParagraph"/>
              <w:spacing w:before="64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2,973.63</w:t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6" w:hRule="atLeast"/>
        </w:trPr>
        <w:tc>
          <w:tcPr>
            <w:tcW w:w="471" w:type="dxa"/>
          </w:tcPr>
          <w:p>
            <w:pPr>
              <w:pStyle w:val="TableParagraph"/>
              <w:spacing w:before="56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205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spacing w:before="56"/>
              <w:ind w:left="13"/>
              <w:rPr>
                <w:sz w:val="18"/>
              </w:rPr>
            </w:pPr>
            <w:r>
              <w:rPr>
                <w:sz w:val="18"/>
              </w:rPr>
              <w:t>教育支出</w:t>
            </w:r>
          </w:p>
        </w:tc>
        <w:tc>
          <w:tcPr>
            <w:tcW w:w="1036" w:type="dxa"/>
          </w:tcPr>
          <w:p>
            <w:pPr>
              <w:pStyle w:val="TableParagraph"/>
              <w:spacing w:before="56"/>
              <w:jc w:val="right"/>
              <w:rPr>
                <w:sz w:val="18"/>
              </w:rPr>
            </w:pPr>
            <w:r>
              <w:rPr>
                <w:sz w:val="18"/>
              </w:rPr>
              <w:t>2,267.04</w:t>
            </w:r>
          </w:p>
        </w:tc>
        <w:tc>
          <w:tcPr>
            <w:tcW w:w="1036" w:type="dxa"/>
          </w:tcPr>
          <w:p>
            <w:pPr>
              <w:pStyle w:val="TableParagraph"/>
              <w:spacing w:before="56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2,267.04</w:t>
            </w:r>
          </w:p>
        </w:tc>
        <w:tc>
          <w:tcPr>
            <w:tcW w:w="1036" w:type="dxa"/>
          </w:tcPr>
          <w:p>
            <w:pPr>
              <w:pStyle w:val="TableParagraph"/>
              <w:spacing w:before="56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2,267.04</w:t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6" w:hRule="atLeast"/>
        </w:trPr>
        <w:tc>
          <w:tcPr>
            <w:tcW w:w="471" w:type="dxa"/>
          </w:tcPr>
          <w:p>
            <w:pPr>
              <w:pStyle w:val="TableParagraph"/>
              <w:spacing w:before="55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205</w:t>
            </w:r>
          </w:p>
        </w:tc>
        <w:tc>
          <w:tcPr>
            <w:tcW w:w="426" w:type="dxa"/>
          </w:tcPr>
          <w:p>
            <w:pPr>
              <w:pStyle w:val="TableParagraph"/>
              <w:spacing w:before="55"/>
              <w:ind w:left="16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spacing w:before="55"/>
              <w:ind w:left="13"/>
              <w:rPr>
                <w:sz w:val="18"/>
              </w:rPr>
            </w:pPr>
            <w:r>
              <w:rPr>
                <w:sz w:val="18"/>
              </w:rPr>
              <w:t>普通教育</w:t>
            </w:r>
          </w:p>
        </w:tc>
        <w:tc>
          <w:tcPr>
            <w:tcW w:w="1036" w:type="dxa"/>
          </w:tcPr>
          <w:p>
            <w:pPr>
              <w:pStyle w:val="TableParagraph"/>
              <w:spacing w:before="55"/>
              <w:jc w:val="right"/>
              <w:rPr>
                <w:sz w:val="18"/>
              </w:rPr>
            </w:pPr>
            <w:r>
              <w:rPr>
                <w:sz w:val="18"/>
              </w:rPr>
              <w:t>2,253.72</w:t>
            </w:r>
          </w:p>
        </w:tc>
        <w:tc>
          <w:tcPr>
            <w:tcW w:w="1036" w:type="dxa"/>
          </w:tcPr>
          <w:p>
            <w:pPr>
              <w:pStyle w:val="TableParagraph"/>
              <w:spacing w:before="55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2,253.72</w:t>
            </w:r>
          </w:p>
        </w:tc>
        <w:tc>
          <w:tcPr>
            <w:tcW w:w="1036" w:type="dxa"/>
          </w:tcPr>
          <w:p>
            <w:pPr>
              <w:pStyle w:val="TableParagraph"/>
              <w:spacing w:before="55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2,253.72</w:t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7" w:hRule="atLeast"/>
        </w:trPr>
        <w:tc>
          <w:tcPr>
            <w:tcW w:w="471" w:type="dxa"/>
          </w:tcPr>
          <w:p>
            <w:pPr>
              <w:pStyle w:val="TableParagraph"/>
              <w:spacing w:before="56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205</w:t>
            </w:r>
          </w:p>
        </w:tc>
        <w:tc>
          <w:tcPr>
            <w:tcW w:w="426" w:type="dxa"/>
          </w:tcPr>
          <w:p>
            <w:pPr>
              <w:pStyle w:val="TableParagraph"/>
              <w:spacing w:before="56"/>
              <w:ind w:left="16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383" w:type="dxa"/>
          </w:tcPr>
          <w:p>
            <w:pPr>
              <w:pStyle w:val="TableParagraph"/>
              <w:spacing w:before="56"/>
              <w:ind w:left="10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2181" w:type="dxa"/>
          </w:tcPr>
          <w:p>
            <w:pPr>
              <w:pStyle w:val="TableParagraph"/>
              <w:spacing w:before="56"/>
              <w:ind w:left="13"/>
              <w:rPr>
                <w:sz w:val="18"/>
              </w:rPr>
            </w:pPr>
            <w:r>
              <w:rPr>
                <w:sz w:val="18"/>
              </w:rPr>
              <w:t>学前教育</w:t>
            </w:r>
          </w:p>
        </w:tc>
        <w:tc>
          <w:tcPr>
            <w:tcW w:w="1036" w:type="dxa"/>
          </w:tcPr>
          <w:p>
            <w:pPr>
              <w:pStyle w:val="TableParagraph"/>
              <w:spacing w:before="56"/>
              <w:jc w:val="right"/>
              <w:rPr>
                <w:sz w:val="18"/>
              </w:rPr>
            </w:pPr>
            <w:r>
              <w:rPr>
                <w:sz w:val="18"/>
              </w:rPr>
              <w:t>125.72</w:t>
            </w:r>
          </w:p>
        </w:tc>
        <w:tc>
          <w:tcPr>
            <w:tcW w:w="1036" w:type="dxa"/>
          </w:tcPr>
          <w:p>
            <w:pPr>
              <w:pStyle w:val="TableParagraph"/>
              <w:spacing w:before="56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125.72</w:t>
            </w:r>
          </w:p>
        </w:tc>
        <w:tc>
          <w:tcPr>
            <w:tcW w:w="1036" w:type="dxa"/>
          </w:tcPr>
          <w:p>
            <w:pPr>
              <w:pStyle w:val="TableParagraph"/>
              <w:spacing w:before="56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125.72</w:t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7" w:hRule="atLeast"/>
        </w:trPr>
        <w:tc>
          <w:tcPr>
            <w:tcW w:w="471" w:type="dxa"/>
          </w:tcPr>
          <w:p>
            <w:pPr>
              <w:pStyle w:val="TableParagraph"/>
              <w:spacing w:before="55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205</w:t>
            </w:r>
          </w:p>
        </w:tc>
        <w:tc>
          <w:tcPr>
            <w:tcW w:w="426" w:type="dxa"/>
          </w:tcPr>
          <w:p>
            <w:pPr>
              <w:pStyle w:val="TableParagraph"/>
              <w:spacing w:before="55"/>
              <w:ind w:left="16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383" w:type="dxa"/>
          </w:tcPr>
          <w:p>
            <w:pPr>
              <w:pStyle w:val="TableParagraph"/>
              <w:spacing w:before="55"/>
              <w:ind w:left="10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2181" w:type="dxa"/>
          </w:tcPr>
          <w:p>
            <w:pPr>
              <w:pStyle w:val="TableParagraph"/>
              <w:spacing w:before="55"/>
              <w:ind w:left="13"/>
              <w:rPr>
                <w:sz w:val="18"/>
              </w:rPr>
            </w:pPr>
            <w:r>
              <w:rPr>
                <w:sz w:val="18"/>
              </w:rPr>
              <w:t>小学教育</w:t>
            </w:r>
          </w:p>
        </w:tc>
        <w:tc>
          <w:tcPr>
            <w:tcW w:w="1036" w:type="dxa"/>
          </w:tcPr>
          <w:p>
            <w:pPr>
              <w:pStyle w:val="TableParagraph"/>
              <w:spacing w:before="55"/>
              <w:jc w:val="right"/>
              <w:rPr>
                <w:sz w:val="18"/>
              </w:rPr>
            </w:pPr>
            <w:r>
              <w:rPr>
                <w:sz w:val="18"/>
              </w:rPr>
              <w:t>2,128.00</w:t>
            </w:r>
          </w:p>
        </w:tc>
        <w:tc>
          <w:tcPr>
            <w:tcW w:w="1036" w:type="dxa"/>
          </w:tcPr>
          <w:p>
            <w:pPr>
              <w:pStyle w:val="TableParagraph"/>
              <w:spacing w:before="55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2,128.00</w:t>
            </w:r>
          </w:p>
        </w:tc>
        <w:tc>
          <w:tcPr>
            <w:tcW w:w="1036" w:type="dxa"/>
          </w:tcPr>
          <w:p>
            <w:pPr>
              <w:pStyle w:val="TableParagraph"/>
              <w:spacing w:before="55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2,128.00</w:t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6" w:hRule="atLeast"/>
        </w:trPr>
        <w:tc>
          <w:tcPr>
            <w:tcW w:w="471" w:type="dxa"/>
          </w:tcPr>
          <w:p>
            <w:pPr>
              <w:pStyle w:val="TableParagraph"/>
              <w:spacing w:before="56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205</w:t>
            </w:r>
          </w:p>
        </w:tc>
        <w:tc>
          <w:tcPr>
            <w:tcW w:w="426" w:type="dxa"/>
          </w:tcPr>
          <w:p>
            <w:pPr>
              <w:pStyle w:val="TableParagraph"/>
              <w:spacing w:before="56"/>
              <w:ind w:left="16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spacing w:before="56"/>
              <w:ind w:left="13"/>
              <w:rPr>
                <w:sz w:val="18"/>
              </w:rPr>
            </w:pPr>
            <w:r>
              <w:rPr>
                <w:sz w:val="18"/>
              </w:rPr>
              <w:t>教育费附加安排的支出</w:t>
            </w:r>
          </w:p>
        </w:tc>
        <w:tc>
          <w:tcPr>
            <w:tcW w:w="1036" w:type="dxa"/>
          </w:tcPr>
          <w:p>
            <w:pPr>
              <w:pStyle w:val="TableParagraph"/>
              <w:spacing w:before="56"/>
              <w:jc w:val="right"/>
              <w:rPr>
                <w:sz w:val="18"/>
              </w:rPr>
            </w:pPr>
            <w:r>
              <w:rPr>
                <w:sz w:val="18"/>
              </w:rPr>
              <w:t>13.32</w:t>
            </w:r>
          </w:p>
        </w:tc>
        <w:tc>
          <w:tcPr>
            <w:tcW w:w="1036" w:type="dxa"/>
          </w:tcPr>
          <w:p>
            <w:pPr>
              <w:pStyle w:val="TableParagraph"/>
              <w:spacing w:before="56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13.32</w:t>
            </w:r>
          </w:p>
        </w:tc>
        <w:tc>
          <w:tcPr>
            <w:tcW w:w="1036" w:type="dxa"/>
          </w:tcPr>
          <w:p>
            <w:pPr>
              <w:pStyle w:val="TableParagraph"/>
              <w:spacing w:before="56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13.32</w:t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7" w:hRule="atLeast"/>
        </w:trPr>
        <w:tc>
          <w:tcPr>
            <w:tcW w:w="471" w:type="dxa"/>
          </w:tcPr>
          <w:p>
            <w:pPr>
              <w:pStyle w:val="TableParagraph"/>
              <w:spacing w:before="55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205</w:t>
            </w:r>
          </w:p>
        </w:tc>
        <w:tc>
          <w:tcPr>
            <w:tcW w:w="426" w:type="dxa"/>
          </w:tcPr>
          <w:p>
            <w:pPr>
              <w:pStyle w:val="TableParagraph"/>
              <w:spacing w:before="55"/>
              <w:ind w:left="16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383" w:type="dxa"/>
          </w:tcPr>
          <w:p>
            <w:pPr>
              <w:pStyle w:val="TableParagraph"/>
              <w:spacing w:before="55"/>
              <w:ind w:left="10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2181" w:type="dxa"/>
          </w:tcPr>
          <w:p>
            <w:pPr>
              <w:pStyle w:val="TableParagraph"/>
              <w:spacing w:before="55"/>
              <w:ind w:left="13"/>
              <w:rPr>
                <w:sz w:val="18"/>
              </w:rPr>
            </w:pPr>
            <w:r>
              <w:rPr>
                <w:sz w:val="18"/>
              </w:rPr>
              <w:t>农村中小学校舍建设</w:t>
            </w:r>
          </w:p>
        </w:tc>
        <w:tc>
          <w:tcPr>
            <w:tcW w:w="1036" w:type="dxa"/>
          </w:tcPr>
          <w:p>
            <w:pPr>
              <w:pStyle w:val="TableParagraph"/>
              <w:spacing w:before="55"/>
              <w:jc w:val="right"/>
              <w:rPr>
                <w:sz w:val="18"/>
              </w:rPr>
            </w:pPr>
            <w:r>
              <w:rPr>
                <w:sz w:val="18"/>
              </w:rPr>
              <w:t>13.32</w:t>
            </w:r>
          </w:p>
        </w:tc>
        <w:tc>
          <w:tcPr>
            <w:tcW w:w="1036" w:type="dxa"/>
          </w:tcPr>
          <w:p>
            <w:pPr>
              <w:pStyle w:val="TableParagraph"/>
              <w:spacing w:before="55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13.32</w:t>
            </w:r>
          </w:p>
        </w:tc>
        <w:tc>
          <w:tcPr>
            <w:tcW w:w="1036" w:type="dxa"/>
          </w:tcPr>
          <w:p>
            <w:pPr>
              <w:pStyle w:val="TableParagraph"/>
              <w:spacing w:before="55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13.32</w:t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7" w:hRule="atLeast"/>
        </w:trPr>
        <w:tc>
          <w:tcPr>
            <w:tcW w:w="471" w:type="dxa"/>
          </w:tcPr>
          <w:p>
            <w:pPr>
              <w:pStyle w:val="TableParagraph"/>
              <w:spacing w:before="57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208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spacing w:before="57"/>
              <w:ind w:left="13"/>
              <w:rPr>
                <w:sz w:val="18"/>
              </w:rPr>
            </w:pPr>
            <w:r>
              <w:rPr>
                <w:sz w:val="18"/>
              </w:rPr>
              <w:t>社会保障和就业支出</w:t>
            </w:r>
          </w:p>
        </w:tc>
        <w:tc>
          <w:tcPr>
            <w:tcW w:w="1036" w:type="dxa"/>
          </w:tcPr>
          <w:p>
            <w:pPr>
              <w:pStyle w:val="TableParagraph"/>
              <w:spacing w:before="57"/>
              <w:jc w:val="right"/>
              <w:rPr>
                <w:sz w:val="18"/>
              </w:rPr>
            </w:pPr>
            <w:r>
              <w:rPr>
                <w:sz w:val="18"/>
              </w:rPr>
              <w:t>377.88</w:t>
            </w:r>
          </w:p>
        </w:tc>
        <w:tc>
          <w:tcPr>
            <w:tcW w:w="1036" w:type="dxa"/>
          </w:tcPr>
          <w:p>
            <w:pPr>
              <w:pStyle w:val="TableParagraph"/>
              <w:spacing w:before="57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377.88</w:t>
            </w:r>
          </w:p>
        </w:tc>
        <w:tc>
          <w:tcPr>
            <w:tcW w:w="1036" w:type="dxa"/>
          </w:tcPr>
          <w:p>
            <w:pPr>
              <w:pStyle w:val="TableParagraph"/>
              <w:spacing w:before="57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377.88</w:t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6" w:hRule="atLeast"/>
        </w:trPr>
        <w:tc>
          <w:tcPr>
            <w:tcW w:w="471" w:type="dxa"/>
          </w:tcPr>
          <w:p>
            <w:pPr>
              <w:pStyle w:val="TableParagraph"/>
              <w:spacing w:before="56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208</w:t>
            </w:r>
          </w:p>
        </w:tc>
        <w:tc>
          <w:tcPr>
            <w:tcW w:w="426" w:type="dxa"/>
          </w:tcPr>
          <w:p>
            <w:pPr>
              <w:pStyle w:val="TableParagraph"/>
              <w:spacing w:before="56"/>
              <w:ind w:left="16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spacing w:before="56"/>
              <w:ind w:left="13"/>
              <w:rPr>
                <w:sz w:val="18"/>
              </w:rPr>
            </w:pPr>
            <w:r>
              <w:rPr>
                <w:sz w:val="18"/>
              </w:rPr>
              <w:t>行政事业单位养老支出</w:t>
            </w:r>
          </w:p>
        </w:tc>
        <w:tc>
          <w:tcPr>
            <w:tcW w:w="1036" w:type="dxa"/>
          </w:tcPr>
          <w:p>
            <w:pPr>
              <w:pStyle w:val="TableParagraph"/>
              <w:spacing w:before="56"/>
              <w:jc w:val="right"/>
              <w:rPr>
                <w:sz w:val="18"/>
              </w:rPr>
            </w:pPr>
            <w:r>
              <w:rPr>
                <w:sz w:val="18"/>
              </w:rPr>
              <w:t>377.88</w:t>
            </w:r>
          </w:p>
        </w:tc>
        <w:tc>
          <w:tcPr>
            <w:tcW w:w="1036" w:type="dxa"/>
          </w:tcPr>
          <w:p>
            <w:pPr>
              <w:pStyle w:val="TableParagraph"/>
              <w:spacing w:before="56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377.88</w:t>
            </w:r>
          </w:p>
        </w:tc>
        <w:tc>
          <w:tcPr>
            <w:tcW w:w="1036" w:type="dxa"/>
          </w:tcPr>
          <w:p>
            <w:pPr>
              <w:pStyle w:val="TableParagraph"/>
              <w:spacing w:before="56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377.88</w:t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8" w:hRule="atLeast"/>
        </w:trPr>
        <w:tc>
          <w:tcPr>
            <w:tcW w:w="471" w:type="dxa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208</w:t>
            </w:r>
          </w:p>
        </w:tc>
        <w:tc>
          <w:tcPr>
            <w:tcW w:w="426" w:type="dxa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383" w:type="dxa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10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2181" w:type="dxa"/>
          </w:tcPr>
          <w:p>
            <w:pPr>
              <w:pStyle w:val="TableParagraph"/>
              <w:spacing w:before="55"/>
              <w:ind w:left="13"/>
              <w:rPr>
                <w:sz w:val="18"/>
              </w:rPr>
            </w:pPr>
            <w:r>
              <w:rPr>
                <w:sz w:val="18"/>
              </w:rPr>
              <w:t>机关事业单位基本养老保</w:t>
            </w:r>
          </w:p>
          <w:p>
            <w:pPr>
              <w:pStyle w:val="TableParagraph"/>
              <w:spacing w:before="81"/>
              <w:ind w:left="13"/>
              <w:rPr>
                <w:sz w:val="18"/>
              </w:rPr>
            </w:pPr>
            <w:r>
              <w:rPr>
                <w:sz w:val="18"/>
              </w:rPr>
              <w:t>险缴费支出</w:t>
            </w:r>
          </w:p>
        </w:tc>
        <w:tc>
          <w:tcPr>
            <w:tcW w:w="1036" w:type="dxa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251.92</w:t>
            </w:r>
          </w:p>
        </w:tc>
        <w:tc>
          <w:tcPr>
            <w:tcW w:w="1036" w:type="dxa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251.92</w:t>
            </w:r>
          </w:p>
        </w:tc>
        <w:tc>
          <w:tcPr>
            <w:tcW w:w="1036" w:type="dxa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251.92</w:t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9" w:hRule="atLeast"/>
        </w:trPr>
        <w:tc>
          <w:tcPr>
            <w:tcW w:w="471" w:type="dxa"/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208</w:t>
            </w:r>
          </w:p>
        </w:tc>
        <w:tc>
          <w:tcPr>
            <w:tcW w:w="426" w:type="dxa"/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383" w:type="dxa"/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10"/>
              <w:rPr>
                <w:sz w:val="18"/>
              </w:rPr>
            </w:pPr>
            <w:r>
              <w:rPr>
                <w:sz w:val="18"/>
              </w:rPr>
              <w:t>06</w:t>
            </w:r>
          </w:p>
        </w:tc>
        <w:tc>
          <w:tcPr>
            <w:tcW w:w="2181" w:type="dxa"/>
          </w:tcPr>
          <w:p>
            <w:pPr>
              <w:pStyle w:val="TableParagraph"/>
              <w:spacing w:before="56"/>
              <w:ind w:left="13"/>
              <w:rPr>
                <w:sz w:val="18"/>
              </w:rPr>
            </w:pPr>
            <w:r>
              <w:rPr>
                <w:sz w:val="18"/>
              </w:rPr>
              <w:t>机关事业单位职业年金缴</w:t>
            </w:r>
          </w:p>
          <w:p>
            <w:pPr>
              <w:pStyle w:val="TableParagraph"/>
              <w:spacing w:before="82"/>
              <w:ind w:left="13"/>
              <w:rPr>
                <w:sz w:val="18"/>
              </w:rPr>
            </w:pPr>
            <w:r>
              <w:rPr>
                <w:sz w:val="18"/>
              </w:rPr>
              <w:t>费支出</w:t>
            </w:r>
          </w:p>
        </w:tc>
        <w:tc>
          <w:tcPr>
            <w:tcW w:w="1036" w:type="dxa"/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125.96</w:t>
            </w:r>
          </w:p>
        </w:tc>
        <w:tc>
          <w:tcPr>
            <w:tcW w:w="1036" w:type="dxa"/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125.96</w:t>
            </w:r>
          </w:p>
        </w:tc>
        <w:tc>
          <w:tcPr>
            <w:tcW w:w="1036" w:type="dxa"/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125.96</w:t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6" w:hRule="atLeast"/>
        </w:trPr>
        <w:tc>
          <w:tcPr>
            <w:tcW w:w="471" w:type="dxa"/>
          </w:tcPr>
          <w:p>
            <w:pPr>
              <w:pStyle w:val="TableParagraph"/>
              <w:spacing w:before="55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210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spacing w:before="55"/>
              <w:ind w:left="13"/>
              <w:rPr>
                <w:sz w:val="18"/>
              </w:rPr>
            </w:pPr>
            <w:r>
              <w:rPr>
                <w:sz w:val="18"/>
              </w:rPr>
              <w:t>卫生健康支出</w:t>
            </w:r>
          </w:p>
        </w:tc>
        <w:tc>
          <w:tcPr>
            <w:tcW w:w="1036" w:type="dxa"/>
          </w:tcPr>
          <w:p>
            <w:pPr>
              <w:pStyle w:val="TableParagraph"/>
              <w:spacing w:before="55"/>
              <w:jc w:val="right"/>
              <w:rPr>
                <w:sz w:val="18"/>
              </w:rPr>
            </w:pPr>
            <w:r>
              <w:rPr>
                <w:sz w:val="18"/>
              </w:rPr>
              <w:t>114.94</w:t>
            </w:r>
          </w:p>
        </w:tc>
        <w:tc>
          <w:tcPr>
            <w:tcW w:w="1036" w:type="dxa"/>
          </w:tcPr>
          <w:p>
            <w:pPr>
              <w:pStyle w:val="TableParagraph"/>
              <w:spacing w:before="55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114.94</w:t>
            </w:r>
          </w:p>
        </w:tc>
        <w:tc>
          <w:tcPr>
            <w:tcW w:w="1036" w:type="dxa"/>
          </w:tcPr>
          <w:p>
            <w:pPr>
              <w:pStyle w:val="TableParagraph"/>
              <w:spacing w:before="55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114.94</w:t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7" w:hRule="atLeast"/>
        </w:trPr>
        <w:tc>
          <w:tcPr>
            <w:tcW w:w="471" w:type="dxa"/>
          </w:tcPr>
          <w:p>
            <w:pPr>
              <w:pStyle w:val="TableParagraph"/>
              <w:spacing w:before="57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210</w:t>
            </w:r>
          </w:p>
        </w:tc>
        <w:tc>
          <w:tcPr>
            <w:tcW w:w="426" w:type="dxa"/>
          </w:tcPr>
          <w:p>
            <w:pPr>
              <w:pStyle w:val="TableParagraph"/>
              <w:spacing w:before="57"/>
              <w:ind w:left="16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spacing w:before="57"/>
              <w:ind w:left="13"/>
              <w:rPr>
                <w:sz w:val="18"/>
              </w:rPr>
            </w:pPr>
            <w:r>
              <w:rPr>
                <w:sz w:val="18"/>
              </w:rPr>
              <w:t>行政事业单位医疗</w:t>
            </w:r>
          </w:p>
        </w:tc>
        <w:tc>
          <w:tcPr>
            <w:tcW w:w="1036" w:type="dxa"/>
          </w:tcPr>
          <w:p>
            <w:pPr>
              <w:pStyle w:val="TableParagraph"/>
              <w:spacing w:before="57"/>
              <w:jc w:val="right"/>
              <w:rPr>
                <w:sz w:val="18"/>
              </w:rPr>
            </w:pPr>
            <w:r>
              <w:rPr>
                <w:sz w:val="18"/>
              </w:rPr>
              <w:t>114.94</w:t>
            </w:r>
          </w:p>
        </w:tc>
        <w:tc>
          <w:tcPr>
            <w:tcW w:w="1036" w:type="dxa"/>
          </w:tcPr>
          <w:p>
            <w:pPr>
              <w:pStyle w:val="TableParagraph"/>
              <w:spacing w:before="57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114.94</w:t>
            </w:r>
          </w:p>
        </w:tc>
        <w:tc>
          <w:tcPr>
            <w:tcW w:w="1036" w:type="dxa"/>
          </w:tcPr>
          <w:p>
            <w:pPr>
              <w:pStyle w:val="TableParagraph"/>
              <w:spacing w:before="57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114.94</w:t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6" w:hRule="atLeast"/>
        </w:trPr>
        <w:tc>
          <w:tcPr>
            <w:tcW w:w="471" w:type="dxa"/>
          </w:tcPr>
          <w:p>
            <w:pPr>
              <w:pStyle w:val="TableParagraph"/>
              <w:spacing w:before="56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210</w:t>
            </w:r>
          </w:p>
        </w:tc>
        <w:tc>
          <w:tcPr>
            <w:tcW w:w="426" w:type="dxa"/>
          </w:tcPr>
          <w:p>
            <w:pPr>
              <w:pStyle w:val="TableParagraph"/>
              <w:spacing w:before="56"/>
              <w:ind w:left="16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383" w:type="dxa"/>
          </w:tcPr>
          <w:p>
            <w:pPr>
              <w:pStyle w:val="TableParagraph"/>
              <w:spacing w:before="56"/>
              <w:ind w:left="10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2181" w:type="dxa"/>
          </w:tcPr>
          <w:p>
            <w:pPr>
              <w:pStyle w:val="TableParagraph"/>
              <w:spacing w:before="56"/>
              <w:ind w:left="13"/>
              <w:rPr>
                <w:sz w:val="18"/>
              </w:rPr>
            </w:pPr>
            <w:r>
              <w:rPr>
                <w:sz w:val="18"/>
              </w:rPr>
              <w:t>事业单位医疗</w:t>
            </w:r>
          </w:p>
        </w:tc>
        <w:tc>
          <w:tcPr>
            <w:tcW w:w="1036" w:type="dxa"/>
          </w:tcPr>
          <w:p>
            <w:pPr>
              <w:pStyle w:val="TableParagraph"/>
              <w:spacing w:before="56"/>
              <w:jc w:val="right"/>
              <w:rPr>
                <w:sz w:val="18"/>
              </w:rPr>
            </w:pPr>
            <w:r>
              <w:rPr>
                <w:sz w:val="18"/>
              </w:rPr>
              <w:t>114.94</w:t>
            </w:r>
          </w:p>
        </w:tc>
        <w:tc>
          <w:tcPr>
            <w:tcW w:w="1036" w:type="dxa"/>
          </w:tcPr>
          <w:p>
            <w:pPr>
              <w:pStyle w:val="TableParagraph"/>
              <w:spacing w:before="56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114.94</w:t>
            </w:r>
          </w:p>
        </w:tc>
        <w:tc>
          <w:tcPr>
            <w:tcW w:w="1036" w:type="dxa"/>
          </w:tcPr>
          <w:p>
            <w:pPr>
              <w:pStyle w:val="TableParagraph"/>
              <w:spacing w:before="56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114.94</w:t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7" w:hRule="atLeast"/>
        </w:trPr>
        <w:tc>
          <w:tcPr>
            <w:tcW w:w="471" w:type="dxa"/>
          </w:tcPr>
          <w:p>
            <w:pPr>
              <w:pStyle w:val="TableParagraph"/>
              <w:spacing w:before="55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221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spacing w:before="55"/>
              <w:ind w:left="13"/>
              <w:rPr>
                <w:sz w:val="18"/>
              </w:rPr>
            </w:pPr>
            <w:r>
              <w:rPr>
                <w:sz w:val="18"/>
              </w:rPr>
              <w:t>住房保障支出</w:t>
            </w:r>
          </w:p>
        </w:tc>
        <w:tc>
          <w:tcPr>
            <w:tcW w:w="1036" w:type="dxa"/>
          </w:tcPr>
          <w:p>
            <w:pPr>
              <w:pStyle w:val="TableParagraph"/>
              <w:spacing w:before="55"/>
              <w:jc w:val="right"/>
              <w:rPr>
                <w:sz w:val="18"/>
              </w:rPr>
            </w:pPr>
            <w:r>
              <w:rPr>
                <w:sz w:val="18"/>
              </w:rPr>
              <w:t>213.77</w:t>
            </w:r>
          </w:p>
        </w:tc>
        <w:tc>
          <w:tcPr>
            <w:tcW w:w="1036" w:type="dxa"/>
          </w:tcPr>
          <w:p>
            <w:pPr>
              <w:pStyle w:val="TableParagraph"/>
              <w:spacing w:before="55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213.77</w:t>
            </w:r>
          </w:p>
        </w:tc>
        <w:tc>
          <w:tcPr>
            <w:tcW w:w="1036" w:type="dxa"/>
          </w:tcPr>
          <w:p>
            <w:pPr>
              <w:pStyle w:val="TableParagraph"/>
              <w:spacing w:before="55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213.77</w:t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7" w:hRule="atLeast"/>
        </w:trPr>
        <w:tc>
          <w:tcPr>
            <w:tcW w:w="471" w:type="dxa"/>
          </w:tcPr>
          <w:p>
            <w:pPr>
              <w:pStyle w:val="TableParagraph"/>
              <w:spacing w:before="56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221</w:t>
            </w:r>
          </w:p>
        </w:tc>
        <w:tc>
          <w:tcPr>
            <w:tcW w:w="426" w:type="dxa"/>
          </w:tcPr>
          <w:p>
            <w:pPr>
              <w:pStyle w:val="TableParagraph"/>
              <w:spacing w:before="56"/>
              <w:ind w:left="16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spacing w:before="56"/>
              <w:ind w:left="13"/>
              <w:rPr>
                <w:sz w:val="18"/>
              </w:rPr>
            </w:pPr>
            <w:r>
              <w:rPr>
                <w:sz w:val="18"/>
              </w:rPr>
              <w:t>住房改革支出</w:t>
            </w:r>
          </w:p>
        </w:tc>
        <w:tc>
          <w:tcPr>
            <w:tcW w:w="1036" w:type="dxa"/>
          </w:tcPr>
          <w:p>
            <w:pPr>
              <w:pStyle w:val="TableParagraph"/>
              <w:spacing w:before="56"/>
              <w:jc w:val="right"/>
              <w:rPr>
                <w:sz w:val="18"/>
              </w:rPr>
            </w:pPr>
            <w:r>
              <w:rPr>
                <w:sz w:val="18"/>
              </w:rPr>
              <w:t>213.77</w:t>
            </w:r>
          </w:p>
        </w:tc>
        <w:tc>
          <w:tcPr>
            <w:tcW w:w="1036" w:type="dxa"/>
          </w:tcPr>
          <w:p>
            <w:pPr>
              <w:pStyle w:val="TableParagraph"/>
              <w:spacing w:before="56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213.77</w:t>
            </w:r>
          </w:p>
        </w:tc>
        <w:tc>
          <w:tcPr>
            <w:tcW w:w="1036" w:type="dxa"/>
          </w:tcPr>
          <w:p>
            <w:pPr>
              <w:pStyle w:val="TableParagraph"/>
              <w:spacing w:before="56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213.77</w:t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6" w:hRule="atLeast"/>
        </w:trPr>
        <w:tc>
          <w:tcPr>
            <w:tcW w:w="471" w:type="dxa"/>
          </w:tcPr>
          <w:p>
            <w:pPr>
              <w:pStyle w:val="TableParagraph"/>
              <w:spacing w:before="55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221</w:t>
            </w:r>
          </w:p>
        </w:tc>
        <w:tc>
          <w:tcPr>
            <w:tcW w:w="426" w:type="dxa"/>
          </w:tcPr>
          <w:p>
            <w:pPr>
              <w:pStyle w:val="TableParagraph"/>
              <w:spacing w:before="55"/>
              <w:ind w:left="16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383" w:type="dxa"/>
          </w:tcPr>
          <w:p>
            <w:pPr>
              <w:pStyle w:val="TableParagraph"/>
              <w:spacing w:before="55"/>
              <w:ind w:left="10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2181" w:type="dxa"/>
          </w:tcPr>
          <w:p>
            <w:pPr>
              <w:pStyle w:val="TableParagraph"/>
              <w:spacing w:before="55"/>
              <w:ind w:left="13"/>
              <w:rPr>
                <w:sz w:val="18"/>
              </w:rPr>
            </w:pPr>
            <w:r>
              <w:rPr>
                <w:sz w:val="18"/>
              </w:rPr>
              <w:t>住房公积金</w:t>
            </w:r>
          </w:p>
        </w:tc>
        <w:tc>
          <w:tcPr>
            <w:tcW w:w="1036" w:type="dxa"/>
          </w:tcPr>
          <w:p>
            <w:pPr>
              <w:pStyle w:val="TableParagraph"/>
              <w:spacing w:before="55"/>
              <w:jc w:val="right"/>
              <w:rPr>
                <w:sz w:val="18"/>
              </w:rPr>
            </w:pPr>
            <w:r>
              <w:rPr>
                <w:sz w:val="18"/>
              </w:rPr>
              <w:t>213.77</w:t>
            </w:r>
          </w:p>
        </w:tc>
        <w:tc>
          <w:tcPr>
            <w:tcW w:w="1036" w:type="dxa"/>
          </w:tcPr>
          <w:p>
            <w:pPr>
              <w:pStyle w:val="TableParagraph"/>
              <w:spacing w:before="55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213.77</w:t>
            </w:r>
          </w:p>
        </w:tc>
        <w:tc>
          <w:tcPr>
            <w:tcW w:w="1036" w:type="dxa"/>
          </w:tcPr>
          <w:p>
            <w:pPr>
              <w:pStyle w:val="TableParagraph"/>
              <w:spacing w:before="55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213.77</w:t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6840" w:h="11910" w:orient="landscape"/>
          <w:pgMar w:top="1580" w:bottom="280" w:left="720" w:right="720"/>
        </w:sectPr>
      </w:pPr>
    </w:p>
    <w:p>
      <w:pPr>
        <w:pStyle w:val="BodyText"/>
        <w:rPr>
          <w:sz w:val="28"/>
        </w:rPr>
      </w:pPr>
    </w:p>
    <w:p>
      <w:pPr>
        <w:spacing w:before="248"/>
        <w:ind w:left="0" w:right="0" w:firstLine="0"/>
        <w:jc w:val="right"/>
        <w:rPr>
          <w:rFonts w:ascii="黑体" w:eastAsia="黑体" w:hint="eastAsia"/>
          <w:sz w:val="28"/>
        </w:rPr>
      </w:pPr>
      <w:r>
        <w:rPr>
          <w:rFonts w:ascii="黑体" w:eastAsia="黑体" w:hint="eastAsia"/>
          <w:sz w:val="28"/>
        </w:rPr>
        <w:t>支出总体情况表</w:t>
      </w:r>
    </w:p>
    <w:p>
      <w:pPr>
        <w:spacing w:before="165"/>
        <w:ind w:left="0" w:right="855" w:firstLine="0"/>
        <w:jc w:val="right"/>
        <w:rPr>
          <w:rFonts w:ascii="黑体" w:eastAsia="黑体" w:hint="eastAsia"/>
          <w:sz w:val="21"/>
        </w:rPr>
      </w:pPr>
      <w:r>
        <w:rPr/>
        <w:br w:type="column"/>
      </w:r>
      <w:r>
        <w:rPr>
          <w:rFonts w:ascii="黑体" w:eastAsia="黑体" w:hint="eastAsia"/>
          <w:sz w:val="21"/>
        </w:rPr>
        <w:t>公开表 3</w:t>
      </w:r>
    </w:p>
    <w:p>
      <w:pPr>
        <w:spacing w:after="0"/>
        <w:jc w:val="right"/>
        <w:rPr>
          <w:rFonts w:ascii="黑体" w:eastAsia="黑体" w:hint="eastAsia"/>
          <w:sz w:val="21"/>
        </w:rPr>
        <w:sectPr>
          <w:pgSz w:w="16840" w:h="11910" w:orient="landscape"/>
          <w:pgMar w:header="0" w:footer="267" w:top="1100" w:bottom="460" w:left="720" w:right="720"/>
          <w:cols w:num="2" w:equalWidth="0">
            <w:col w:w="8317" w:space="40"/>
            <w:col w:w="7043"/>
          </w:cols>
        </w:sectPr>
      </w:pPr>
    </w:p>
    <w:p>
      <w:pPr>
        <w:spacing w:before="167" w:after="21"/>
        <w:ind w:left="0" w:right="856" w:firstLine="0"/>
        <w:jc w:val="right"/>
        <w:rPr>
          <w:sz w:val="21"/>
        </w:rPr>
      </w:pPr>
      <w:r>
        <w:rPr>
          <w:w w:val="95"/>
          <w:sz w:val="21"/>
        </w:rPr>
        <w:t>单位：万元</w:t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1"/>
        <w:gridCol w:w="463"/>
        <w:gridCol w:w="548"/>
        <w:gridCol w:w="3369"/>
        <w:gridCol w:w="1526"/>
        <w:gridCol w:w="1483"/>
        <w:gridCol w:w="1405"/>
        <w:gridCol w:w="1346"/>
        <w:gridCol w:w="1294"/>
        <w:gridCol w:w="1217"/>
        <w:gridCol w:w="1178"/>
      </w:tblGrid>
      <w:tr>
        <w:trPr>
          <w:trHeight w:val="326" w:hRule="atLeast"/>
        </w:trPr>
        <w:tc>
          <w:tcPr>
            <w:tcW w:w="1622" w:type="dxa"/>
            <w:gridSpan w:val="3"/>
          </w:tcPr>
          <w:p>
            <w:pPr>
              <w:pStyle w:val="TableParagraph"/>
              <w:spacing w:before="56"/>
              <w:ind w:left="451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科目编码</w:t>
            </w:r>
          </w:p>
        </w:tc>
        <w:tc>
          <w:tcPr>
            <w:tcW w:w="3369" w:type="dxa"/>
            <w:vMerge w:val="restart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1302" w:right="1296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科目名称</w:t>
            </w:r>
          </w:p>
        </w:tc>
        <w:tc>
          <w:tcPr>
            <w:tcW w:w="1526" w:type="dxa"/>
            <w:vMerge w:val="restart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561" w:right="554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合计</w:t>
            </w:r>
          </w:p>
        </w:tc>
        <w:tc>
          <w:tcPr>
            <w:tcW w:w="1483" w:type="dxa"/>
            <w:vMerge w:val="restart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380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基本支出</w:t>
            </w:r>
          </w:p>
        </w:tc>
        <w:tc>
          <w:tcPr>
            <w:tcW w:w="1405" w:type="dxa"/>
            <w:vMerge w:val="restart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342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项目支出</w:t>
            </w:r>
          </w:p>
        </w:tc>
        <w:tc>
          <w:tcPr>
            <w:tcW w:w="1346" w:type="dxa"/>
            <w:vMerge w:val="restart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44" w:lineRule="auto"/>
              <w:ind w:left="492" w:right="301" w:hanging="180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上缴上级支出</w:t>
            </w:r>
          </w:p>
        </w:tc>
        <w:tc>
          <w:tcPr>
            <w:tcW w:w="1294" w:type="dxa"/>
            <w:vMerge w:val="restart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44" w:lineRule="auto"/>
              <w:ind w:left="286" w:right="184" w:hanging="89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对附属单位补助支出</w:t>
            </w:r>
          </w:p>
        </w:tc>
        <w:tc>
          <w:tcPr>
            <w:tcW w:w="1217" w:type="dxa"/>
            <w:vMerge w:val="restart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44" w:lineRule="auto"/>
              <w:ind w:left="247" w:right="237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事业单位经营支出</w:t>
            </w:r>
          </w:p>
        </w:tc>
        <w:tc>
          <w:tcPr>
            <w:tcW w:w="1178" w:type="dxa"/>
            <w:vMerge w:val="restart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228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结转下年</w:t>
            </w:r>
          </w:p>
        </w:tc>
      </w:tr>
      <w:tr>
        <w:trPr>
          <w:trHeight w:val="495" w:hRule="atLeast"/>
        </w:trPr>
        <w:tc>
          <w:tcPr>
            <w:tcW w:w="611" w:type="dxa"/>
          </w:tcPr>
          <w:p>
            <w:pPr>
              <w:pStyle w:val="TableParagraph"/>
              <w:spacing w:before="142"/>
              <w:ind w:left="6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类</w:t>
            </w:r>
          </w:p>
        </w:tc>
        <w:tc>
          <w:tcPr>
            <w:tcW w:w="463" w:type="dxa"/>
          </w:tcPr>
          <w:p>
            <w:pPr>
              <w:pStyle w:val="TableParagraph"/>
              <w:spacing w:before="142"/>
              <w:ind w:left="140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款</w:t>
            </w:r>
          </w:p>
        </w:tc>
        <w:tc>
          <w:tcPr>
            <w:tcW w:w="548" w:type="dxa"/>
          </w:tcPr>
          <w:p>
            <w:pPr>
              <w:pStyle w:val="TableParagraph"/>
              <w:spacing w:before="142"/>
              <w:ind w:left="183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项</w:t>
            </w:r>
          </w:p>
        </w:tc>
        <w:tc>
          <w:tcPr>
            <w:tcW w:w="3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5" w:hRule="atLeast"/>
        </w:trPr>
        <w:tc>
          <w:tcPr>
            <w:tcW w:w="4991" w:type="dxa"/>
            <w:gridSpan w:val="4"/>
          </w:tcPr>
          <w:p>
            <w:pPr>
              <w:pStyle w:val="TableParagraph"/>
              <w:tabs>
                <w:tab w:pos="546" w:val="left" w:leader="none"/>
              </w:tabs>
              <w:spacing w:before="141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合</w:t>
              <w:tab/>
              <w:t>计</w:t>
            </w:r>
          </w:p>
        </w:tc>
        <w:tc>
          <w:tcPr>
            <w:tcW w:w="1526" w:type="dxa"/>
          </w:tcPr>
          <w:p>
            <w:pPr>
              <w:pStyle w:val="TableParagraph"/>
              <w:spacing w:before="148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2,973.63</w:t>
            </w:r>
          </w:p>
        </w:tc>
        <w:tc>
          <w:tcPr>
            <w:tcW w:w="1483" w:type="dxa"/>
          </w:tcPr>
          <w:p>
            <w:pPr>
              <w:pStyle w:val="TableParagraph"/>
              <w:spacing w:before="148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2,682.47</w:t>
            </w:r>
          </w:p>
        </w:tc>
        <w:tc>
          <w:tcPr>
            <w:tcW w:w="1405" w:type="dxa"/>
          </w:tcPr>
          <w:p>
            <w:pPr>
              <w:pStyle w:val="TableParagraph"/>
              <w:spacing w:before="148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291.16</w:t>
            </w:r>
          </w:p>
        </w:tc>
        <w:tc>
          <w:tcPr>
            <w:tcW w:w="13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7" w:hRule="atLeast"/>
        </w:trPr>
        <w:tc>
          <w:tcPr>
            <w:tcW w:w="611" w:type="dxa"/>
          </w:tcPr>
          <w:p>
            <w:pPr>
              <w:pStyle w:val="TableParagraph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205</w:t>
            </w:r>
          </w:p>
        </w:tc>
        <w:tc>
          <w:tcPr>
            <w:tcW w:w="4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9" w:type="dxa"/>
          </w:tcPr>
          <w:p>
            <w:pPr>
              <w:pStyle w:val="TableParagraph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教育支出</w:t>
            </w:r>
          </w:p>
        </w:tc>
        <w:tc>
          <w:tcPr>
            <w:tcW w:w="1526" w:type="dxa"/>
          </w:tcPr>
          <w:p>
            <w:pPr>
              <w:pStyle w:val="TableParagraph"/>
              <w:spacing w:before="56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2,267.04</w:t>
            </w:r>
          </w:p>
        </w:tc>
        <w:tc>
          <w:tcPr>
            <w:tcW w:w="1483" w:type="dxa"/>
          </w:tcPr>
          <w:p>
            <w:pPr>
              <w:pStyle w:val="TableParagraph"/>
              <w:spacing w:before="56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1,975.88</w:t>
            </w:r>
          </w:p>
        </w:tc>
        <w:tc>
          <w:tcPr>
            <w:tcW w:w="1405" w:type="dxa"/>
          </w:tcPr>
          <w:p>
            <w:pPr>
              <w:pStyle w:val="TableParagraph"/>
              <w:spacing w:before="56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291.16</w:t>
            </w:r>
          </w:p>
        </w:tc>
        <w:tc>
          <w:tcPr>
            <w:tcW w:w="13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7" w:hRule="atLeast"/>
        </w:trPr>
        <w:tc>
          <w:tcPr>
            <w:tcW w:w="611" w:type="dxa"/>
          </w:tcPr>
          <w:p>
            <w:pPr>
              <w:pStyle w:val="TableParagraph"/>
              <w:spacing w:before="55"/>
              <w:ind w:left="14"/>
              <w:rPr>
                <w:sz w:val="18"/>
              </w:rPr>
            </w:pPr>
            <w:r>
              <w:rPr>
                <w:sz w:val="18"/>
              </w:rPr>
              <w:t>205</w:t>
            </w:r>
          </w:p>
        </w:tc>
        <w:tc>
          <w:tcPr>
            <w:tcW w:w="463" w:type="dxa"/>
          </w:tcPr>
          <w:p>
            <w:pPr>
              <w:pStyle w:val="TableParagraph"/>
              <w:spacing w:before="55"/>
              <w:ind w:left="15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9" w:type="dxa"/>
          </w:tcPr>
          <w:p>
            <w:pPr>
              <w:pStyle w:val="TableParagraph"/>
              <w:spacing w:before="55"/>
              <w:ind w:left="14"/>
              <w:rPr>
                <w:sz w:val="18"/>
              </w:rPr>
            </w:pPr>
            <w:r>
              <w:rPr>
                <w:sz w:val="18"/>
              </w:rPr>
              <w:t>普通教育</w:t>
            </w:r>
          </w:p>
        </w:tc>
        <w:tc>
          <w:tcPr>
            <w:tcW w:w="1526" w:type="dxa"/>
          </w:tcPr>
          <w:p>
            <w:pPr>
              <w:pStyle w:val="TableParagraph"/>
              <w:spacing w:before="55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2,253.72</w:t>
            </w:r>
          </w:p>
        </w:tc>
        <w:tc>
          <w:tcPr>
            <w:tcW w:w="1483" w:type="dxa"/>
          </w:tcPr>
          <w:p>
            <w:pPr>
              <w:pStyle w:val="TableParagraph"/>
              <w:spacing w:before="55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1,975.88</w:t>
            </w:r>
          </w:p>
        </w:tc>
        <w:tc>
          <w:tcPr>
            <w:tcW w:w="1405" w:type="dxa"/>
          </w:tcPr>
          <w:p>
            <w:pPr>
              <w:pStyle w:val="TableParagraph"/>
              <w:spacing w:before="55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277.84</w:t>
            </w:r>
          </w:p>
        </w:tc>
        <w:tc>
          <w:tcPr>
            <w:tcW w:w="13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7" w:hRule="atLeast"/>
        </w:trPr>
        <w:tc>
          <w:tcPr>
            <w:tcW w:w="611" w:type="dxa"/>
          </w:tcPr>
          <w:p>
            <w:pPr>
              <w:pStyle w:val="TableParagraph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205</w:t>
            </w:r>
          </w:p>
        </w:tc>
        <w:tc>
          <w:tcPr>
            <w:tcW w:w="463" w:type="dxa"/>
          </w:tcPr>
          <w:p>
            <w:pPr>
              <w:pStyle w:val="TableParagraph"/>
              <w:spacing w:before="56"/>
              <w:ind w:left="15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548" w:type="dxa"/>
          </w:tcPr>
          <w:p>
            <w:pPr>
              <w:pStyle w:val="TableParagraph"/>
              <w:spacing w:before="56"/>
              <w:ind w:left="15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3369" w:type="dxa"/>
          </w:tcPr>
          <w:p>
            <w:pPr>
              <w:pStyle w:val="TableParagraph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学前教育</w:t>
            </w:r>
          </w:p>
        </w:tc>
        <w:tc>
          <w:tcPr>
            <w:tcW w:w="1526" w:type="dxa"/>
          </w:tcPr>
          <w:p>
            <w:pPr>
              <w:pStyle w:val="TableParagraph"/>
              <w:spacing w:before="56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125.72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spacing w:before="56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125.72</w:t>
            </w:r>
          </w:p>
        </w:tc>
        <w:tc>
          <w:tcPr>
            <w:tcW w:w="13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6" w:hRule="atLeast"/>
        </w:trPr>
        <w:tc>
          <w:tcPr>
            <w:tcW w:w="611" w:type="dxa"/>
          </w:tcPr>
          <w:p>
            <w:pPr>
              <w:pStyle w:val="TableParagraph"/>
              <w:spacing w:before="55"/>
              <w:ind w:left="14"/>
              <w:rPr>
                <w:sz w:val="18"/>
              </w:rPr>
            </w:pPr>
            <w:r>
              <w:rPr>
                <w:sz w:val="18"/>
              </w:rPr>
              <w:t>205</w:t>
            </w:r>
          </w:p>
        </w:tc>
        <w:tc>
          <w:tcPr>
            <w:tcW w:w="463" w:type="dxa"/>
          </w:tcPr>
          <w:p>
            <w:pPr>
              <w:pStyle w:val="TableParagraph"/>
              <w:spacing w:before="55"/>
              <w:ind w:left="15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548" w:type="dxa"/>
          </w:tcPr>
          <w:p>
            <w:pPr>
              <w:pStyle w:val="TableParagraph"/>
              <w:spacing w:before="55"/>
              <w:ind w:left="15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3369" w:type="dxa"/>
          </w:tcPr>
          <w:p>
            <w:pPr>
              <w:pStyle w:val="TableParagraph"/>
              <w:spacing w:before="55"/>
              <w:ind w:left="14"/>
              <w:rPr>
                <w:sz w:val="18"/>
              </w:rPr>
            </w:pPr>
            <w:r>
              <w:rPr>
                <w:sz w:val="18"/>
              </w:rPr>
              <w:t>小学教育</w:t>
            </w:r>
          </w:p>
        </w:tc>
        <w:tc>
          <w:tcPr>
            <w:tcW w:w="1526" w:type="dxa"/>
          </w:tcPr>
          <w:p>
            <w:pPr>
              <w:pStyle w:val="TableParagraph"/>
              <w:spacing w:before="55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2,128.00</w:t>
            </w:r>
          </w:p>
        </w:tc>
        <w:tc>
          <w:tcPr>
            <w:tcW w:w="1483" w:type="dxa"/>
          </w:tcPr>
          <w:p>
            <w:pPr>
              <w:pStyle w:val="TableParagraph"/>
              <w:spacing w:before="55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1,975.88</w:t>
            </w:r>
          </w:p>
        </w:tc>
        <w:tc>
          <w:tcPr>
            <w:tcW w:w="1405" w:type="dxa"/>
          </w:tcPr>
          <w:p>
            <w:pPr>
              <w:pStyle w:val="TableParagraph"/>
              <w:spacing w:before="55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152.12</w:t>
            </w:r>
          </w:p>
        </w:tc>
        <w:tc>
          <w:tcPr>
            <w:tcW w:w="13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7" w:hRule="atLeast"/>
        </w:trPr>
        <w:tc>
          <w:tcPr>
            <w:tcW w:w="611" w:type="dxa"/>
          </w:tcPr>
          <w:p>
            <w:pPr>
              <w:pStyle w:val="TableParagraph"/>
              <w:spacing w:before="57"/>
              <w:ind w:left="14"/>
              <w:rPr>
                <w:sz w:val="18"/>
              </w:rPr>
            </w:pPr>
            <w:r>
              <w:rPr>
                <w:sz w:val="18"/>
              </w:rPr>
              <w:t>205</w:t>
            </w:r>
          </w:p>
        </w:tc>
        <w:tc>
          <w:tcPr>
            <w:tcW w:w="463" w:type="dxa"/>
          </w:tcPr>
          <w:p>
            <w:pPr>
              <w:pStyle w:val="TableParagraph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9" w:type="dxa"/>
          </w:tcPr>
          <w:p>
            <w:pPr>
              <w:pStyle w:val="TableParagraph"/>
              <w:spacing w:before="57"/>
              <w:ind w:left="14"/>
              <w:rPr>
                <w:sz w:val="18"/>
              </w:rPr>
            </w:pPr>
            <w:r>
              <w:rPr>
                <w:sz w:val="18"/>
              </w:rPr>
              <w:t>教育费附加安排的支出</w:t>
            </w:r>
          </w:p>
        </w:tc>
        <w:tc>
          <w:tcPr>
            <w:tcW w:w="1526" w:type="dxa"/>
          </w:tcPr>
          <w:p>
            <w:pPr>
              <w:pStyle w:val="TableParagraph"/>
              <w:spacing w:before="57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13.32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spacing w:before="57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13.32</w:t>
            </w:r>
          </w:p>
        </w:tc>
        <w:tc>
          <w:tcPr>
            <w:tcW w:w="13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6" w:hRule="atLeast"/>
        </w:trPr>
        <w:tc>
          <w:tcPr>
            <w:tcW w:w="611" w:type="dxa"/>
          </w:tcPr>
          <w:p>
            <w:pPr>
              <w:pStyle w:val="TableParagraph"/>
              <w:spacing w:before="55"/>
              <w:ind w:left="14"/>
              <w:rPr>
                <w:sz w:val="18"/>
              </w:rPr>
            </w:pPr>
            <w:r>
              <w:rPr>
                <w:sz w:val="18"/>
              </w:rPr>
              <w:t>205</w:t>
            </w:r>
          </w:p>
        </w:tc>
        <w:tc>
          <w:tcPr>
            <w:tcW w:w="463" w:type="dxa"/>
          </w:tcPr>
          <w:p>
            <w:pPr>
              <w:pStyle w:val="TableParagraph"/>
              <w:spacing w:before="55"/>
              <w:ind w:left="15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548" w:type="dxa"/>
          </w:tcPr>
          <w:p>
            <w:pPr>
              <w:pStyle w:val="TableParagraph"/>
              <w:spacing w:before="55"/>
              <w:ind w:left="15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3369" w:type="dxa"/>
          </w:tcPr>
          <w:p>
            <w:pPr>
              <w:pStyle w:val="TableParagraph"/>
              <w:spacing w:before="55"/>
              <w:ind w:left="14"/>
              <w:rPr>
                <w:sz w:val="18"/>
              </w:rPr>
            </w:pPr>
            <w:r>
              <w:rPr>
                <w:sz w:val="18"/>
              </w:rPr>
              <w:t>农村中小学校舍建设</w:t>
            </w:r>
          </w:p>
        </w:tc>
        <w:tc>
          <w:tcPr>
            <w:tcW w:w="1526" w:type="dxa"/>
          </w:tcPr>
          <w:p>
            <w:pPr>
              <w:pStyle w:val="TableParagraph"/>
              <w:spacing w:before="55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13.32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spacing w:before="55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13.32</w:t>
            </w:r>
          </w:p>
        </w:tc>
        <w:tc>
          <w:tcPr>
            <w:tcW w:w="13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7" w:hRule="atLeast"/>
        </w:trPr>
        <w:tc>
          <w:tcPr>
            <w:tcW w:w="611" w:type="dxa"/>
          </w:tcPr>
          <w:p>
            <w:pPr>
              <w:pStyle w:val="TableParagraph"/>
              <w:spacing w:before="57"/>
              <w:ind w:left="14"/>
              <w:rPr>
                <w:sz w:val="18"/>
              </w:rPr>
            </w:pPr>
            <w:r>
              <w:rPr>
                <w:sz w:val="18"/>
              </w:rPr>
              <w:t>208</w:t>
            </w:r>
          </w:p>
        </w:tc>
        <w:tc>
          <w:tcPr>
            <w:tcW w:w="4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9" w:type="dxa"/>
          </w:tcPr>
          <w:p>
            <w:pPr>
              <w:pStyle w:val="TableParagraph"/>
              <w:spacing w:before="57"/>
              <w:ind w:left="14"/>
              <w:rPr>
                <w:sz w:val="18"/>
              </w:rPr>
            </w:pPr>
            <w:r>
              <w:rPr>
                <w:sz w:val="18"/>
              </w:rPr>
              <w:t>社会保障和就业支出</w:t>
            </w:r>
          </w:p>
        </w:tc>
        <w:tc>
          <w:tcPr>
            <w:tcW w:w="1526" w:type="dxa"/>
          </w:tcPr>
          <w:p>
            <w:pPr>
              <w:pStyle w:val="TableParagraph"/>
              <w:spacing w:before="57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377.88</w:t>
            </w:r>
          </w:p>
        </w:tc>
        <w:tc>
          <w:tcPr>
            <w:tcW w:w="1483" w:type="dxa"/>
          </w:tcPr>
          <w:p>
            <w:pPr>
              <w:pStyle w:val="TableParagraph"/>
              <w:spacing w:before="57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377.88</w:t>
            </w:r>
          </w:p>
        </w:tc>
        <w:tc>
          <w:tcPr>
            <w:tcW w:w="14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6" w:hRule="atLeast"/>
        </w:trPr>
        <w:tc>
          <w:tcPr>
            <w:tcW w:w="611" w:type="dxa"/>
          </w:tcPr>
          <w:p>
            <w:pPr>
              <w:pStyle w:val="TableParagraph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208</w:t>
            </w:r>
          </w:p>
        </w:tc>
        <w:tc>
          <w:tcPr>
            <w:tcW w:w="463" w:type="dxa"/>
          </w:tcPr>
          <w:p>
            <w:pPr>
              <w:pStyle w:val="TableParagraph"/>
              <w:spacing w:before="56"/>
              <w:ind w:left="15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9" w:type="dxa"/>
          </w:tcPr>
          <w:p>
            <w:pPr>
              <w:pStyle w:val="TableParagraph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行政事业单位养老支出</w:t>
            </w:r>
          </w:p>
        </w:tc>
        <w:tc>
          <w:tcPr>
            <w:tcW w:w="1526" w:type="dxa"/>
          </w:tcPr>
          <w:p>
            <w:pPr>
              <w:pStyle w:val="TableParagraph"/>
              <w:spacing w:before="56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377.88</w:t>
            </w:r>
          </w:p>
        </w:tc>
        <w:tc>
          <w:tcPr>
            <w:tcW w:w="1483" w:type="dxa"/>
          </w:tcPr>
          <w:p>
            <w:pPr>
              <w:pStyle w:val="TableParagraph"/>
              <w:spacing w:before="56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377.88</w:t>
            </w:r>
          </w:p>
        </w:tc>
        <w:tc>
          <w:tcPr>
            <w:tcW w:w="14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7" w:hRule="atLeast"/>
        </w:trPr>
        <w:tc>
          <w:tcPr>
            <w:tcW w:w="611" w:type="dxa"/>
          </w:tcPr>
          <w:p>
            <w:pPr>
              <w:pStyle w:val="TableParagraph"/>
              <w:spacing w:before="55"/>
              <w:ind w:left="14"/>
              <w:rPr>
                <w:sz w:val="18"/>
              </w:rPr>
            </w:pPr>
            <w:r>
              <w:rPr>
                <w:sz w:val="18"/>
              </w:rPr>
              <w:t>208</w:t>
            </w:r>
          </w:p>
        </w:tc>
        <w:tc>
          <w:tcPr>
            <w:tcW w:w="463" w:type="dxa"/>
          </w:tcPr>
          <w:p>
            <w:pPr>
              <w:pStyle w:val="TableParagraph"/>
              <w:spacing w:before="55"/>
              <w:ind w:left="15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548" w:type="dxa"/>
          </w:tcPr>
          <w:p>
            <w:pPr>
              <w:pStyle w:val="TableParagraph"/>
              <w:spacing w:before="55"/>
              <w:ind w:left="15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3369" w:type="dxa"/>
          </w:tcPr>
          <w:p>
            <w:pPr>
              <w:pStyle w:val="TableParagraph"/>
              <w:spacing w:before="55"/>
              <w:ind w:left="14"/>
              <w:rPr>
                <w:sz w:val="18"/>
              </w:rPr>
            </w:pPr>
            <w:r>
              <w:rPr>
                <w:sz w:val="18"/>
              </w:rPr>
              <w:t>机关事业单位基本养老保险缴费支出</w:t>
            </w:r>
          </w:p>
        </w:tc>
        <w:tc>
          <w:tcPr>
            <w:tcW w:w="1526" w:type="dxa"/>
          </w:tcPr>
          <w:p>
            <w:pPr>
              <w:pStyle w:val="TableParagraph"/>
              <w:spacing w:before="55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251.92</w:t>
            </w:r>
          </w:p>
        </w:tc>
        <w:tc>
          <w:tcPr>
            <w:tcW w:w="1483" w:type="dxa"/>
          </w:tcPr>
          <w:p>
            <w:pPr>
              <w:pStyle w:val="TableParagraph"/>
              <w:spacing w:before="55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251.92</w:t>
            </w:r>
          </w:p>
        </w:tc>
        <w:tc>
          <w:tcPr>
            <w:tcW w:w="14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7" w:hRule="atLeast"/>
        </w:trPr>
        <w:tc>
          <w:tcPr>
            <w:tcW w:w="611" w:type="dxa"/>
          </w:tcPr>
          <w:p>
            <w:pPr>
              <w:pStyle w:val="TableParagraph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208</w:t>
            </w:r>
          </w:p>
        </w:tc>
        <w:tc>
          <w:tcPr>
            <w:tcW w:w="463" w:type="dxa"/>
          </w:tcPr>
          <w:p>
            <w:pPr>
              <w:pStyle w:val="TableParagraph"/>
              <w:spacing w:before="56"/>
              <w:ind w:left="15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548" w:type="dxa"/>
          </w:tcPr>
          <w:p>
            <w:pPr>
              <w:pStyle w:val="TableParagraph"/>
              <w:spacing w:before="56"/>
              <w:ind w:left="15"/>
              <w:rPr>
                <w:sz w:val="18"/>
              </w:rPr>
            </w:pPr>
            <w:r>
              <w:rPr>
                <w:sz w:val="18"/>
              </w:rPr>
              <w:t>06</w:t>
            </w:r>
          </w:p>
        </w:tc>
        <w:tc>
          <w:tcPr>
            <w:tcW w:w="3369" w:type="dxa"/>
          </w:tcPr>
          <w:p>
            <w:pPr>
              <w:pStyle w:val="TableParagraph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机关事业单位职业年金缴费支出</w:t>
            </w:r>
          </w:p>
        </w:tc>
        <w:tc>
          <w:tcPr>
            <w:tcW w:w="1526" w:type="dxa"/>
          </w:tcPr>
          <w:p>
            <w:pPr>
              <w:pStyle w:val="TableParagraph"/>
              <w:spacing w:before="56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125.96</w:t>
            </w:r>
          </w:p>
        </w:tc>
        <w:tc>
          <w:tcPr>
            <w:tcW w:w="1483" w:type="dxa"/>
          </w:tcPr>
          <w:p>
            <w:pPr>
              <w:pStyle w:val="TableParagraph"/>
              <w:spacing w:before="56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125.96</w:t>
            </w:r>
          </w:p>
        </w:tc>
        <w:tc>
          <w:tcPr>
            <w:tcW w:w="14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6" w:hRule="atLeast"/>
        </w:trPr>
        <w:tc>
          <w:tcPr>
            <w:tcW w:w="611" w:type="dxa"/>
          </w:tcPr>
          <w:p>
            <w:pPr>
              <w:pStyle w:val="TableParagraph"/>
              <w:spacing w:before="55"/>
              <w:ind w:left="14"/>
              <w:rPr>
                <w:sz w:val="18"/>
              </w:rPr>
            </w:pPr>
            <w:r>
              <w:rPr>
                <w:sz w:val="18"/>
              </w:rPr>
              <w:t>210</w:t>
            </w:r>
          </w:p>
        </w:tc>
        <w:tc>
          <w:tcPr>
            <w:tcW w:w="4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9" w:type="dxa"/>
          </w:tcPr>
          <w:p>
            <w:pPr>
              <w:pStyle w:val="TableParagraph"/>
              <w:spacing w:before="55"/>
              <w:ind w:left="14"/>
              <w:rPr>
                <w:sz w:val="18"/>
              </w:rPr>
            </w:pPr>
            <w:r>
              <w:rPr>
                <w:sz w:val="18"/>
              </w:rPr>
              <w:t>卫生健康支出</w:t>
            </w:r>
          </w:p>
        </w:tc>
        <w:tc>
          <w:tcPr>
            <w:tcW w:w="1526" w:type="dxa"/>
          </w:tcPr>
          <w:p>
            <w:pPr>
              <w:pStyle w:val="TableParagraph"/>
              <w:spacing w:before="55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114.94</w:t>
            </w:r>
          </w:p>
        </w:tc>
        <w:tc>
          <w:tcPr>
            <w:tcW w:w="1483" w:type="dxa"/>
          </w:tcPr>
          <w:p>
            <w:pPr>
              <w:pStyle w:val="TableParagraph"/>
              <w:spacing w:before="55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114.94</w:t>
            </w:r>
          </w:p>
        </w:tc>
        <w:tc>
          <w:tcPr>
            <w:tcW w:w="14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7" w:hRule="atLeast"/>
        </w:trPr>
        <w:tc>
          <w:tcPr>
            <w:tcW w:w="611" w:type="dxa"/>
          </w:tcPr>
          <w:p>
            <w:pPr>
              <w:pStyle w:val="TableParagraph"/>
              <w:spacing w:before="57"/>
              <w:ind w:left="14"/>
              <w:rPr>
                <w:sz w:val="18"/>
              </w:rPr>
            </w:pPr>
            <w:r>
              <w:rPr>
                <w:sz w:val="18"/>
              </w:rPr>
              <w:t>210</w:t>
            </w:r>
          </w:p>
        </w:tc>
        <w:tc>
          <w:tcPr>
            <w:tcW w:w="463" w:type="dxa"/>
          </w:tcPr>
          <w:p>
            <w:pPr>
              <w:pStyle w:val="TableParagraph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9" w:type="dxa"/>
          </w:tcPr>
          <w:p>
            <w:pPr>
              <w:pStyle w:val="TableParagraph"/>
              <w:spacing w:before="57"/>
              <w:ind w:left="14"/>
              <w:rPr>
                <w:sz w:val="18"/>
              </w:rPr>
            </w:pPr>
            <w:r>
              <w:rPr>
                <w:sz w:val="18"/>
              </w:rPr>
              <w:t>行政事业单位医疗</w:t>
            </w:r>
          </w:p>
        </w:tc>
        <w:tc>
          <w:tcPr>
            <w:tcW w:w="1526" w:type="dxa"/>
          </w:tcPr>
          <w:p>
            <w:pPr>
              <w:pStyle w:val="TableParagraph"/>
              <w:spacing w:before="57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114.94</w:t>
            </w:r>
          </w:p>
        </w:tc>
        <w:tc>
          <w:tcPr>
            <w:tcW w:w="1483" w:type="dxa"/>
          </w:tcPr>
          <w:p>
            <w:pPr>
              <w:pStyle w:val="TableParagraph"/>
              <w:spacing w:before="57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114.94</w:t>
            </w:r>
          </w:p>
        </w:tc>
        <w:tc>
          <w:tcPr>
            <w:tcW w:w="14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6" w:hRule="atLeast"/>
        </w:trPr>
        <w:tc>
          <w:tcPr>
            <w:tcW w:w="611" w:type="dxa"/>
          </w:tcPr>
          <w:p>
            <w:pPr>
              <w:pStyle w:val="TableParagraph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210</w:t>
            </w:r>
          </w:p>
        </w:tc>
        <w:tc>
          <w:tcPr>
            <w:tcW w:w="463" w:type="dxa"/>
          </w:tcPr>
          <w:p>
            <w:pPr>
              <w:pStyle w:val="TableParagraph"/>
              <w:spacing w:before="56"/>
              <w:ind w:left="15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48" w:type="dxa"/>
          </w:tcPr>
          <w:p>
            <w:pPr>
              <w:pStyle w:val="TableParagraph"/>
              <w:spacing w:before="56"/>
              <w:ind w:left="15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3369" w:type="dxa"/>
          </w:tcPr>
          <w:p>
            <w:pPr>
              <w:pStyle w:val="TableParagraph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事业单位医疗</w:t>
            </w:r>
          </w:p>
        </w:tc>
        <w:tc>
          <w:tcPr>
            <w:tcW w:w="1526" w:type="dxa"/>
          </w:tcPr>
          <w:p>
            <w:pPr>
              <w:pStyle w:val="TableParagraph"/>
              <w:spacing w:before="56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114.94</w:t>
            </w:r>
          </w:p>
        </w:tc>
        <w:tc>
          <w:tcPr>
            <w:tcW w:w="1483" w:type="dxa"/>
          </w:tcPr>
          <w:p>
            <w:pPr>
              <w:pStyle w:val="TableParagraph"/>
              <w:spacing w:before="56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114.94</w:t>
            </w:r>
          </w:p>
        </w:tc>
        <w:tc>
          <w:tcPr>
            <w:tcW w:w="14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7" w:hRule="atLeast"/>
        </w:trPr>
        <w:tc>
          <w:tcPr>
            <w:tcW w:w="611" w:type="dxa"/>
          </w:tcPr>
          <w:p>
            <w:pPr>
              <w:pStyle w:val="TableParagraph"/>
              <w:spacing w:before="55"/>
              <w:ind w:left="14"/>
              <w:rPr>
                <w:sz w:val="18"/>
              </w:rPr>
            </w:pPr>
            <w:r>
              <w:rPr>
                <w:sz w:val="18"/>
              </w:rPr>
              <w:t>221</w:t>
            </w:r>
          </w:p>
        </w:tc>
        <w:tc>
          <w:tcPr>
            <w:tcW w:w="4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9" w:type="dxa"/>
          </w:tcPr>
          <w:p>
            <w:pPr>
              <w:pStyle w:val="TableParagraph"/>
              <w:spacing w:before="55"/>
              <w:ind w:left="14"/>
              <w:rPr>
                <w:sz w:val="18"/>
              </w:rPr>
            </w:pPr>
            <w:r>
              <w:rPr>
                <w:sz w:val="18"/>
              </w:rPr>
              <w:t>住房保障支出</w:t>
            </w:r>
          </w:p>
        </w:tc>
        <w:tc>
          <w:tcPr>
            <w:tcW w:w="1526" w:type="dxa"/>
          </w:tcPr>
          <w:p>
            <w:pPr>
              <w:pStyle w:val="TableParagraph"/>
              <w:spacing w:before="55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213.77</w:t>
            </w:r>
          </w:p>
        </w:tc>
        <w:tc>
          <w:tcPr>
            <w:tcW w:w="1483" w:type="dxa"/>
          </w:tcPr>
          <w:p>
            <w:pPr>
              <w:pStyle w:val="TableParagraph"/>
              <w:spacing w:before="55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213.77</w:t>
            </w:r>
          </w:p>
        </w:tc>
        <w:tc>
          <w:tcPr>
            <w:tcW w:w="14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7" w:hRule="atLeast"/>
        </w:trPr>
        <w:tc>
          <w:tcPr>
            <w:tcW w:w="611" w:type="dxa"/>
          </w:tcPr>
          <w:p>
            <w:pPr>
              <w:pStyle w:val="TableParagraph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221</w:t>
            </w:r>
          </w:p>
        </w:tc>
        <w:tc>
          <w:tcPr>
            <w:tcW w:w="463" w:type="dxa"/>
          </w:tcPr>
          <w:p>
            <w:pPr>
              <w:pStyle w:val="TableParagraph"/>
              <w:spacing w:before="56"/>
              <w:ind w:left="15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9" w:type="dxa"/>
          </w:tcPr>
          <w:p>
            <w:pPr>
              <w:pStyle w:val="TableParagraph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住房改革支出</w:t>
            </w:r>
          </w:p>
        </w:tc>
        <w:tc>
          <w:tcPr>
            <w:tcW w:w="1526" w:type="dxa"/>
          </w:tcPr>
          <w:p>
            <w:pPr>
              <w:pStyle w:val="TableParagraph"/>
              <w:spacing w:before="56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213.77</w:t>
            </w:r>
          </w:p>
        </w:tc>
        <w:tc>
          <w:tcPr>
            <w:tcW w:w="1483" w:type="dxa"/>
          </w:tcPr>
          <w:p>
            <w:pPr>
              <w:pStyle w:val="TableParagraph"/>
              <w:spacing w:before="56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213.77</w:t>
            </w:r>
          </w:p>
        </w:tc>
        <w:tc>
          <w:tcPr>
            <w:tcW w:w="14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6" w:hRule="atLeast"/>
        </w:trPr>
        <w:tc>
          <w:tcPr>
            <w:tcW w:w="611" w:type="dxa"/>
          </w:tcPr>
          <w:p>
            <w:pPr>
              <w:pStyle w:val="TableParagraph"/>
              <w:spacing w:before="55"/>
              <w:ind w:left="14"/>
              <w:rPr>
                <w:sz w:val="18"/>
              </w:rPr>
            </w:pPr>
            <w:r>
              <w:rPr>
                <w:sz w:val="18"/>
              </w:rPr>
              <w:t>221</w:t>
            </w:r>
          </w:p>
        </w:tc>
        <w:tc>
          <w:tcPr>
            <w:tcW w:w="463" w:type="dxa"/>
          </w:tcPr>
          <w:p>
            <w:pPr>
              <w:pStyle w:val="TableParagraph"/>
              <w:spacing w:before="55"/>
              <w:ind w:left="15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548" w:type="dxa"/>
          </w:tcPr>
          <w:p>
            <w:pPr>
              <w:pStyle w:val="TableParagraph"/>
              <w:spacing w:before="55"/>
              <w:ind w:left="15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3369" w:type="dxa"/>
          </w:tcPr>
          <w:p>
            <w:pPr>
              <w:pStyle w:val="TableParagraph"/>
              <w:spacing w:before="55"/>
              <w:ind w:left="14"/>
              <w:rPr>
                <w:sz w:val="18"/>
              </w:rPr>
            </w:pPr>
            <w:r>
              <w:rPr>
                <w:sz w:val="18"/>
              </w:rPr>
              <w:t>住房公积金</w:t>
            </w:r>
          </w:p>
        </w:tc>
        <w:tc>
          <w:tcPr>
            <w:tcW w:w="1526" w:type="dxa"/>
          </w:tcPr>
          <w:p>
            <w:pPr>
              <w:pStyle w:val="TableParagraph"/>
              <w:spacing w:before="55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213.77</w:t>
            </w:r>
          </w:p>
        </w:tc>
        <w:tc>
          <w:tcPr>
            <w:tcW w:w="1483" w:type="dxa"/>
          </w:tcPr>
          <w:p>
            <w:pPr>
              <w:pStyle w:val="TableParagraph"/>
              <w:spacing w:before="55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213.77</w:t>
            </w:r>
          </w:p>
        </w:tc>
        <w:tc>
          <w:tcPr>
            <w:tcW w:w="14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6840" w:h="11910" w:orient="landscape"/>
          <w:pgMar w:top="1580" w:bottom="280" w:left="720" w:right="720"/>
        </w:sectPr>
      </w:pPr>
    </w:p>
    <w:p>
      <w:pPr>
        <w:pStyle w:val="BodyText"/>
        <w:rPr>
          <w:sz w:val="28"/>
        </w:rPr>
      </w:pPr>
    </w:p>
    <w:p>
      <w:pPr>
        <w:spacing w:before="217"/>
        <w:ind w:left="6105" w:right="0" w:firstLine="0"/>
        <w:jc w:val="left"/>
        <w:rPr>
          <w:rFonts w:ascii="黑体" w:eastAsia="黑体" w:hint="eastAsia"/>
          <w:sz w:val="28"/>
        </w:rPr>
      </w:pPr>
      <w:r>
        <w:rPr>
          <w:rFonts w:ascii="黑体" w:eastAsia="黑体" w:hint="eastAsia"/>
          <w:sz w:val="28"/>
        </w:rPr>
        <w:t>财政拨款收支总体情况表</w:t>
      </w:r>
    </w:p>
    <w:p>
      <w:pPr>
        <w:spacing w:before="151"/>
        <w:ind w:left="0" w:right="418" w:firstLine="0"/>
        <w:jc w:val="right"/>
        <w:rPr>
          <w:rFonts w:ascii="黑体" w:eastAsia="黑体" w:hint="eastAsia"/>
          <w:sz w:val="21"/>
        </w:rPr>
      </w:pPr>
      <w:r>
        <w:rPr/>
        <w:br w:type="column"/>
      </w:r>
      <w:r>
        <w:rPr>
          <w:rFonts w:ascii="黑体" w:eastAsia="黑体" w:hint="eastAsia"/>
          <w:sz w:val="21"/>
        </w:rPr>
        <w:t>公开表 4</w:t>
      </w:r>
    </w:p>
    <w:p>
      <w:pPr>
        <w:spacing w:after="0"/>
        <w:jc w:val="right"/>
        <w:rPr>
          <w:rFonts w:ascii="黑体" w:eastAsia="黑体" w:hint="eastAsia"/>
          <w:sz w:val="21"/>
        </w:rPr>
        <w:sectPr>
          <w:pgSz w:w="16840" w:h="11910" w:orient="landscape"/>
          <w:pgMar w:header="0" w:footer="267" w:top="1100" w:bottom="460" w:left="720" w:right="720"/>
          <w:cols w:num="2" w:equalWidth="0">
            <w:col w:w="9188" w:space="40"/>
            <w:col w:w="6172"/>
          </w:cols>
        </w:sectPr>
      </w:pPr>
    </w:p>
    <w:p>
      <w:pPr>
        <w:spacing w:before="153" w:after="21"/>
        <w:ind w:left="0" w:right="417" w:firstLine="0"/>
        <w:jc w:val="right"/>
        <w:rPr>
          <w:sz w:val="21"/>
        </w:rPr>
      </w:pPr>
      <w:r>
        <w:rPr>
          <w:w w:val="95"/>
          <w:sz w:val="21"/>
        </w:rPr>
        <w:t>单位：万元</w:t>
      </w:r>
    </w:p>
    <w:tbl>
      <w:tblPr>
        <w:tblW w:w="0" w:type="auto"/>
        <w:jc w:val="left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7"/>
        <w:gridCol w:w="1937"/>
        <w:gridCol w:w="2838"/>
        <w:gridCol w:w="2220"/>
        <w:gridCol w:w="1765"/>
        <w:gridCol w:w="1577"/>
        <w:gridCol w:w="1830"/>
      </w:tblGrid>
      <w:tr>
        <w:trPr>
          <w:trHeight w:val="340" w:hRule="atLeast"/>
        </w:trPr>
        <w:tc>
          <w:tcPr>
            <w:tcW w:w="4654" w:type="dxa"/>
            <w:gridSpan w:val="2"/>
          </w:tcPr>
          <w:p>
            <w:pPr>
              <w:pStyle w:val="TableParagraph"/>
              <w:tabs>
                <w:tab w:pos="548" w:val="left" w:leader="none"/>
              </w:tabs>
              <w:spacing w:before="56"/>
              <w:ind w:left="8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收</w:t>
              <w:tab/>
              <w:t>入</w:t>
            </w:r>
          </w:p>
        </w:tc>
        <w:tc>
          <w:tcPr>
            <w:tcW w:w="10230" w:type="dxa"/>
            <w:gridSpan w:val="5"/>
          </w:tcPr>
          <w:p>
            <w:pPr>
              <w:pStyle w:val="TableParagraph"/>
              <w:tabs>
                <w:tab w:pos="549" w:val="left" w:leader="none"/>
              </w:tabs>
              <w:spacing w:before="56"/>
              <w:ind w:left="9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支</w:t>
              <w:tab/>
              <w:t>出</w:t>
            </w:r>
          </w:p>
        </w:tc>
      </w:tr>
      <w:tr>
        <w:trPr>
          <w:trHeight w:val="340" w:hRule="atLeast"/>
        </w:trPr>
        <w:tc>
          <w:tcPr>
            <w:tcW w:w="2717" w:type="dxa"/>
            <w:vMerge w:val="restart"/>
          </w:tcPr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1156" w:right="1150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项目</w:t>
            </w:r>
          </w:p>
        </w:tc>
        <w:tc>
          <w:tcPr>
            <w:tcW w:w="1937" w:type="dxa"/>
            <w:vMerge w:val="restart"/>
          </w:tcPr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676" w:right="670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预算数</w:t>
            </w:r>
          </w:p>
        </w:tc>
        <w:tc>
          <w:tcPr>
            <w:tcW w:w="2838" w:type="dxa"/>
            <w:vMerge w:val="restart"/>
          </w:tcPr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1173" w:right="1164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项 目</w:t>
            </w:r>
          </w:p>
        </w:tc>
        <w:tc>
          <w:tcPr>
            <w:tcW w:w="7392" w:type="dxa"/>
            <w:gridSpan w:val="4"/>
          </w:tcPr>
          <w:p>
            <w:pPr>
              <w:pStyle w:val="TableParagraph"/>
              <w:spacing w:before="54"/>
              <w:ind w:left="3406" w:right="3396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预算数</w:t>
            </w:r>
          </w:p>
        </w:tc>
      </w:tr>
      <w:tr>
        <w:trPr>
          <w:trHeight w:val="340" w:hRule="atLeast"/>
        </w:trPr>
        <w:tc>
          <w:tcPr>
            <w:tcW w:w="27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spacing w:before="54"/>
              <w:ind w:left="910" w:right="900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总计</w:t>
            </w:r>
          </w:p>
        </w:tc>
        <w:tc>
          <w:tcPr>
            <w:tcW w:w="1765" w:type="dxa"/>
          </w:tcPr>
          <w:p>
            <w:pPr>
              <w:pStyle w:val="TableParagraph"/>
              <w:spacing w:before="54"/>
              <w:ind w:left="342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一般公共预算</w:t>
            </w:r>
          </w:p>
        </w:tc>
        <w:tc>
          <w:tcPr>
            <w:tcW w:w="1577" w:type="dxa"/>
          </w:tcPr>
          <w:p>
            <w:pPr>
              <w:pStyle w:val="TableParagraph"/>
              <w:spacing w:before="54"/>
              <w:ind w:left="156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政府性基金预算</w:t>
            </w:r>
          </w:p>
        </w:tc>
        <w:tc>
          <w:tcPr>
            <w:tcW w:w="1830" w:type="dxa"/>
          </w:tcPr>
          <w:p>
            <w:pPr>
              <w:pStyle w:val="TableParagraph"/>
              <w:spacing w:before="54"/>
              <w:ind w:left="194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国有资本经营预算</w:t>
            </w:r>
          </w:p>
        </w:tc>
      </w:tr>
      <w:tr>
        <w:trPr>
          <w:trHeight w:val="340" w:hRule="atLeast"/>
        </w:trPr>
        <w:tc>
          <w:tcPr>
            <w:tcW w:w="2717" w:type="dxa"/>
          </w:tcPr>
          <w:p>
            <w:pPr>
              <w:pStyle w:val="TableParagraph"/>
              <w:spacing w:before="55"/>
              <w:ind w:left="108"/>
              <w:rPr>
                <w:sz w:val="18"/>
              </w:rPr>
            </w:pPr>
            <w:r>
              <w:rPr>
                <w:sz w:val="18"/>
              </w:rPr>
              <w:t>一、一般公共预算收入</w:t>
            </w:r>
          </w:p>
        </w:tc>
        <w:tc>
          <w:tcPr>
            <w:tcW w:w="1937" w:type="dxa"/>
          </w:tcPr>
          <w:p>
            <w:pPr>
              <w:pStyle w:val="TableParagraph"/>
              <w:spacing w:before="57"/>
              <w:ind w:left="1109"/>
              <w:rPr>
                <w:sz w:val="18"/>
              </w:rPr>
            </w:pPr>
            <w:r>
              <w:rPr>
                <w:sz w:val="18"/>
              </w:rPr>
              <w:t>2,973.63</w:t>
            </w:r>
          </w:p>
        </w:tc>
        <w:tc>
          <w:tcPr>
            <w:tcW w:w="2838" w:type="dxa"/>
          </w:tcPr>
          <w:p>
            <w:pPr>
              <w:pStyle w:val="TableParagraph"/>
              <w:spacing w:before="55"/>
              <w:ind w:left="108"/>
              <w:rPr>
                <w:sz w:val="18"/>
              </w:rPr>
            </w:pPr>
            <w:r>
              <w:rPr>
                <w:sz w:val="18"/>
              </w:rPr>
              <w:t>一、一般公共服务支出</w:t>
            </w:r>
          </w:p>
        </w:tc>
        <w:tc>
          <w:tcPr>
            <w:tcW w:w="22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2717" w:type="dxa"/>
          </w:tcPr>
          <w:p>
            <w:pPr>
              <w:pStyle w:val="TableParagraph"/>
              <w:spacing w:before="55"/>
              <w:ind w:left="108"/>
              <w:rPr>
                <w:sz w:val="18"/>
              </w:rPr>
            </w:pPr>
            <w:r>
              <w:rPr>
                <w:sz w:val="18"/>
              </w:rPr>
              <w:t>二、政府性基金预算收入</w:t>
            </w:r>
          </w:p>
        </w:tc>
        <w:tc>
          <w:tcPr>
            <w:tcW w:w="19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55"/>
              <w:ind w:left="108"/>
              <w:rPr>
                <w:sz w:val="18"/>
              </w:rPr>
            </w:pPr>
            <w:r>
              <w:rPr>
                <w:sz w:val="18"/>
              </w:rPr>
              <w:t>二、外交支出</w:t>
            </w:r>
          </w:p>
        </w:tc>
        <w:tc>
          <w:tcPr>
            <w:tcW w:w="22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2717" w:type="dxa"/>
          </w:tcPr>
          <w:p>
            <w:pPr>
              <w:pStyle w:val="TableParagraph"/>
              <w:spacing w:before="55"/>
              <w:ind w:left="108"/>
              <w:rPr>
                <w:sz w:val="18"/>
              </w:rPr>
            </w:pPr>
            <w:r>
              <w:rPr>
                <w:sz w:val="18"/>
              </w:rPr>
              <w:t>三、国有资本经营预算收入</w:t>
            </w:r>
          </w:p>
        </w:tc>
        <w:tc>
          <w:tcPr>
            <w:tcW w:w="19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55"/>
              <w:ind w:left="108"/>
              <w:rPr>
                <w:sz w:val="18"/>
              </w:rPr>
            </w:pPr>
            <w:r>
              <w:rPr>
                <w:sz w:val="18"/>
              </w:rPr>
              <w:t>三、公共安全支出</w:t>
            </w:r>
          </w:p>
        </w:tc>
        <w:tc>
          <w:tcPr>
            <w:tcW w:w="22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27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四、教育支出</w:t>
            </w:r>
          </w:p>
        </w:tc>
        <w:tc>
          <w:tcPr>
            <w:tcW w:w="2220" w:type="dxa"/>
          </w:tcPr>
          <w:p>
            <w:pPr>
              <w:pStyle w:val="TableParagraph"/>
              <w:spacing w:before="56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2,267.04</w:t>
            </w:r>
          </w:p>
        </w:tc>
        <w:tc>
          <w:tcPr>
            <w:tcW w:w="1765" w:type="dxa"/>
          </w:tcPr>
          <w:p>
            <w:pPr>
              <w:pStyle w:val="TableParagraph"/>
              <w:spacing w:before="56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2,267.04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27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54"/>
              <w:ind w:left="108"/>
              <w:rPr>
                <w:sz w:val="18"/>
              </w:rPr>
            </w:pPr>
            <w:r>
              <w:rPr>
                <w:sz w:val="18"/>
              </w:rPr>
              <w:t>五、科学技术支出</w:t>
            </w:r>
          </w:p>
        </w:tc>
        <w:tc>
          <w:tcPr>
            <w:tcW w:w="22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27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54"/>
              <w:ind w:left="108"/>
              <w:rPr>
                <w:sz w:val="18"/>
              </w:rPr>
            </w:pPr>
            <w:r>
              <w:rPr>
                <w:sz w:val="18"/>
              </w:rPr>
              <w:t>六、文化旅游体育与传媒支出</w:t>
            </w:r>
          </w:p>
        </w:tc>
        <w:tc>
          <w:tcPr>
            <w:tcW w:w="22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27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55"/>
              <w:ind w:left="108"/>
              <w:rPr>
                <w:sz w:val="18"/>
              </w:rPr>
            </w:pPr>
            <w:r>
              <w:rPr>
                <w:sz w:val="18"/>
              </w:rPr>
              <w:t>七、社会保障和就业支出</w:t>
            </w:r>
          </w:p>
        </w:tc>
        <w:tc>
          <w:tcPr>
            <w:tcW w:w="2220" w:type="dxa"/>
          </w:tcPr>
          <w:p>
            <w:pPr>
              <w:pStyle w:val="TableParagraph"/>
              <w:spacing w:before="57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377.88</w:t>
            </w:r>
          </w:p>
        </w:tc>
        <w:tc>
          <w:tcPr>
            <w:tcW w:w="1765" w:type="dxa"/>
          </w:tcPr>
          <w:p>
            <w:pPr>
              <w:pStyle w:val="TableParagraph"/>
              <w:spacing w:before="57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377.88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27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55"/>
              <w:ind w:left="108"/>
              <w:rPr>
                <w:sz w:val="18"/>
              </w:rPr>
            </w:pPr>
            <w:r>
              <w:rPr>
                <w:sz w:val="18"/>
              </w:rPr>
              <w:t>八、卫生健康支出</w:t>
            </w:r>
          </w:p>
        </w:tc>
        <w:tc>
          <w:tcPr>
            <w:tcW w:w="2220" w:type="dxa"/>
          </w:tcPr>
          <w:p>
            <w:pPr>
              <w:pStyle w:val="TableParagraph"/>
              <w:spacing w:before="5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114.94</w:t>
            </w:r>
          </w:p>
        </w:tc>
        <w:tc>
          <w:tcPr>
            <w:tcW w:w="1765" w:type="dxa"/>
          </w:tcPr>
          <w:p>
            <w:pPr>
              <w:pStyle w:val="TableParagraph"/>
              <w:spacing w:before="55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114.94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27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55"/>
              <w:ind w:left="108"/>
              <w:rPr>
                <w:sz w:val="18"/>
              </w:rPr>
            </w:pPr>
            <w:r>
              <w:rPr>
                <w:sz w:val="18"/>
              </w:rPr>
              <w:t>九、节能环保支出</w:t>
            </w:r>
          </w:p>
        </w:tc>
        <w:tc>
          <w:tcPr>
            <w:tcW w:w="22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27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十、城乡社区支出</w:t>
            </w:r>
          </w:p>
        </w:tc>
        <w:tc>
          <w:tcPr>
            <w:tcW w:w="22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27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54"/>
              <w:ind w:left="108"/>
              <w:rPr>
                <w:sz w:val="18"/>
              </w:rPr>
            </w:pPr>
            <w:r>
              <w:rPr>
                <w:sz w:val="18"/>
              </w:rPr>
              <w:t>十一、农林水支出</w:t>
            </w:r>
          </w:p>
        </w:tc>
        <w:tc>
          <w:tcPr>
            <w:tcW w:w="22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27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54"/>
              <w:ind w:left="108"/>
              <w:rPr>
                <w:sz w:val="18"/>
              </w:rPr>
            </w:pPr>
            <w:r>
              <w:rPr>
                <w:sz w:val="18"/>
              </w:rPr>
              <w:t>十二、交通运输支出</w:t>
            </w:r>
          </w:p>
        </w:tc>
        <w:tc>
          <w:tcPr>
            <w:tcW w:w="22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27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55"/>
              <w:ind w:left="108"/>
              <w:rPr>
                <w:sz w:val="18"/>
              </w:rPr>
            </w:pPr>
            <w:r>
              <w:rPr>
                <w:sz w:val="18"/>
              </w:rPr>
              <w:t>十三、资源勘探工业信息等支出</w:t>
            </w:r>
          </w:p>
        </w:tc>
        <w:tc>
          <w:tcPr>
            <w:tcW w:w="22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27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55"/>
              <w:ind w:left="108"/>
              <w:rPr>
                <w:sz w:val="18"/>
              </w:rPr>
            </w:pPr>
            <w:r>
              <w:rPr>
                <w:sz w:val="18"/>
              </w:rPr>
              <w:t>十四、商业服务业等支出</w:t>
            </w:r>
          </w:p>
        </w:tc>
        <w:tc>
          <w:tcPr>
            <w:tcW w:w="22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27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55"/>
              <w:ind w:left="108"/>
              <w:rPr>
                <w:sz w:val="18"/>
              </w:rPr>
            </w:pPr>
            <w:r>
              <w:rPr>
                <w:sz w:val="18"/>
              </w:rPr>
              <w:t>十五、金融支出</w:t>
            </w:r>
          </w:p>
        </w:tc>
        <w:tc>
          <w:tcPr>
            <w:tcW w:w="22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27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十六、自然资源海洋气象等支出</w:t>
            </w:r>
          </w:p>
        </w:tc>
        <w:tc>
          <w:tcPr>
            <w:tcW w:w="22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27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54"/>
              <w:ind w:left="108"/>
              <w:rPr>
                <w:sz w:val="18"/>
              </w:rPr>
            </w:pPr>
            <w:r>
              <w:rPr>
                <w:sz w:val="18"/>
              </w:rPr>
              <w:t>十七、住房保障支出</w:t>
            </w:r>
          </w:p>
        </w:tc>
        <w:tc>
          <w:tcPr>
            <w:tcW w:w="2220" w:type="dxa"/>
          </w:tcPr>
          <w:p>
            <w:pPr>
              <w:pStyle w:val="TableParagraph"/>
              <w:spacing w:before="56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213.77</w:t>
            </w:r>
          </w:p>
        </w:tc>
        <w:tc>
          <w:tcPr>
            <w:tcW w:w="1765" w:type="dxa"/>
          </w:tcPr>
          <w:p>
            <w:pPr>
              <w:pStyle w:val="TableParagraph"/>
              <w:spacing w:before="56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213.77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27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54"/>
              <w:ind w:left="108"/>
              <w:rPr>
                <w:sz w:val="18"/>
              </w:rPr>
            </w:pPr>
            <w:r>
              <w:rPr>
                <w:sz w:val="18"/>
              </w:rPr>
              <w:t>十八、粮油物资储备支出</w:t>
            </w:r>
          </w:p>
        </w:tc>
        <w:tc>
          <w:tcPr>
            <w:tcW w:w="22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27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54"/>
              <w:ind w:left="108"/>
              <w:rPr>
                <w:sz w:val="18"/>
              </w:rPr>
            </w:pPr>
            <w:r>
              <w:rPr>
                <w:sz w:val="18"/>
              </w:rPr>
              <w:t>十九、国有资本经营预算支出</w:t>
            </w:r>
          </w:p>
        </w:tc>
        <w:tc>
          <w:tcPr>
            <w:tcW w:w="22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8" w:hRule="atLeast"/>
        </w:trPr>
        <w:tc>
          <w:tcPr>
            <w:tcW w:w="27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55"/>
              <w:ind w:left="108"/>
              <w:rPr>
                <w:sz w:val="18"/>
              </w:rPr>
            </w:pPr>
            <w:r>
              <w:rPr>
                <w:sz w:val="18"/>
              </w:rPr>
              <w:t>二十、灾害防治及应急管理支出</w:t>
            </w:r>
          </w:p>
        </w:tc>
        <w:tc>
          <w:tcPr>
            <w:tcW w:w="22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6840" w:h="11910" w:orient="landscape"/>
          <w:pgMar w:top="1580" w:bottom="280" w:left="720" w:right="720"/>
        </w:sectPr>
      </w:pPr>
    </w:p>
    <w:p>
      <w:pPr>
        <w:pStyle w:val="BodyText"/>
        <w:rPr>
          <w:sz w:val="28"/>
        </w:rPr>
      </w:pPr>
    </w:p>
    <w:p>
      <w:pPr>
        <w:spacing w:before="226"/>
        <w:ind w:left="6105" w:right="0" w:firstLine="0"/>
        <w:jc w:val="left"/>
        <w:rPr>
          <w:rFonts w:ascii="黑体" w:eastAsia="黑体" w:hint="eastAsia"/>
          <w:sz w:val="28"/>
        </w:rPr>
      </w:pPr>
      <w:r>
        <w:rPr>
          <w:rFonts w:ascii="黑体" w:eastAsia="黑体" w:hint="eastAsia"/>
          <w:sz w:val="28"/>
        </w:rPr>
        <w:t>财政拨款收支总体情况表</w:t>
      </w:r>
    </w:p>
    <w:p>
      <w:pPr>
        <w:spacing w:before="161"/>
        <w:ind w:left="0" w:right="418" w:firstLine="0"/>
        <w:jc w:val="right"/>
        <w:rPr>
          <w:rFonts w:ascii="黑体" w:eastAsia="黑体" w:hint="eastAsia"/>
          <w:sz w:val="21"/>
        </w:rPr>
      </w:pPr>
      <w:r>
        <w:rPr/>
        <w:br w:type="column"/>
      </w:r>
      <w:r>
        <w:rPr>
          <w:rFonts w:ascii="黑体" w:eastAsia="黑体" w:hint="eastAsia"/>
          <w:sz w:val="21"/>
        </w:rPr>
        <w:t>公开表 4</w:t>
      </w:r>
    </w:p>
    <w:p>
      <w:pPr>
        <w:spacing w:after="0"/>
        <w:jc w:val="right"/>
        <w:rPr>
          <w:rFonts w:ascii="黑体" w:eastAsia="黑体" w:hint="eastAsia"/>
          <w:sz w:val="21"/>
        </w:rPr>
        <w:sectPr>
          <w:pgSz w:w="16840" w:h="11910" w:orient="landscape"/>
          <w:pgMar w:header="0" w:footer="267" w:top="1100" w:bottom="460" w:left="720" w:right="720"/>
          <w:cols w:num="2" w:equalWidth="0">
            <w:col w:w="9188" w:space="40"/>
            <w:col w:w="6172"/>
          </w:cols>
        </w:sectPr>
      </w:pPr>
    </w:p>
    <w:p>
      <w:pPr>
        <w:spacing w:before="153" w:after="22"/>
        <w:ind w:left="0" w:right="417" w:firstLine="0"/>
        <w:jc w:val="right"/>
        <w:rPr>
          <w:sz w:val="21"/>
        </w:rPr>
      </w:pPr>
      <w:r>
        <w:rPr>
          <w:w w:val="95"/>
          <w:sz w:val="21"/>
        </w:rPr>
        <w:t>单位：万元</w:t>
      </w:r>
    </w:p>
    <w:tbl>
      <w:tblPr>
        <w:tblW w:w="0" w:type="auto"/>
        <w:jc w:val="left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7"/>
        <w:gridCol w:w="1937"/>
        <w:gridCol w:w="2838"/>
        <w:gridCol w:w="2220"/>
        <w:gridCol w:w="1763"/>
        <w:gridCol w:w="1579"/>
        <w:gridCol w:w="1830"/>
      </w:tblGrid>
      <w:tr>
        <w:trPr>
          <w:trHeight w:val="340" w:hRule="atLeast"/>
        </w:trPr>
        <w:tc>
          <w:tcPr>
            <w:tcW w:w="4654" w:type="dxa"/>
            <w:gridSpan w:val="2"/>
          </w:tcPr>
          <w:p>
            <w:pPr>
              <w:pStyle w:val="TableParagraph"/>
              <w:tabs>
                <w:tab w:pos="548" w:val="left" w:leader="none"/>
              </w:tabs>
              <w:spacing w:before="55"/>
              <w:ind w:left="8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收</w:t>
              <w:tab/>
              <w:t>入</w:t>
            </w:r>
          </w:p>
        </w:tc>
        <w:tc>
          <w:tcPr>
            <w:tcW w:w="10230" w:type="dxa"/>
            <w:gridSpan w:val="5"/>
          </w:tcPr>
          <w:p>
            <w:pPr>
              <w:pStyle w:val="TableParagraph"/>
              <w:tabs>
                <w:tab w:pos="549" w:val="left" w:leader="none"/>
              </w:tabs>
              <w:spacing w:before="55"/>
              <w:ind w:left="9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支</w:t>
              <w:tab/>
              <w:t>出</w:t>
            </w:r>
          </w:p>
        </w:tc>
      </w:tr>
      <w:tr>
        <w:trPr>
          <w:trHeight w:val="340" w:hRule="atLeast"/>
        </w:trPr>
        <w:tc>
          <w:tcPr>
            <w:tcW w:w="271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1156" w:right="1150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项目</w:t>
            </w:r>
          </w:p>
        </w:tc>
        <w:tc>
          <w:tcPr>
            <w:tcW w:w="193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676" w:right="670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预算数</w:t>
            </w:r>
          </w:p>
        </w:tc>
        <w:tc>
          <w:tcPr>
            <w:tcW w:w="283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1173" w:right="1164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项 目</w:t>
            </w:r>
          </w:p>
        </w:tc>
        <w:tc>
          <w:tcPr>
            <w:tcW w:w="7392" w:type="dxa"/>
            <w:gridSpan w:val="4"/>
          </w:tcPr>
          <w:p>
            <w:pPr>
              <w:pStyle w:val="TableParagraph"/>
              <w:spacing w:before="56"/>
              <w:ind w:left="3406" w:right="3396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预算数</w:t>
            </w:r>
          </w:p>
        </w:tc>
      </w:tr>
      <w:tr>
        <w:trPr>
          <w:trHeight w:val="340" w:hRule="atLeast"/>
        </w:trPr>
        <w:tc>
          <w:tcPr>
            <w:tcW w:w="27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spacing w:before="54"/>
              <w:ind w:left="910" w:right="900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总计</w:t>
            </w:r>
          </w:p>
        </w:tc>
        <w:tc>
          <w:tcPr>
            <w:tcW w:w="1763" w:type="dxa"/>
          </w:tcPr>
          <w:p>
            <w:pPr>
              <w:pStyle w:val="TableParagraph"/>
              <w:spacing w:before="54"/>
              <w:ind w:left="342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一般公共预算</w:t>
            </w:r>
          </w:p>
        </w:tc>
        <w:tc>
          <w:tcPr>
            <w:tcW w:w="1579" w:type="dxa"/>
          </w:tcPr>
          <w:p>
            <w:pPr>
              <w:pStyle w:val="TableParagraph"/>
              <w:spacing w:before="54"/>
              <w:ind w:left="158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政府性基金预算</w:t>
            </w:r>
          </w:p>
        </w:tc>
        <w:tc>
          <w:tcPr>
            <w:tcW w:w="1830" w:type="dxa"/>
          </w:tcPr>
          <w:p>
            <w:pPr>
              <w:pStyle w:val="TableParagraph"/>
              <w:spacing w:before="54"/>
              <w:ind w:left="194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国有资本经营预算</w:t>
            </w:r>
          </w:p>
        </w:tc>
      </w:tr>
      <w:tr>
        <w:trPr>
          <w:trHeight w:val="340" w:hRule="atLeast"/>
        </w:trPr>
        <w:tc>
          <w:tcPr>
            <w:tcW w:w="27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54"/>
              <w:ind w:left="108"/>
              <w:rPr>
                <w:sz w:val="18"/>
              </w:rPr>
            </w:pPr>
            <w:r>
              <w:rPr>
                <w:sz w:val="18"/>
              </w:rPr>
              <w:t>二十一、其他支出</w:t>
            </w:r>
          </w:p>
        </w:tc>
        <w:tc>
          <w:tcPr>
            <w:tcW w:w="22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27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27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27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2717" w:type="dxa"/>
          </w:tcPr>
          <w:p>
            <w:pPr>
              <w:pStyle w:val="TableParagraph"/>
              <w:spacing w:before="56"/>
              <w:ind w:left="367"/>
              <w:rPr>
                <w:sz w:val="18"/>
              </w:rPr>
            </w:pPr>
            <w:r>
              <w:rPr>
                <w:sz w:val="18"/>
              </w:rPr>
              <w:t>本 年 收 入 合 计</w:t>
            </w:r>
          </w:p>
        </w:tc>
        <w:tc>
          <w:tcPr>
            <w:tcW w:w="1937" w:type="dxa"/>
          </w:tcPr>
          <w:p>
            <w:pPr>
              <w:pStyle w:val="TableParagraph"/>
              <w:spacing w:before="56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2,973.63</w:t>
            </w:r>
          </w:p>
        </w:tc>
        <w:tc>
          <w:tcPr>
            <w:tcW w:w="2838" w:type="dxa"/>
          </w:tcPr>
          <w:p>
            <w:pPr>
              <w:pStyle w:val="TableParagraph"/>
              <w:spacing w:before="56"/>
              <w:ind w:left="427"/>
              <w:rPr>
                <w:sz w:val="18"/>
              </w:rPr>
            </w:pPr>
            <w:r>
              <w:rPr>
                <w:sz w:val="18"/>
              </w:rPr>
              <w:t>本 年 支 出 合 计</w:t>
            </w:r>
          </w:p>
        </w:tc>
        <w:tc>
          <w:tcPr>
            <w:tcW w:w="2220" w:type="dxa"/>
          </w:tcPr>
          <w:p>
            <w:pPr>
              <w:pStyle w:val="TableParagraph"/>
              <w:spacing w:before="56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2,973.63</w:t>
            </w:r>
          </w:p>
        </w:tc>
        <w:tc>
          <w:tcPr>
            <w:tcW w:w="1763" w:type="dxa"/>
          </w:tcPr>
          <w:p>
            <w:pPr>
              <w:pStyle w:val="TableParagraph"/>
              <w:spacing w:before="56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2,973.63</w:t>
            </w:r>
          </w:p>
        </w:tc>
        <w:tc>
          <w:tcPr>
            <w:tcW w:w="15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27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2717" w:type="dxa"/>
          </w:tcPr>
          <w:p>
            <w:pPr>
              <w:pStyle w:val="TableParagraph"/>
              <w:spacing w:before="54"/>
              <w:ind w:left="108"/>
              <w:rPr>
                <w:sz w:val="18"/>
              </w:rPr>
            </w:pPr>
            <w:r>
              <w:rPr>
                <w:sz w:val="18"/>
              </w:rPr>
              <w:t>上年结转</w:t>
            </w:r>
          </w:p>
        </w:tc>
        <w:tc>
          <w:tcPr>
            <w:tcW w:w="19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54"/>
              <w:ind w:left="108"/>
              <w:rPr>
                <w:sz w:val="18"/>
              </w:rPr>
            </w:pPr>
            <w:r>
              <w:rPr>
                <w:sz w:val="18"/>
              </w:rPr>
              <w:t>结转下年</w:t>
            </w:r>
          </w:p>
        </w:tc>
        <w:tc>
          <w:tcPr>
            <w:tcW w:w="22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2717" w:type="dxa"/>
          </w:tcPr>
          <w:p>
            <w:pPr>
              <w:pStyle w:val="TableParagraph"/>
              <w:spacing w:before="55"/>
              <w:ind w:left="108"/>
              <w:rPr>
                <w:sz w:val="18"/>
              </w:rPr>
            </w:pPr>
            <w:r>
              <w:rPr>
                <w:sz w:val="18"/>
              </w:rPr>
              <w:t>其中：一般公共预算结转</w:t>
            </w:r>
          </w:p>
        </w:tc>
        <w:tc>
          <w:tcPr>
            <w:tcW w:w="19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2717" w:type="dxa"/>
          </w:tcPr>
          <w:p>
            <w:pPr>
              <w:pStyle w:val="TableParagraph"/>
              <w:spacing w:before="55"/>
              <w:ind w:left="648"/>
              <w:rPr>
                <w:sz w:val="18"/>
              </w:rPr>
            </w:pPr>
            <w:r>
              <w:rPr>
                <w:sz w:val="18"/>
              </w:rPr>
              <w:t>政府性基金预算结转</w:t>
            </w:r>
          </w:p>
        </w:tc>
        <w:tc>
          <w:tcPr>
            <w:tcW w:w="19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2717" w:type="dxa"/>
          </w:tcPr>
          <w:p>
            <w:pPr>
              <w:pStyle w:val="TableParagraph"/>
              <w:spacing w:before="55"/>
              <w:ind w:left="648"/>
              <w:rPr>
                <w:sz w:val="18"/>
              </w:rPr>
            </w:pPr>
            <w:r>
              <w:rPr>
                <w:sz w:val="18"/>
              </w:rPr>
              <w:t>国有资本经营预算结转</w:t>
            </w:r>
          </w:p>
        </w:tc>
        <w:tc>
          <w:tcPr>
            <w:tcW w:w="19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27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2717" w:type="dxa"/>
          </w:tcPr>
          <w:p>
            <w:pPr>
              <w:pStyle w:val="TableParagraph"/>
              <w:spacing w:before="54"/>
              <w:ind w:left="727"/>
              <w:rPr>
                <w:sz w:val="18"/>
              </w:rPr>
            </w:pPr>
            <w:r>
              <w:rPr>
                <w:sz w:val="18"/>
              </w:rPr>
              <w:t>收 入 总 计</w:t>
            </w:r>
          </w:p>
        </w:tc>
        <w:tc>
          <w:tcPr>
            <w:tcW w:w="1937" w:type="dxa"/>
          </w:tcPr>
          <w:p>
            <w:pPr>
              <w:pStyle w:val="TableParagraph"/>
              <w:spacing w:before="54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2,973.63</w:t>
            </w:r>
          </w:p>
        </w:tc>
        <w:tc>
          <w:tcPr>
            <w:tcW w:w="2838" w:type="dxa"/>
          </w:tcPr>
          <w:p>
            <w:pPr>
              <w:pStyle w:val="TableParagraph"/>
              <w:spacing w:before="54"/>
              <w:ind w:left="787"/>
              <w:rPr>
                <w:sz w:val="18"/>
              </w:rPr>
            </w:pPr>
            <w:r>
              <w:rPr>
                <w:sz w:val="18"/>
              </w:rPr>
              <w:t>支 出 总 计</w:t>
            </w:r>
          </w:p>
        </w:tc>
        <w:tc>
          <w:tcPr>
            <w:tcW w:w="2220" w:type="dxa"/>
          </w:tcPr>
          <w:p>
            <w:pPr>
              <w:pStyle w:val="TableParagraph"/>
              <w:spacing w:before="56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2,973.63</w:t>
            </w:r>
          </w:p>
        </w:tc>
        <w:tc>
          <w:tcPr>
            <w:tcW w:w="1763" w:type="dxa"/>
          </w:tcPr>
          <w:p>
            <w:pPr>
              <w:pStyle w:val="TableParagraph"/>
              <w:spacing w:before="56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2,973.63</w:t>
            </w:r>
          </w:p>
        </w:tc>
        <w:tc>
          <w:tcPr>
            <w:tcW w:w="15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6840" w:h="11910" w:orient="landscape"/>
          <w:pgMar w:top="1580" w:bottom="280" w:left="720" w:right="720"/>
        </w:sectPr>
      </w:pPr>
    </w:p>
    <w:p>
      <w:pPr>
        <w:pStyle w:val="BodyText"/>
        <w:spacing w:before="8"/>
        <w:rPr>
          <w:sz w:val="38"/>
        </w:rPr>
      </w:pPr>
    </w:p>
    <w:p>
      <w:pPr>
        <w:spacing w:before="0"/>
        <w:ind w:left="3813" w:right="0" w:firstLine="0"/>
        <w:jc w:val="left"/>
        <w:rPr>
          <w:rFonts w:ascii="黑体" w:eastAsia="黑体" w:hint="eastAsia"/>
          <w:sz w:val="28"/>
        </w:rPr>
      </w:pPr>
      <w:r>
        <w:rPr>
          <w:rFonts w:ascii="黑体" w:eastAsia="黑体" w:hint="eastAsia"/>
          <w:sz w:val="28"/>
        </w:rPr>
        <w:t>一般公共预算支出情况表</w:t>
      </w:r>
    </w:p>
    <w:p>
      <w:pPr>
        <w:spacing w:before="56"/>
        <w:ind w:left="0" w:right="143" w:firstLine="0"/>
        <w:jc w:val="right"/>
        <w:rPr>
          <w:rFonts w:ascii="黑体" w:eastAsia="黑体" w:hint="eastAsia"/>
          <w:sz w:val="21"/>
        </w:rPr>
      </w:pPr>
      <w:r>
        <w:rPr/>
        <w:br w:type="column"/>
      </w:r>
      <w:r>
        <w:rPr>
          <w:rFonts w:ascii="黑体" w:eastAsia="黑体" w:hint="eastAsia"/>
          <w:sz w:val="21"/>
        </w:rPr>
        <w:t>公开表 5</w:t>
      </w:r>
    </w:p>
    <w:p>
      <w:pPr>
        <w:spacing w:after="0"/>
        <w:jc w:val="right"/>
        <w:rPr>
          <w:rFonts w:ascii="黑体" w:eastAsia="黑体" w:hint="eastAsia"/>
          <w:sz w:val="21"/>
        </w:rPr>
        <w:sectPr>
          <w:footerReference w:type="default" r:id="rId7"/>
          <w:pgSz w:w="11910" w:h="16840"/>
          <w:pgMar w:footer="0" w:header="0" w:top="1020" w:bottom="0" w:left="600" w:right="580"/>
          <w:cols w:num="2" w:equalWidth="0">
            <w:col w:w="6894" w:space="40"/>
            <w:col w:w="3796"/>
          </w:cols>
        </w:sectPr>
      </w:pPr>
    </w:p>
    <w:p>
      <w:pPr>
        <w:spacing w:before="167" w:after="23"/>
        <w:ind w:left="0" w:right="142" w:firstLine="0"/>
        <w:jc w:val="right"/>
        <w:rPr>
          <w:sz w:val="21"/>
        </w:rPr>
      </w:pPr>
      <w:r>
        <w:rPr>
          <w:w w:val="95"/>
          <w:sz w:val="21"/>
        </w:rPr>
        <w:t>单位：万元</w:t>
      </w: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2"/>
        <w:gridCol w:w="452"/>
        <w:gridCol w:w="500"/>
        <w:gridCol w:w="2709"/>
        <w:gridCol w:w="1291"/>
        <w:gridCol w:w="1354"/>
        <w:gridCol w:w="1194"/>
        <w:gridCol w:w="1290"/>
        <w:gridCol w:w="1106"/>
      </w:tblGrid>
      <w:tr>
        <w:trPr>
          <w:trHeight w:val="327" w:hRule="atLeast"/>
        </w:trPr>
        <w:tc>
          <w:tcPr>
            <w:tcW w:w="1544" w:type="dxa"/>
            <w:gridSpan w:val="3"/>
          </w:tcPr>
          <w:p>
            <w:pPr>
              <w:pStyle w:val="TableParagraph"/>
              <w:spacing w:before="57"/>
              <w:ind w:left="411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科目编码</w:t>
            </w:r>
          </w:p>
        </w:tc>
        <w:tc>
          <w:tcPr>
            <w:tcW w:w="2709" w:type="dxa"/>
            <w:vMerge w:val="restart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973" w:right="965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科目名称</w:t>
            </w:r>
          </w:p>
        </w:tc>
        <w:tc>
          <w:tcPr>
            <w:tcW w:w="1291" w:type="dxa"/>
            <w:vMerge w:val="restart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444" w:right="437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合计</w:t>
            </w:r>
          </w:p>
        </w:tc>
        <w:tc>
          <w:tcPr>
            <w:tcW w:w="3838" w:type="dxa"/>
            <w:gridSpan w:val="3"/>
          </w:tcPr>
          <w:p>
            <w:pPr>
              <w:pStyle w:val="TableParagraph"/>
              <w:spacing w:before="57"/>
              <w:ind w:left="1538" w:right="1529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基本支出</w:t>
            </w:r>
          </w:p>
        </w:tc>
        <w:tc>
          <w:tcPr>
            <w:tcW w:w="1106" w:type="dxa"/>
            <w:vMerge w:val="restart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192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项目支出</w:t>
            </w:r>
          </w:p>
        </w:tc>
      </w:tr>
      <w:tr>
        <w:trPr>
          <w:trHeight w:val="495" w:hRule="atLeast"/>
        </w:trPr>
        <w:tc>
          <w:tcPr>
            <w:tcW w:w="592" w:type="dxa"/>
          </w:tcPr>
          <w:p>
            <w:pPr>
              <w:pStyle w:val="TableParagraph"/>
              <w:spacing w:before="140"/>
              <w:ind w:left="8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类</w:t>
            </w:r>
          </w:p>
        </w:tc>
        <w:tc>
          <w:tcPr>
            <w:tcW w:w="452" w:type="dxa"/>
          </w:tcPr>
          <w:p>
            <w:pPr>
              <w:pStyle w:val="TableParagraph"/>
              <w:spacing w:before="140"/>
              <w:ind w:left="136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款</w:t>
            </w:r>
          </w:p>
        </w:tc>
        <w:tc>
          <w:tcPr>
            <w:tcW w:w="500" w:type="dxa"/>
          </w:tcPr>
          <w:p>
            <w:pPr>
              <w:pStyle w:val="TableParagraph"/>
              <w:spacing w:before="140"/>
              <w:ind w:left="159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项</w:t>
            </w:r>
          </w:p>
        </w:tc>
        <w:tc>
          <w:tcPr>
            <w:tcW w:w="2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spacing w:before="140"/>
              <w:ind w:left="475" w:right="468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小计</w:t>
            </w:r>
          </w:p>
        </w:tc>
        <w:tc>
          <w:tcPr>
            <w:tcW w:w="1194" w:type="dxa"/>
          </w:tcPr>
          <w:p>
            <w:pPr>
              <w:pStyle w:val="TableParagraph"/>
              <w:spacing w:before="140"/>
              <w:ind w:left="235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人员支出</w:t>
            </w:r>
          </w:p>
        </w:tc>
        <w:tc>
          <w:tcPr>
            <w:tcW w:w="1290" w:type="dxa"/>
          </w:tcPr>
          <w:p>
            <w:pPr>
              <w:pStyle w:val="TableParagraph"/>
              <w:spacing w:before="140"/>
              <w:ind w:left="105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日常公用支出</w:t>
            </w:r>
          </w:p>
        </w:tc>
        <w:tc>
          <w:tcPr>
            <w:tcW w:w="11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5" w:hRule="atLeast"/>
        </w:trPr>
        <w:tc>
          <w:tcPr>
            <w:tcW w:w="4253" w:type="dxa"/>
            <w:gridSpan w:val="4"/>
          </w:tcPr>
          <w:p>
            <w:pPr>
              <w:pStyle w:val="TableParagraph"/>
              <w:tabs>
                <w:tab w:pos="547" w:val="left" w:leader="none"/>
              </w:tabs>
              <w:spacing w:before="13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合</w:t>
              <w:tab/>
              <w:t>计</w:t>
            </w:r>
          </w:p>
        </w:tc>
        <w:tc>
          <w:tcPr>
            <w:tcW w:w="1291" w:type="dxa"/>
          </w:tcPr>
          <w:p>
            <w:pPr>
              <w:pStyle w:val="TableParagraph"/>
              <w:spacing w:before="148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2,973.63</w:t>
            </w:r>
          </w:p>
        </w:tc>
        <w:tc>
          <w:tcPr>
            <w:tcW w:w="1354" w:type="dxa"/>
          </w:tcPr>
          <w:p>
            <w:pPr>
              <w:pStyle w:val="TableParagraph"/>
              <w:spacing w:before="148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2,682.47</w:t>
            </w:r>
          </w:p>
        </w:tc>
        <w:tc>
          <w:tcPr>
            <w:tcW w:w="1194" w:type="dxa"/>
          </w:tcPr>
          <w:p>
            <w:pPr>
              <w:pStyle w:val="TableParagraph"/>
              <w:spacing w:before="148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2,643.80</w:t>
            </w:r>
          </w:p>
        </w:tc>
        <w:tc>
          <w:tcPr>
            <w:tcW w:w="1290" w:type="dxa"/>
          </w:tcPr>
          <w:p>
            <w:pPr>
              <w:pStyle w:val="TableParagraph"/>
              <w:spacing w:before="148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38.67</w:t>
            </w:r>
          </w:p>
        </w:tc>
        <w:tc>
          <w:tcPr>
            <w:tcW w:w="1106" w:type="dxa"/>
          </w:tcPr>
          <w:p>
            <w:pPr>
              <w:pStyle w:val="TableParagraph"/>
              <w:spacing w:before="148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291.16</w:t>
            </w:r>
          </w:p>
        </w:tc>
      </w:tr>
      <w:tr>
        <w:trPr>
          <w:trHeight w:val="327" w:hRule="atLeast"/>
        </w:trPr>
        <w:tc>
          <w:tcPr>
            <w:tcW w:w="592" w:type="dxa"/>
          </w:tcPr>
          <w:p>
            <w:pPr>
              <w:pStyle w:val="TableParagraph"/>
              <w:spacing w:before="56"/>
              <w:ind w:left="15"/>
              <w:rPr>
                <w:sz w:val="18"/>
              </w:rPr>
            </w:pPr>
            <w:r>
              <w:rPr>
                <w:sz w:val="18"/>
              </w:rPr>
              <w:t>205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9" w:type="dxa"/>
          </w:tcPr>
          <w:p>
            <w:pPr>
              <w:pStyle w:val="TableParagraph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教育支出</w:t>
            </w:r>
          </w:p>
        </w:tc>
        <w:tc>
          <w:tcPr>
            <w:tcW w:w="1291" w:type="dxa"/>
          </w:tcPr>
          <w:p>
            <w:pPr>
              <w:pStyle w:val="TableParagraph"/>
              <w:spacing w:before="56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2,267.04</w:t>
            </w:r>
          </w:p>
        </w:tc>
        <w:tc>
          <w:tcPr>
            <w:tcW w:w="1354" w:type="dxa"/>
          </w:tcPr>
          <w:p>
            <w:pPr>
              <w:pStyle w:val="TableParagraph"/>
              <w:spacing w:before="56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1,975.88</w:t>
            </w:r>
          </w:p>
        </w:tc>
        <w:tc>
          <w:tcPr>
            <w:tcW w:w="1194" w:type="dxa"/>
          </w:tcPr>
          <w:p>
            <w:pPr>
              <w:pStyle w:val="TableParagraph"/>
              <w:spacing w:before="56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1,937.21</w:t>
            </w:r>
          </w:p>
        </w:tc>
        <w:tc>
          <w:tcPr>
            <w:tcW w:w="1290" w:type="dxa"/>
          </w:tcPr>
          <w:p>
            <w:pPr>
              <w:pStyle w:val="TableParagraph"/>
              <w:spacing w:before="56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38.67</w:t>
            </w:r>
          </w:p>
        </w:tc>
        <w:tc>
          <w:tcPr>
            <w:tcW w:w="1106" w:type="dxa"/>
          </w:tcPr>
          <w:p>
            <w:pPr>
              <w:pStyle w:val="TableParagraph"/>
              <w:spacing w:before="56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291.16</w:t>
            </w:r>
          </w:p>
        </w:tc>
      </w:tr>
      <w:tr>
        <w:trPr>
          <w:trHeight w:val="327" w:hRule="atLeast"/>
        </w:trPr>
        <w:tc>
          <w:tcPr>
            <w:tcW w:w="592" w:type="dxa"/>
          </w:tcPr>
          <w:p>
            <w:pPr>
              <w:pStyle w:val="TableParagraph"/>
              <w:spacing w:before="55"/>
              <w:ind w:left="15"/>
              <w:rPr>
                <w:sz w:val="18"/>
              </w:rPr>
            </w:pPr>
            <w:r>
              <w:rPr>
                <w:sz w:val="18"/>
              </w:rPr>
              <w:t>205</w:t>
            </w:r>
          </w:p>
        </w:tc>
        <w:tc>
          <w:tcPr>
            <w:tcW w:w="452" w:type="dxa"/>
          </w:tcPr>
          <w:p>
            <w:pPr>
              <w:pStyle w:val="TableParagraph"/>
              <w:spacing w:before="55"/>
              <w:ind w:left="13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5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9" w:type="dxa"/>
          </w:tcPr>
          <w:p>
            <w:pPr>
              <w:pStyle w:val="TableParagraph"/>
              <w:spacing w:before="55"/>
              <w:ind w:left="14"/>
              <w:rPr>
                <w:sz w:val="18"/>
              </w:rPr>
            </w:pPr>
            <w:r>
              <w:rPr>
                <w:sz w:val="18"/>
              </w:rPr>
              <w:t>普通教育</w:t>
            </w:r>
          </w:p>
        </w:tc>
        <w:tc>
          <w:tcPr>
            <w:tcW w:w="1291" w:type="dxa"/>
          </w:tcPr>
          <w:p>
            <w:pPr>
              <w:pStyle w:val="TableParagraph"/>
              <w:spacing w:before="55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2,253.72</w:t>
            </w:r>
          </w:p>
        </w:tc>
        <w:tc>
          <w:tcPr>
            <w:tcW w:w="1354" w:type="dxa"/>
          </w:tcPr>
          <w:p>
            <w:pPr>
              <w:pStyle w:val="TableParagraph"/>
              <w:spacing w:before="55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1,975.88</w:t>
            </w:r>
          </w:p>
        </w:tc>
        <w:tc>
          <w:tcPr>
            <w:tcW w:w="1194" w:type="dxa"/>
          </w:tcPr>
          <w:p>
            <w:pPr>
              <w:pStyle w:val="TableParagraph"/>
              <w:spacing w:before="55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1,937.21</w:t>
            </w:r>
          </w:p>
        </w:tc>
        <w:tc>
          <w:tcPr>
            <w:tcW w:w="1290" w:type="dxa"/>
          </w:tcPr>
          <w:p>
            <w:pPr>
              <w:pStyle w:val="TableParagraph"/>
              <w:spacing w:before="55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38.67</w:t>
            </w:r>
          </w:p>
        </w:tc>
        <w:tc>
          <w:tcPr>
            <w:tcW w:w="1106" w:type="dxa"/>
          </w:tcPr>
          <w:p>
            <w:pPr>
              <w:pStyle w:val="TableParagraph"/>
              <w:spacing w:before="55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277.84</w:t>
            </w:r>
          </w:p>
        </w:tc>
      </w:tr>
      <w:tr>
        <w:trPr>
          <w:trHeight w:val="326" w:hRule="atLeast"/>
        </w:trPr>
        <w:tc>
          <w:tcPr>
            <w:tcW w:w="592" w:type="dxa"/>
          </w:tcPr>
          <w:p>
            <w:pPr>
              <w:pStyle w:val="TableParagraph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>205</w:t>
            </w:r>
          </w:p>
        </w:tc>
        <w:tc>
          <w:tcPr>
            <w:tcW w:w="452" w:type="dxa"/>
          </w:tcPr>
          <w:p>
            <w:pPr>
              <w:pStyle w:val="TableParagraph"/>
              <w:spacing w:before="57"/>
              <w:ind w:left="13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500" w:type="dxa"/>
          </w:tcPr>
          <w:p>
            <w:pPr>
              <w:pStyle w:val="TableParagraph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2709" w:type="dxa"/>
          </w:tcPr>
          <w:p>
            <w:pPr>
              <w:pStyle w:val="TableParagraph"/>
              <w:spacing w:before="57"/>
              <w:ind w:left="14"/>
              <w:rPr>
                <w:sz w:val="18"/>
              </w:rPr>
            </w:pPr>
            <w:r>
              <w:rPr>
                <w:sz w:val="18"/>
              </w:rPr>
              <w:t>学前教育</w:t>
            </w:r>
          </w:p>
        </w:tc>
        <w:tc>
          <w:tcPr>
            <w:tcW w:w="1291" w:type="dxa"/>
          </w:tcPr>
          <w:p>
            <w:pPr>
              <w:pStyle w:val="TableParagraph"/>
              <w:spacing w:before="57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125.72</w:t>
            </w:r>
          </w:p>
        </w:tc>
        <w:tc>
          <w:tcPr>
            <w:tcW w:w="13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spacing w:before="57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125.72</w:t>
            </w:r>
          </w:p>
        </w:tc>
      </w:tr>
      <w:tr>
        <w:trPr>
          <w:trHeight w:val="327" w:hRule="atLeast"/>
        </w:trPr>
        <w:tc>
          <w:tcPr>
            <w:tcW w:w="592" w:type="dxa"/>
          </w:tcPr>
          <w:p>
            <w:pPr>
              <w:pStyle w:val="TableParagraph"/>
              <w:spacing w:before="56"/>
              <w:ind w:left="15"/>
              <w:rPr>
                <w:sz w:val="18"/>
              </w:rPr>
            </w:pPr>
            <w:r>
              <w:rPr>
                <w:sz w:val="18"/>
              </w:rPr>
              <w:t>205</w:t>
            </w:r>
          </w:p>
        </w:tc>
        <w:tc>
          <w:tcPr>
            <w:tcW w:w="452" w:type="dxa"/>
          </w:tcPr>
          <w:p>
            <w:pPr>
              <w:pStyle w:val="TableParagraph"/>
              <w:spacing w:before="56"/>
              <w:ind w:left="13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500" w:type="dxa"/>
          </w:tcPr>
          <w:p>
            <w:pPr>
              <w:pStyle w:val="TableParagraph"/>
              <w:spacing w:before="56"/>
              <w:ind w:left="15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2709" w:type="dxa"/>
          </w:tcPr>
          <w:p>
            <w:pPr>
              <w:pStyle w:val="TableParagraph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小学教育</w:t>
            </w:r>
          </w:p>
        </w:tc>
        <w:tc>
          <w:tcPr>
            <w:tcW w:w="1291" w:type="dxa"/>
          </w:tcPr>
          <w:p>
            <w:pPr>
              <w:pStyle w:val="TableParagraph"/>
              <w:spacing w:before="56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2,128.00</w:t>
            </w:r>
          </w:p>
        </w:tc>
        <w:tc>
          <w:tcPr>
            <w:tcW w:w="1354" w:type="dxa"/>
          </w:tcPr>
          <w:p>
            <w:pPr>
              <w:pStyle w:val="TableParagraph"/>
              <w:spacing w:before="56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1,975.88</w:t>
            </w:r>
          </w:p>
        </w:tc>
        <w:tc>
          <w:tcPr>
            <w:tcW w:w="1194" w:type="dxa"/>
          </w:tcPr>
          <w:p>
            <w:pPr>
              <w:pStyle w:val="TableParagraph"/>
              <w:spacing w:before="56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1,937.21</w:t>
            </w:r>
          </w:p>
        </w:tc>
        <w:tc>
          <w:tcPr>
            <w:tcW w:w="1290" w:type="dxa"/>
          </w:tcPr>
          <w:p>
            <w:pPr>
              <w:pStyle w:val="TableParagraph"/>
              <w:spacing w:before="56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38.67</w:t>
            </w:r>
          </w:p>
        </w:tc>
        <w:tc>
          <w:tcPr>
            <w:tcW w:w="1106" w:type="dxa"/>
          </w:tcPr>
          <w:p>
            <w:pPr>
              <w:pStyle w:val="TableParagraph"/>
              <w:spacing w:before="56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152.12</w:t>
            </w:r>
          </w:p>
        </w:tc>
      </w:tr>
      <w:tr>
        <w:trPr>
          <w:trHeight w:val="327" w:hRule="atLeast"/>
        </w:trPr>
        <w:tc>
          <w:tcPr>
            <w:tcW w:w="592" w:type="dxa"/>
          </w:tcPr>
          <w:p>
            <w:pPr>
              <w:pStyle w:val="TableParagraph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>205</w:t>
            </w:r>
          </w:p>
        </w:tc>
        <w:tc>
          <w:tcPr>
            <w:tcW w:w="452" w:type="dxa"/>
          </w:tcPr>
          <w:p>
            <w:pPr>
              <w:pStyle w:val="TableParagraph"/>
              <w:spacing w:before="57"/>
              <w:ind w:left="13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5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9" w:type="dxa"/>
          </w:tcPr>
          <w:p>
            <w:pPr>
              <w:pStyle w:val="TableParagraph"/>
              <w:spacing w:before="57"/>
              <w:ind w:left="14"/>
              <w:rPr>
                <w:sz w:val="18"/>
              </w:rPr>
            </w:pPr>
            <w:r>
              <w:rPr>
                <w:sz w:val="18"/>
              </w:rPr>
              <w:t>教育费附加安排的支出</w:t>
            </w:r>
          </w:p>
        </w:tc>
        <w:tc>
          <w:tcPr>
            <w:tcW w:w="1291" w:type="dxa"/>
          </w:tcPr>
          <w:p>
            <w:pPr>
              <w:pStyle w:val="TableParagraph"/>
              <w:spacing w:before="57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13.32</w:t>
            </w:r>
          </w:p>
        </w:tc>
        <w:tc>
          <w:tcPr>
            <w:tcW w:w="13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spacing w:before="57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13.32</w:t>
            </w:r>
          </w:p>
        </w:tc>
      </w:tr>
      <w:tr>
        <w:trPr>
          <w:trHeight w:val="327" w:hRule="atLeast"/>
        </w:trPr>
        <w:tc>
          <w:tcPr>
            <w:tcW w:w="592" w:type="dxa"/>
          </w:tcPr>
          <w:p>
            <w:pPr>
              <w:pStyle w:val="TableParagraph"/>
              <w:spacing w:before="56"/>
              <w:ind w:left="15"/>
              <w:rPr>
                <w:sz w:val="18"/>
              </w:rPr>
            </w:pPr>
            <w:r>
              <w:rPr>
                <w:sz w:val="18"/>
              </w:rPr>
              <w:t>205</w:t>
            </w:r>
          </w:p>
        </w:tc>
        <w:tc>
          <w:tcPr>
            <w:tcW w:w="452" w:type="dxa"/>
          </w:tcPr>
          <w:p>
            <w:pPr>
              <w:pStyle w:val="TableParagraph"/>
              <w:spacing w:before="56"/>
              <w:ind w:left="13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500" w:type="dxa"/>
          </w:tcPr>
          <w:p>
            <w:pPr>
              <w:pStyle w:val="TableParagraph"/>
              <w:spacing w:before="56"/>
              <w:ind w:left="15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2709" w:type="dxa"/>
          </w:tcPr>
          <w:p>
            <w:pPr>
              <w:pStyle w:val="TableParagraph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农村中小学校舍建设</w:t>
            </w:r>
          </w:p>
        </w:tc>
        <w:tc>
          <w:tcPr>
            <w:tcW w:w="1291" w:type="dxa"/>
          </w:tcPr>
          <w:p>
            <w:pPr>
              <w:pStyle w:val="TableParagraph"/>
              <w:spacing w:before="56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13.32</w:t>
            </w:r>
          </w:p>
        </w:tc>
        <w:tc>
          <w:tcPr>
            <w:tcW w:w="13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spacing w:before="56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13.32</w:t>
            </w:r>
          </w:p>
        </w:tc>
      </w:tr>
      <w:tr>
        <w:trPr>
          <w:trHeight w:val="327" w:hRule="atLeast"/>
        </w:trPr>
        <w:tc>
          <w:tcPr>
            <w:tcW w:w="592" w:type="dxa"/>
          </w:tcPr>
          <w:p>
            <w:pPr>
              <w:pStyle w:val="TableParagraph"/>
              <w:spacing w:before="55"/>
              <w:ind w:left="15"/>
              <w:rPr>
                <w:sz w:val="18"/>
              </w:rPr>
            </w:pPr>
            <w:r>
              <w:rPr>
                <w:sz w:val="18"/>
              </w:rPr>
              <w:t>208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9" w:type="dxa"/>
          </w:tcPr>
          <w:p>
            <w:pPr>
              <w:pStyle w:val="TableParagraph"/>
              <w:spacing w:before="55"/>
              <w:ind w:left="14"/>
              <w:rPr>
                <w:sz w:val="18"/>
              </w:rPr>
            </w:pPr>
            <w:r>
              <w:rPr>
                <w:sz w:val="18"/>
              </w:rPr>
              <w:t>社会保障和就业支出</w:t>
            </w:r>
          </w:p>
        </w:tc>
        <w:tc>
          <w:tcPr>
            <w:tcW w:w="1291" w:type="dxa"/>
          </w:tcPr>
          <w:p>
            <w:pPr>
              <w:pStyle w:val="TableParagraph"/>
              <w:spacing w:before="55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377.88</w:t>
            </w:r>
          </w:p>
        </w:tc>
        <w:tc>
          <w:tcPr>
            <w:tcW w:w="1354" w:type="dxa"/>
          </w:tcPr>
          <w:p>
            <w:pPr>
              <w:pStyle w:val="TableParagraph"/>
              <w:spacing w:before="55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377.88</w:t>
            </w:r>
          </w:p>
        </w:tc>
        <w:tc>
          <w:tcPr>
            <w:tcW w:w="1194" w:type="dxa"/>
          </w:tcPr>
          <w:p>
            <w:pPr>
              <w:pStyle w:val="TableParagraph"/>
              <w:spacing w:before="55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377.88</w:t>
            </w:r>
          </w:p>
        </w:tc>
        <w:tc>
          <w:tcPr>
            <w:tcW w:w="1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6" w:hRule="atLeast"/>
        </w:trPr>
        <w:tc>
          <w:tcPr>
            <w:tcW w:w="592" w:type="dxa"/>
          </w:tcPr>
          <w:p>
            <w:pPr>
              <w:pStyle w:val="TableParagraph"/>
              <w:spacing w:before="56"/>
              <w:ind w:left="15"/>
              <w:rPr>
                <w:sz w:val="18"/>
              </w:rPr>
            </w:pPr>
            <w:r>
              <w:rPr>
                <w:sz w:val="18"/>
              </w:rPr>
              <w:t>208</w:t>
            </w:r>
          </w:p>
        </w:tc>
        <w:tc>
          <w:tcPr>
            <w:tcW w:w="452" w:type="dxa"/>
          </w:tcPr>
          <w:p>
            <w:pPr>
              <w:pStyle w:val="TableParagraph"/>
              <w:spacing w:before="56"/>
              <w:ind w:left="13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5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9" w:type="dxa"/>
          </w:tcPr>
          <w:p>
            <w:pPr>
              <w:pStyle w:val="TableParagraph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行政事业单位养老支出</w:t>
            </w:r>
          </w:p>
        </w:tc>
        <w:tc>
          <w:tcPr>
            <w:tcW w:w="1291" w:type="dxa"/>
          </w:tcPr>
          <w:p>
            <w:pPr>
              <w:pStyle w:val="TableParagraph"/>
              <w:spacing w:before="56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377.88</w:t>
            </w:r>
          </w:p>
        </w:tc>
        <w:tc>
          <w:tcPr>
            <w:tcW w:w="1354" w:type="dxa"/>
          </w:tcPr>
          <w:p>
            <w:pPr>
              <w:pStyle w:val="TableParagraph"/>
              <w:spacing w:before="56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377.88</w:t>
            </w:r>
          </w:p>
        </w:tc>
        <w:tc>
          <w:tcPr>
            <w:tcW w:w="1194" w:type="dxa"/>
          </w:tcPr>
          <w:p>
            <w:pPr>
              <w:pStyle w:val="TableParagraph"/>
              <w:spacing w:before="56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377.88</w:t>
            </w:r>
          </w:p>
        </w:tc>
        <w:tc>
          <w:tcPr>
            <w:tcW w:w="1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9" w:hRule="atLeast"/>
        </w:trPr>
        <w:tc>
          <w:tcPr>
            <w:tcW w:w="592" w:type="dxa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15"/>
              <w:rPr>
                <w:sz w:val="18"/>
              </w:rPr>
            </w:pPr>
            <w:r>
              <w:rPr>
                <w:sz w:val="18"/>
              </w:rPr>
              <w:t>208</w:t>
            </w:r>
          </w:p>
        </w:tc>
        <w:tc>
          <w:tcPr>
            <w:tcW w:w="452" w:type="dxa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500" w:type="dxa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15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2709" w:type="dxa"/>
          </w:tcPr>
          <w:p>
            <w:pPr>
              <w:pStyle w:val="TableParagraph"/>
              <w:spacing w:before="55"/>
              <w:ind w:left="14"/>
              <w:rPr>
                <w:sz w:val="18"/>
              </w:rPr>
            </w:pPr>
            <w:r>
              <w:rPr>
                <w:sz w:val="18"/>
              </w:rPr>
              <w:t>机关事业单位基本养老保险缴费</w:t>
            </w:r>
          </w:p>
          <w:p>
            <w:pPr>
              <w:pStyle w:val="TableParagraph"/>
              <w:spacing w:before="82"/>
              <w:ind w:left="14"/>
              <w:rPr>
                <w:sz w:val="18"/>
              </w:rPr>
            </w:pPr>
            <w:r>
              <w:rPr>
                <w:sz w:val="18"/>
              </w:rPr>
              <w:t>支出</w:t>
            </w:r>
          </w:p>
        </w:tc>
        <w:tc>
          <w:tcPr>
            <w:tcW w:w="1291" w:type="dxa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251.92</w:t>
            </w:r>
          </w:p>
        </w:tc>
        <w:tc>
          <w:tcPr>
            <w:tcW w:w="1354" w:type="dxa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251.92</w:t>
            </w:r>
          </w:p>
        </w:tc>
        <w:tc>
          <w:tcPr>
            <w:tcW w:w="1194" w:type="dxa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251.92</w:t>
            </w:r>
          </w:p>
        </w:tc>
        <w:tc>
          <w:tcPr>
            <w:tcW w:w="1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7" w:hRule="atLeast"/>
        </w:trPr>
        <w:tc>
          <w:tcPr>
            <w:tcW w:w="592" w:type="dxa"/>
          </w:tcPr>
          <w:p>
            <w:pPr>
              <w:pStyle w:val="TableParagraph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>208</w:t>
            </w:r>
          </w:p>
        </w:tc>
        <w:tc>
          <w:tcPr>
            <w:tcW w:w="452" w:type="dxa"/>
          </w:tcPr>
          <w:p>
            <w:pPr>
              <w:pStyle w:val="TableParagraph"/>
              <w:spacing w:before="57"/>
              <w:ind w:left="13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500" w:type="dxa"/>
          </w:tcPr>
          <w:p>
            <w:pPr>
              <w:pStyle w:val="TableParagraph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>06</w:t>
            </w:r>
          </w:p>
        </w:tc>
        <w:tc>
          <w:tcPr>
            <w:tcW w:w="2709" w:type="dxa"/>
          </w:tcPr>
          <w:p>
            <w:pPr>
              <w:pStyle w:val="TableParagraph"/>
              <w:spacing w:before="57"/>
              <w:ind w:left="14"/>
              <w:rPr>
                <w:sz w:val="18"/>
              </w:rPr>
            </w:pPr>
            <w:r>
              <w:rPr>
                <w:sz w:val="18"/>
              </w:rPr>
              <w:t>机关事业单位职业年金缴费支出</w:t>
            </w:r>
          </w:p>
        </w:tc>
        <w:tc>
          <w:tcPr>
            <w:tcW w:w="1291" w:type="dxa"/>
          </w:tcPr>
          <w:p>
            <w:pPr>
              <w:pStyle w:val="TableParagraph"/>
              <w:spacing w:before="57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125.96</w:t>
            </w:r>
          </w:p>
        </w:tc>
        <w:tc>
          <w:tcPr>
            <w:tcW w:w="1354" w:type="dxa"/>
          </w:tcPr>
          <w:p>
            <w:pPr>
              <w:pStyle w:val="TableParagraph"/>
              <w:spacing w:before="57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125.96</w:t>
            </w:r>
          </w:p>
        </w:tc>
        <w:tc>
          <w:tcPr>
            <w:tcW w:w="1194" w:type="dxa"/>
          </w:tcPr>
          <w:p>
            <w:pPr>
              <w:pStyle w:val="TableParagraph"/>
              <w:spacing w:before="57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125.96</w:t>
            </w:r>
          </w:p>
        </w:tc>
        <w:tc>
          <w:tcPr>
            <w:tcW w:w="1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6" w:hRule="atLeast"/>
        </w:trPr>
        <w:tc>
          <w:tcPr>
            <w:tcW w:w="592" w:type="dxa"/>
          </w:tcPr>
          <w:p>
            <w:pPr>
              <w:pStyle w:val="TableParagraph"/>
              <w:spacing w:before="56"/>
              <w:ind w:left="15"/>
              <w:rPr>
                <w:sz w:val="18"/>
              </w:rPr>
            </w:pPr>
            <w:r>
              <w:rPr>
                <w:sz w:val="18"/>
              </w:rPr>
              <w:t>210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9" w:type="dxa"/>
          </w:tcPr>
          <w:p>
            <w:pPr>
              <w:pStyle w:val="TableParagraph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卫生健康支出</w:t>
            </w:r>
          </w:p>
        </w:tc>
        <w:tc>
          <w:tcPr>
            <w:tcW w:w="1291" w:type="dxa"/>
          </w:tcPr>
          <w:p>
            <w:pPr>
              <w:pStyle w:val="TableParagraph"/>
              <w:spacing w:before="56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114.94</w:t>
            </w:r>
          </w:p>
        </w:tc>
        <w:tc>
          <w:tcPr>
            <w:tcW w:w="1354" w:type="dxa"/>
          </w:tcPr>
          <w:p>
            <w:pPr>
              <w:pStyle w:val="TableParagraph"/>
              <w:spacing w:before="56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114.94</w:t>
            </w:r>
          </w:p>
        </w:tc>
        <w:tc>
          <w:tcPr>
            <w:tcW w:w="1194" w:type="dxa"/>
          </w:tcPr>
          <w:p>
            <w:pPr>
              <w:pStyle w:val="TableParagraph"/>
              <w:spacing w:before="56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114.94</w:t>
            </w:r>
          </w:p>
        </w:tc>
        <w:tc>
          <w:tcPr>
            <w:tcW w:w="1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7" w:hRule="atLeast"/>
        </w:trPr>
        <w:tc>
          <w:tcPr>
            <w:tcW w:w="592" w:type="dxa"/>
          </w:tcPr>
          <w:p>
            <w:pPr>
              <w:pStyle w:val="TableParagraph"/>
              <w:spacing w:before="55"/>
              <w:ind w:left="15"/>
              <w:rPr>
                <w:sz w:val="18"/>
              </w:rPr>
            </w:pPr>
            <w:r>
              <w:rPr>
                <w:sz w:val="18"/>
              </w:rPr>
              <w:t>210</w:t>
            </w:r>
          </w:p>
        </w:tc>
        <w:tc>
          <w:tcPr>
            <w:tcW w:w="452" w:type="dxa"/>
          </w:tcPr>
          <w:p>
            <w:pPr>
              <w:pStyle w:val="TableParagraph"/>
              <w:spacing w:before="55"/>
              <w:ind w:left="13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9" w:type="dxa"/>
          </w:tcPr>
          <w:p>
            <w:pPr>
              <w:pStyle w:val="TableParagraph"/>
              <w:spacing w:before="55"/>
              <w:ind w:left="14"/>
              <w:rPr>
                <w:sz w:val="18"/>
              </w:rPr>
            </w:pPr>
            <w:r>
              <w:rPr>
                <w:sz w:val="18"/>
              </w:rPr>
              <w:t>行政事业单位医疗</w:t>
            </w:r>
          </w:p>
        </w:tc>
        <w:tc>
          <w:tcPr>
            <w:tcW w:w="1291" w:type="dxa"/>
          </w:tcPr>
          <w:p>
            <w:pPr>
              <w:pStyle w:val="TableParagraph"/>
              <w:spacing w:before="55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114.94</w:t>
            </w:r>
          </w:p>
        </w:tc>
        <w:tc>
          <w:tcPr>
            <w:tcW w:w="1354" w:type="dxa"/>
          </w:tcPr>
          <w:p>
            <w:pPr>
              <w:pStyle w:val="TableParagraph"/>
              <w:spacing w:before="55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114.94</w:t>
            </w:r>
          </w:p>
        </w:tc>
        <w:tc>
          <w:tcPr>
            <w:tcW w:w="1194" w:type="dxa"/>
          </w:tcPr>
          <w:p>
            <w:pPr>
              <w:pStyle w:val="TableParagraph"/>
              <w:spacing w:before="55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114.94</w:t>
            </w:r>
          </w:p>
        </w:tc>
        <w:tc>
          <w:tcPr>
            <w:tcW w:w="1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7" w:hRule="atLeast"/>
        </w:trPr>
        <w:tc>
          <w:tcPr>
            <w:tcW w:w="592" w:type="dxa"/>
          </w:tcPr>
          <w:p>
            <w:pPr>
              <w:pStyle w:val="TableParagraph"/>
              <w:spacing w:before="56"/>
              <w:ind w:left="15"/>
              <w:rPr>
                <w:sz w:val="18"/>
              </w:rPr>
            </w:pPr>
            <w:r>
              <w:rPr>
                <w:sz w:val="18"/>
              </w:rPr>
              <w:t>210</w:t>
            </w:r>
          </w:p>
        </w:tc>
        <w:tc>
          <w:tcPr>
            <w:tcW w:w="452" w:type="dxa"/>
          </w:tcPr>
          <w:p>
            <w:pPr>
              <w:pStyle w:val="TableParagraph"/>
              <w:spacing w:before="56"/>
              <w:ind w:left="13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00" w:type="dxa"/>
          </w:tcPr>
          <w:p>
            <w:pPr>
              <w:pStyle w:val="TableParagraph"/>
              <w:spacing w:before="56"/>
              <w:ind w:left="15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2709" w:type="dxa"/>
          </w:tcPr>
          <w:p>
            <w:pPr>
              <w:pStyle w:val="TableParagraph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事业单位医疗</w:t>
            </w:r>
          </w:p>
        </w:tc>
        <w:tc>
          <w:tcPr>
            <w:tcW w:w="1291" w:type="dxa"/>
          </w:tcPr>
          <w:p>
            <w:pPr>
              <w:pStyle w:val="TableParagraph"/>
              <w:spacing w:before="56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114.94</w:t>
            </w:r>
          </w:p>
        </w:tc>
        <w:tc>
          <w:tcPr>
            <w:tcW w:w="1354" w:type="dxa"/>
          </w:tcPr>
          <w:p>
            <w:pPr>
              <w:pStyle w:val="TableParagraph"/>
              <w:spacing w:before="56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114.94</w:t>
            </w:r>
          </w:p>
        </w:tc>
        <w:tc>
          <w:tcPr>
            <w:tcW w:w="1194" w:type="dxa"/>
          </w:tcPr>
          <w:p>
            <w:pPr>
              <w:pStyle w:val="TableParagraph"/>
              <w:spacing w:before="56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114.94</w:t>
            </w:r>
          </w:p>
        </w:tc>
        <w:tc>
          <w:tcPr>
            <w:tcW w:w="1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6" w:hRule="atLeast"/>
        </w:trPr>
        <w:tc>
          <w:tcPr>
            <w:tcW w:w="592" w:type="dxa"/>
          </w:tcPr>
          <w:p>
            <w:pPr>
              <w:pStyle w:val="TableParagraph"/>
              <w:spacing w:before="55"/>
              <w:ind w:left="15"/>
              <w:rPr>
                <w:sz w:val="18"/>
              </w:rPr>
            </w:pPr>
            <w:r>
              <w:rPr>
                <w:sz w:val="18"/>
              </w:rPr>
              <w:t>221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9" w:type="dxa"/>
          </w:tcPr>
          <w:p>
            <w:pPr>
              <w:pStyle w:val="TableParagraph"/>
              <w:spacing w:before="55"/>
              <w:ind w:left="14"/>
              <w:rPr>
                <w:sz w:val="18"/>
              </w:rPr>
            </w:pPr>
            <w:r>
              <w:rPr>
                <w:sz w:val="18"/>
              </w:rPr>
              <w:t>住房保障支出</w:t>
            </w:r>
          </w:p>
        </w:tc>
        <w:tc>
          <w:tcPr>
            <w:tcW w:w="1291" w:type="dxa"/>
          </w:tcPr>
          <w:p>
            <w:pPr>
              <w:pStyle w:val="TableParagraph"/>
              <w:spacing w:before="55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213.77</w:t>
            </w:r>
          </w:p>
        </w:tc>
        <w:tc>
          <w:tcPr>
            <w:tcW w:w="1354" w:type="dxa"/>
          </w:tcPr>
          <w:p>
            <w:pPr>
              <w:pStyle w:val="TableParagraph"/>
              <w:spacing w:before="55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213.77</w:t>
            </w:r>
          </w:p>
        </w:tc>
        <w:tc>
          <w:tcPr>
            <w:tcW w:w="1194" w:type="dxa"/>
          </w:tcPr>
          <w:p>
            <w:pPr>
              <w:pStyle w:val="TableParagraph"/>
              <w:spacing w:before="55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213.77</w:t>
            </w:r>
          </w:p>
        </w:tc>
        <w:tc>
          <w:tcPr>
            <w:tcW w:w="1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7" w:hRule="atLeast"/>
        </w:trPr>
        <w:tc>
          <w:tcPr>
            <w:tcW w:w="592" w:type="dxa"/>
          </w:tcPr>
          <w:p>
            <w:pPr>
              <w:pStyle w:val="TableParagraph"/>
              <w:spacing w:before="56"/>
              <w:ind w:left="15"/>
              <w:rPr>
                <w:sz w:val="18"/>
              </w:rPr>
            </w:pPr>
            <w:r>
              <w:rPr>
                <w:sz w:val="18"/>
              </w:rPr>
              <w:t>221</w:t>
            </w:r>
          </w:p>
        </w:tc>
        <w:tc>
          <w:tcPr>
            <w:tcW w:w="452" w:type="dxa"/>
          </w:tcPr>
          <w:p>
            <w:pPr>
              <w:pStyle w:val="TableParagraph"/>
              <w:spacing w:before="56"/>
              <w:ind w:left="13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5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9" w:type="dxa"/>
          </w:tcPr>
          <w:p>
            <w:pPr>
              <w:pStyle w:val="TableParagraph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住房改革支出</w:t>
            </w:r>
          </w:p>
        </w:tc>
        <w:tc>
          <w:tcPr>
            <w:tcW w:w="1291" w:type="dxa"/>
          </w:tcPr>
          <w:p>
            <w:pPr>
              <w:pStyle w:val="TableParagraph"/>
              <w:spacing w:before="56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213.77</w:t>
            </w:r>
          </w:p>
        </w:tc>
        <w:tc>
          <w:tcPr>
            <w:tcW w:w="1354" w:type="dxa"/>
          </w:tcPr>
          <w:p>
            <w:pPr>
              <w:pStyle w:val="TableParagraph"/>
              <w:spacing w:before="56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213.77</w:t>
            </w:r>
          </w:p>
        </w:tc>
        <w:tc>
          <w:tcPr>
            <w:tcW w:w="1194" w:type="dxa"/>
          </w:tcPr>
          <w:p>
            <w:pPr>
              <w:pStyle w:val="TableParagraph"/>
              <w:spacing w:before="56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213.77</w:t>
            </w:r>
          </w:p>
        </w:tc>
        <w:tc>
          <w:tcPr>
            <w:tcW w:w="1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6" w:hRule="atLeast"/>
        </w:trPr>
        <w:tc>
          <w:tcPr>
            <w:tcW w:w="592" w:type="dxa"/>
          </w:tcPr>
          <w:p>
            <w:pPr>
              <w:pStyle w:val="TableParagraph"/>
              <w:spacing w:before="56"/>
              <w:ind w:left="15"/>
              <w:rPr>
                <w:sz w:val="18"/>
              </w:rPr>
            </w:pPr>
            <w:r>
              <w:rPr>
                <w:sz w:val="18"/>
              </w:rPr>
              <w:t>221</w:t>
            </w:r>
          </w:p>
        </w:tc>
        <w:tc>
          <w:tcPr>
            <w:tcW w:w="452" w:type="dxa"/>
          </w:tcPr>
          <w:p>
            <w:pPr>
              <w:pStyle w:val="TableParagraph"/>
              <w:spacing w:before="56"/>
              <w:ind w:left="13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500" w:type="dxa"/>
          </w:tcPr>
          <w:p>
            <w:pPr>
              <w:pStyle w:val="TableParagraph"/>
              <w:spacing w:before="56"/>
              <w:ind w:left="15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2709" w:type="dxa"/>
          </w:tcPr>
          <w:p>
            <w:pPr>
              <w:pStyle w:val="TableParagraph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住房公积金</w:t>
            </w:r>
          </w:p>
        </w:tc>
        <w:tc>
          <w:tcPr>
            <w:tcW w:w="1291" w:type="dxa"/>
          </w:tcPr>
          <w:p>
            <w:pPr>
              <w:pStyle w:val="TableParagraph"/>
              <w:spacing w:before="56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213.77</w:t>
            </w:r>
          </w:p>
        </w:tc>
        <w:tc>
          <w:tcPr>
            <w:tcW w:w="1354" w:type="dxa"/>
          </w:tcPr>
          <w:p>
            <w:pPr>
              <w:pStyle w:val="TableParagraph"/>
              <w:spacing w:before="56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213.77</w:t>
            </w:r>
          </w:p>
        </w:tc>
        <w:tc>
          <w:tcPr>
            <w:tcW w:w="1194" w:type="dxa"/>
          </w:tcPr>
          <w:p>
            <w:pPr>
              <w:pStyle w:val="TableParagraph"/>
              <w:spacing w:before="56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213.77</w:t>
            </w:r>
          </w:p>
        </w:tc>
        <w:tc>
          <w:tcPr>
            <w:tcW w:w="1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4686" w:right="4703" w:firstLine="0"/>
        <w:jc w:val="center"/>
        <w:rPr>
          <w:rFonts w:ascii="Arial Unicode MS" w:eastAsia="Arial Unicode MS" w:hint="eastAsia"/>
          <w:sz w:val="18"/>
        </w:rPr>
      </w:pPr>
      <w:r>
        <w:rPr>
          <w:rFonts w:ascii="Arial Unicode MS" w:eastAsia="Arial Unicode MS" w:hint="eastAsia"/>
          <w:sz w:val="18"/>
        </w:rPr>
        <w:t>第10页，共30页</w:t>
      </w:r>
    </w:p>
    <w:p>
      <w:pPr>
        <w:spacing w:after="0"/>
        <w:jc w:val="center"/>
        <w:rPr>
          <w:rFonts w:ascii="Arial Unicode MS" w:eastAsia="Arial Unicode MS" w:hint="eastAsia"/>
          <w:sz w:val="18"/>
        </w:rPr>
        <w:sectPr>
          <w:type w:val="continuous"/>
          <w:pgSz w:w="11910" w:h="16840"/>
          <w:pgMar w:top="1580" w:bottom="280" w:left="600" w:right="580"/>
        </w:sectPr>
      </w:pPr>
    </w:p>
    <w:p>
      <w:pPr>
        <w:pStyle w:val="BodyText"/>
        <w:spacing w:before="15"/>
        <w:rPr>
          <w:rFonts w:ascii="Arial Unicode MS"/>
          <w:sz w:val="34"/>
        </w:rPr>
      </w:pPr>
    </w:p>
    <w:p>
      <w:pPr>
        <w:spacing w:before="0"/>
        <w:ind w:left="6208" w:right="0" w:firstLine="0"/>
        <w:jc w:val="left"/>
        <w:rPr>
          <w:rFonts w:ascii="黑体" w:eastAsia="黑体" w:hint="eastAsia"/>
          <w:sz w:val="28"/>
        </w:rPr>
      </w:pPr>
      <w:r>
        <w:rPr>
          <w:rFonts w:ascii="黑体" w:eastAsia="黑体" w:hint="eastAsia"/>
          <w:sz w:val="28"/>
        </w:rPr>
        <w:t>一般公共预算基本支出情况表</w:t>
      </w:r>
    </w:p>
    <w:p>
      <w:pPr>
        <w:spacing w:before="165"/>
        <w:ind w:left="0" w:right="125" w:firstLine="0"/>
        <w:jc w:val="right"/>
        <w:rPr>
          <w:rFonts w:ascii="黑体" w:eastAsia="黑体" w:hint="eastAsia"/>
          <w:sz w:val="21"/>
        </w:rPr>
      </w:pPr>
      <w:r>
        <w:rPr/>
        <w:br w:type="column"/>
      </w:r>
      <w:r>
        <w:rPr>
          <w:rFonts w:ascii="黑体" w:eastAsia="黑体" w:hint="eastAsia"/>
          <w:sz w:val="21"/>
        </w:rPr>
        <w:t>公开表 6</w:t>
      </w:r>
    </w:p>
    <w:p>
      <w:pPr>
        <w:spacing w:after="0"/>
        <w:jc w:val="right"/>
        <w:rPr>
          <w:rFonts w:ascii="黑体" w:eastAsia="黑体" w:hint="eastAsia"/>
          <w:sz w:val="21"/>
        </w:rPr>
        <w:sectPr>
          <w:footerReference w:type="default" r:id="rId8"/>
          <w:pgSz w:w="16840" w:h="11910" w:orient="landscape"/>
          <w:pgMar w:footer="267" w:header="0" w:top="1100" w:bottom="460" w:left="600" w:right="300"/>
          <w:pgNumType w:start="11"/>
          <w:cols w:num="2" w:equalWidth="0">
            <w:col w:w="9850" w:space="40"/>
            <w:col w:w="6050"/>
          </w:cols>
        </w:sectPr>
      </w:pPr>
    </w:p>
    <w:p>
      <w:pPr>
        <w:spacing w:before="167" w:after="21"/>
        <w:ind w:left="0" w:right="127" w:firstLine="0"/>
        <w:jc w:val="right"/>
        <w:rPr>
          <w:sz w:val="21"/>
        </w:rPr>
      </w:pPr>
      <w:r>
        <w:rPr>
          <w:w w:val="95"/>
          <w:sz w:val="21"/>
        </w:rPr>
        <w:t>单位：万元</w:t>
      </w: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5"/>
        <w:gridCol w:w="838"/>
        <w:gridCol w:w="3210"/>
        <w:gridCol w:w="984"/>
        <w:gridCol w:w="935"/>
        <w:gridCol w:w="3194"/>
        <w:gridCol w:w="2242"/>
        <w:gridCol w:w="1726"/>
        <w:gridCol w:w="1576"/>
      </w:tblGrid>
      <w:tr>
        <w:trPr>
          <w:trHeight w:val="333" w:hRule="atLeast"/>
        </w:trPr>
        <w:tc>
          <w:tcPr>
            <w:tcW w:w="1723" w:type="dxa"/>
            <w:gridSpan w:val="2"/>
          </w:tcPr>
          <w:p>
            <w:pPr>
              <w:pStyle w:val="TableParagraph"/>
              <w:spacing w:before="59"/>
              <w:ind w:left="501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科目编码</w:t>
            </w:r>
          </w:p>
        </w:tc>
        <w:tc>
          <w:tcPr>
            <w:tcW w:w="3210" w:type="dxa"/>
            <w:vMerge w:val="restart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345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部门预算支出经济分类科目名称</w:t>
            </w:r>
          </w:p>
        </w:tc>
        <w:tc>
          <w:tcPr>
            <w:tcW w:w="1919" w:type="dxa"/>
            <w:gridSpan w:val="2"/>
          </w:tcPr>
          <w:p>
            <w:pPr>
              <w:pStyle w:val="TableParagraph"/>
              <w:spacing w:before="59"/>
              <w:ind w:left="598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科目编码</w:t>
            </w:r>
          </w:p>
        </w:tc>
        <w:tc>
          <w:tcPr>
            <w:tcW w:w="3194" w:type="dxa"/>
            <w:vMerge w:val="restart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335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政府预算支出经济分类科目名称</w:t>
            </w:r>
          </w:p>
        </w:tc>
        <w:tc>
          <w:tcPr>
            <w:tcW w:w="5544" w:type="dxa"/>
            <w:gridSpan w:val="3"/>
          </w:tcPr>
          <w:p>
            <w:pPr>
              <w:pStyle w:val="TableParagraph"/>
              <w:spacing w:before="59"/>
              <w:ind w:left="2212" w:right="2202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基本支出预算</w:t>
            </w:r>
          </w:p>
        </w:tc>
      </w:tr>
      <w:tr>
        <w:trPr>
          <w:trHeight w:val="368" w:hRule="atLeast"/>
        </w:trPr>
        <w:tc>
          <w:tcPr>
            <w:tcW w:w="885" w:type="dxa"/>
          </w:tcPr>
          <w:p>
            <w:pPr>
              <w:pStyle w:val="TableParagraph"/>
              <w:spacing w:before="78"/>
              <w:ind w:left="10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类</w:t>
            </w:r>
          </w:p>
        </w:tc>
        <w:tc>
          <w:tcPr>
            <w:tcW w:w="838" w:type="dxa"/>
          </w:tcPr>
          <w:p>
            <w:pPr>
              <w:pStyle w:val="TableParagraph"/>
              <w:spacing w:before="78"/>
              <w:ind w:left="10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款</w:t>
            </w:r>
          </w:p>
        </w:tc>
        <w:tc>
          <w:tcPr>
            <w:tcW w:w="32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spacing w:before="78"/>
              <w:ind w:left="10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类</w:t>
            </w:r>
          </w:p>
        </w:tc>
        <w:tc>
          <w:tcPr>
            <w:tcW w:w="935" w:type="dxa"/>
          </w:tcPr>
          <w:p>
            <w:pPr>
              <w:pStyle w:val="TableParagraph"/>
              <w:spacing w:before="78"/>
              <w:ind w:left="6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款</w:t>
            </w:r>
          </w:p>
        </w:tc>
        <w:tc>
          <w:tcPr>
            <w:tcW w:w="3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spacing w:before="78"/>
              <w:ind w:left="921" w:right="911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小计</w:t>
            </w:r>
          </w:p>
        </w:tc>
        <w:tc>
          <w:tcPr>
            <w:tcW w:w="1726" w:type="dxa"/>
          </w:tcPr>
          <w:p>
            <w:pPr>
              <w:pStyle w:val="TableParagraph"/>
              <w:spacing w:before="78"/>
              <w:ind w:left="501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人员支出</w:t>
            </w:r>
          </w:p>
        </w:tc>
        <w:tc>
          <w:tcPr>
            <w:tcW w:w="1576" w:type="dxa"/>
          </w:tcPr>
          <w:p>
            <w:pPr>
              <w:pStyle w:val="TableParagraph"/>
              <w:spacing w:before="78"/>
              <w:ind w:left="246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日常公用支出</w:t>
            </w:r>
          </w:p>
        </w:tc>
      </w:tr>
      <w:tr>
        <w:trPr>
          <w:trHeight w:val="327" w:hRule="atLeast"/>
        </w:trPr>
        <w:tc>
          <w:tcPr>
            <w:tcW w:w="10046" w:type="dxa"/>
            <w:gridSpan w:val="6"/>
          </w:tcPr>
          <w:p>
            <w:pPr>
              <w:pStyle w:val="TableParagraph"/>
              <w:spacing w:before="57"/>
              <w:ind w:left="4778" w:right="4768"/>
              <w:jc w:val="center"/>
              <w:rPr>
                <w:sz w:val="18"/>
              </w:rPr>
            </w:pPr>
            <w:r>
              <w:rPr>
                <w:sz w:val="18"/>
              </w:rPr>
              <w:t>合 计</w:t>
            </w:r>
          </w:p>
        </w:tc>
        <w:tc>
          <w:tcPr>
            <w:tcW w:w="2242" w:type="dxa"/>
          </w:tcPr>
          <w:p>
            <w:pPr>
              <w:pStyle w:val="TableParagraph"/>
              <w:spacing w:before="57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2,682.47</w:t>
            </w:r>
          </w:p>
        </w:tc>
        <w:tc>
          <w:tcPr>
            <w:tcW w:w="1726" w:type="dxa"/>
          </w:tcPr>
          <w:p>
            <w:pPr>
              <w:pStyle w:val="TableParagraph"/>
              <w:spacing w:before="57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2,643.80</w:t>
            </w:r>
          </w:p>
        </w:tc>
        <w:tc>
          <w:tcPr>
            <w:tcW w:w="1576" w:type="dxa"/>
          </w:tcPr>
          <w:p>
            <w:pPr>
              <w:pStyle w:val="TableParagraph"/>
              <w:spacing w:before="57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38.67</w:t>
            </w:r>
          </w:p>
        </w:tc>
      </w:tr>
      <w:tr>
        <w:trPr>
          <w:trHeight w:val="327" w:hRule="atLeast"/>
        </w:trPr>
        <w:tc>
          <w:tcPr>
            <w:tcW w:w="885" w:type="dxa"/>
          </w:tcPr>
          <w:p>
            <w:pPr>
              <w:pStyle w:val="TableParagraph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301</w:t>
            </w:r>
          </w:p>
        </w:tc>
        <w:tc>
          <w:tcPr>
            <w:tcW w:w="8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0" w:type="dxa"/>
          </w:tcPr>
          <w:p>
            <w:pPr>
              <w:pStyle w:val="TableParagraph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工资福利支出</w:t>
            </w:r>
          </w:p>
        </w:tc>
        <w:tc>
          <w:tcPr>
            <w:tcW w:w="984" w:type="dxa"/>
          </w:tcPr>
          <w:p>
            <w:pPr>
              <w:pStyle w:val="TableParagraph"/>
              <w:spacing w:before="56"/>
              <w:ind w:left="15"/>
              <w:rPr>
                <w:sz w:val="18"/>
              </w:rPr>
            </w:pPr>
            <w:r>
              <w:rPr>
                <w:sz w:val="18"/>
              </w:rPr>
              <w:t>505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4" w:type="dxa"/>
          </w:tcPr>
          <w:p>
            <w:pPr>
              <w:pStyle w:val="TableParagraph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对事业单位经常性补助</w:t>
            </w:r>
          </w:p>
        </w:tc>
        <w:tc>
          <w:tcPr>
            <w:tcW w:w="2242" w:type="dxa"/>
          </w:tcPr>
          <w:p>
            <w:pPr>
              <w:pStyle w:val="TableParagraph"/>
              <w:spacing w:before="56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2,637.23</w:t>
            </w:r>
          </w:p>
        </w:tc>
        <w:tc>
          <w:tcPr>
            <w:tcW w:w="1726" w:type="dxa"/>
          </w:tcPr>
          <w:p>
            <w:pPr>
              <w:pStyle w:val="TableParagraph"/>
              <w:spacing w:before="56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2,637.23</w:t>
            </w:r>
          </w:p>
        </w:tc>
        <w:tc>
          <w:tcPr>
            <w:tcW w:w="1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7" w:hRule="atLeast"/>
        </w:trPr>
        <w:tc>
          <w:tcPr>
            <w:tcW w:w="885" w:type="dxa"/>
          </w:tcPr>
          <w:p>
            <w:pPr>
              <w:pStyle w:val="TableParagraph"/>
              <w:spacing w:before="57"/>
              <w:ind w:left="14"/>
              <w:rPr>
                <w:sz w:val="18"/>
              </w:rPr>
            </w:pPr>
            <w:r>
              <w:rPr>
                <w:sz w:val="18"/>
              </w:rPr>
              <w:t>301</w:t>
            </w:r>
          </w:p>
        </w:tc>
        <w:tc>
          <w:tcPr>
            <w:tcW w:w="838" w:type="dxa"/>
          </w:tcPr>
          <w:p>
            <w:pPr>
              <w:pStyle w:val="TableParagraph"/>
              <w:spacing w:before="57"/>
              <w:ind w:left="14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3210" w:type="dxa"/>
          </w:tcPr>
          <w:p>
            <w:pPr>
              <w:pStyle w:val="TableParagraph"/>
              <w:spacing w:before="55"/>
              <w:ind w:left="14"/>
              <w:rPr>
                <w:sz w:val="18"/>
              </w:rPr>
            </w:pPr>
            <w:r>
              <w:rPr>
                <w:sz w:val="18"/>
              </w:rPr>
              <w:t>基本工资</w:t>
            </w:r>
          </w:p>
        </w:tc>
        <w:tc>
          <w:tcPr>
            <w:tcW w:w="984" w:type="dxa"/>
          </w:tcPr>
          <w:p>
            <w:pPr>
              <w:pStyle w:val="TableParagraph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>505</w:t>
            </w:r>
          </w:p>
        </w:tc>
        <w:tc>
          <w:tcPr>
            <w:tcW w:w="935" w:type="dxa"/>
          </w:tcPr>
          <w:p>
            <w:pPr>
              <w:pStyle w:val="TableParagraph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3194" w:type="dxa"/>
          </w:tcPr>
          <w:p>
            <w:pPr>
              <w:pStyle w:val="TableParagraph"/>
              <w:spacing w:before="55"/>
              <w:ind w:left="14"/>
              <w:rPr>
                <w:sz w:val="18"/>
              </w:rPr>
            </w:pPr>
            <w:r>
              <w:rPr>
                <w:sz w:val="18"/>
              </w:rPr>
              <w:t>工资福利支出</w:t>
            </w:r>
          </w:p>
        </w:tc>
        <w:tc>
          <w:tcPr>
            <w:tcW w:w="2242" w:type="dxa"/>
          </w:tcPr>
          <w:p>
            <w:pPr>
              <w:pStyle w:val="TableParagraph"/>
              <w:spacing w:before="57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822.65</w:t>
            </w:r>
          </w:p>
        </w:tc>
        <w:tc>
          <w:tcPr>
            <w:tcW w:w="1726" w:type="dxa"/>
          </w:tcPr>
          <w:p>
            <w:pPr>
              <w:pStyle w:val="TableParagraph"/>
              <w:spacing w:before="57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822.65</w:t>
            </w:r>
          </w:p>
        </w:tc>
        <w:tc>
          <w:tcPr>
            <w:tcW w:w="1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6" w:hRule="atLeast"/>
        </w:trPr>
        <w:tc>
          <w:tcPr>
            <w:tcW w:w="885" w:type="dxa"/>
          </w:tcPr>
          <w:p>
            <w:pPr>
              <w:pStyle w:val="TableParagraph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301</w:t>
            </w:r>
          </w:p>
        </w:tc>
        <w:tc>
          <w:tcPr>
            <w:tcW w:w="838" w:type="dxa"/>
          </w:tcPr>
          <w:p>
            <w:pPr>
              <w:pStyle w:val="TableParagraph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3210" w:type="dxa"/>
          </w:tcPr>
          <w:p>
            <w:pPr>
              <w:pStyle w:val="TableParagraph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津贴补贴</w:t>
            </w:r>
          </w:p>
        </w:tc>
        <w:tc>
          <w:tcPr>
            <w:tcW w:w="984" w:type="dxa"/>
          </w:tcPr>
          <w:p>
            <w:pPr>
              <w:pStyle w:val="TableParagraph"/>
              <w:spacing w:before="56"/>
              <w:ind w:left="15"/>
              <w:rPr>
                <w:sz w:val="18"/>
              </w:rPr>
            </w:pPr>
            <w:r>
              <w:rPr>
                <w:sz w:val="18"/>
              </w:rPr>
              <w:t>505</w:t>
            </w:r>
          </w:p>
        </w:tc>
        <w:tc>
          <w:tcPr>
            <w:tcW w:w="935" w:type="dxa"/>
          </w:tcPr>
          <w:p>
            <w:pPr>
              <w:pStyle w:val="TableParagraph"/>
              <w:spacing w:before="56"/>
              <w:ind w:left="15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3194" w:type="dxa"/>
          </w:tcPr>
          <w:p>
            <w:pPr>
              <w:pStyle w:val="TableParagraph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工资福利支出</w:t>
            </w:r>
          </w:p>
        </w:tc>
        <w:tc>
          <w:tcPr>
            <w:tcW w:w="2242" w:type="dxa"/>
          </w:tcPr>
          <w:p>
            <w:pPr>
              <w:pStyle w:val="TableParagraph"/>
              <w:spacing w:before="56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320.09</w:t>
            </w:r>
          </w:p>
        </w:tc>
        <w:tc>
          <w:tcPr>
            <w:tcW w:w="1726" w:type="dxa"/>
          </w:tcPr>
          <w:p>
            <w:pPr>
              <w:pStyle w:val="TableParagraph"/>
              <w:spacing w:before="56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320.09</w:t>
            </w:r>
          </w:p>
        </w:tc>
        <w:tc>
          <w:tcPr>
            <w:tcW w:w="1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6" w:hRule="atLeast"/>
        </w:trPr>
        <w:tc>
          <w:tcPr>
            <w:tcW w:w="885" w:type="dxa"/>
          </w:tcPr>
          <w:p>
            <w:pPr>
              <w:pStyle w:val="TableParagraph"/>
              <w:spacing w:before="57"/>
              <w:ind w:left="14"/>
              <w:rPr>
                <w:sz w:val="18"/>
              </w:rPr>
            </w:pPr>
            <w:r>
              <w:rPr>
                <w:sz w:val="18"/>
              </w:rPr>
              <w:t>301</w:t>
            </w:r>
          </w:p>
        </w:tc>
        <w:tc>
          <w:tcPr>
            <w:tcW w:w="838" w:type="dxa"/>
          </w:tcPr>
          <w:p>
            <w:pPr>
              <w:pStyle w:val="TableParagraph"/>
              <w:spacing w:before="57"/>
              <w:ind w:left="14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3210" w:type="dxa"/>
          </w:tcPr>
          <w:p>
            <w:pPr>
              <w:pStyle w:val="TableParagraph"/>
              <w:spacing w:before="55"/>
              <w:ind w:left="14"/>
              <w:rPr>
                <w:sz w:val="18"/>
              </w:rPr>
            </w:pPr>
            <w:r>
              <w:rPr>
                <w:sz w:val="18"/>
              </w:rPr>
              <w:t>奖金</w:t>
            </w:r>
          </w:p>
        </w:tc>
        <w:tc>
          <w:tcPr>
            <w:tcW w:w="984" w:type="dxa"/>
          </w:tcPr>
          <w:p>
            <w:pPr>
              <w:pStyle w:val="TableParagraph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>505</w:t>
            </w:r>
          </w:p>
        </w:tc>
        <w:tc>
          <w:tcPr>
            <w:tcW w:w="935" w:type="dxa"/>
          </w:tcPr>
          <w:p>
            <w:pPr>
              <w:pStyle w:val="TableParagraph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3194" w:type="dxa"/>
          </w:tcPr>
          <w:p>
            <w:pPr>
              <w:pStyle w:val="TableParagraph"/>
              <w:spacing w:before="55"/>
              <w:ind w:left="14"/>
              <w:rPr>
                <w:sz w:val="18"/>
              </w:rPr>
            </w:pPr>
            <w:r>
              <w:rPr>
                <w:sz w:val="18"/>
              </w:rPr>
              <w:t>工资福利支出</w:t>
            </w:r>
          </w:p>
        </w:tc>
        <w:tc>
          <w:tcPr>
            <w:tcW w:w="2242" w:type="dxa"/>
          </w:tcPr>
          <w:p>
            <w:pPr>
              <w:pStyle w:val="TableParagraph"/>
              <w:spacing w:before="57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66.56</w:t>
            </w:r>
          </w:p>
        </w:tc>
        <w:tc>
          <w:tcPr>
            <w:tcW w:w="1726" w:type="dxa"/>
          </w:tcPr>
          <w:p>
            <w:pPr>
              <w:pStyle w:val="TableParagraph"/>
              <w:spacing w:before="57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66.56</w:t>
            </w:r>
          </w:p>
        </w:tc>
        <w:tc>
          <w:tcPr>
            <w:tcW w:w="1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7" w:hRule="atLeast"/>
        </w:trPr>
        <w:tc>
          <w:tcPr>
            <w:tcW w:w="885" w:type="dxa"/>
          </w:tcPr>
          <w:p>
            <w:pPr>
              <w:pStyle w:val="TableParagraph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301</w:t>
            </w:r>
          </w:p>
        </w:tc>
        <w:tc>
          <w:tcPr>
            <w:tcW w:w="838" w:type="dxa"/>
          </w:tcPr>
          <w:p>
            <w:pPr>
              <w:pStyle w:val="TableParagraph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07</w:t>
            </w:r>
          </w:p>
        </w:tc>
        <w:tc>
          <w:tcPr>
            <w:tcW w:w="3210" w:type="dxa"/>
          </w:tcPr>
          <w:p>
            <w:pPr>
              <w:pStyle w:val="TableParagraph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绩效工资</w:t>
            </w:r>
          </w:p>
        </w:tc>
        <w:tc>
          <w:tcPr>
            <w:tcW w:w="984" w:type="dxa"/>
          </w:tcPr>
          <w:p>
            <w:pPr>
              <w:pStyle w:val="TableParagraph"/>
              <w:spacing w:before="56"/>
              <w:ind w:left="15"/>
              <w:rPr>
                <w:sz w:val="18"/>
              </w:rPr>
            </w:pPr>
            <w:r>
              <w:rPr>
                <w:sz w:val="18"/>
              </w:rPr>
              <w:t>505</w:t>
            </w:r>
          </w:p>
        </w:tc>
        <w:tc>
          <w:tcPr>
            <w:tcW w:w="935" w:type="dxa"/>
          </w:tcPr>
          <w:p>
            <w:pPr>
              <w:pStyle w:val="TableParagraph"/>
              <w:spacing w:before="56"/>
              <w:ind w:left="15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3194" w:type="dxa"/>
          </w:tcPr>
          <w:p>
            <w:pPr>
              <w:pStyle w:val="TableParagraph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工资福利支出</w:t>
            </w:r>
          </w:p>
        </w:tc>
        <w:tc>
          <w:tcPr>
            <w:tcW w:w="2242" w:type="dxa"/>
          </w:tcPr>
          <w:p>
            <w:pPr>
              <w:pStyle w:val="TableParagraph"/>
              <w:spacing w:before="56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708.74</w:t>
            </w:r>
          </w:p>
        </w:tc>
        <w:tc>
          <w:tcPr>
            <w:tcW w:w="1726" w:type="dxa"/>
          </w:tcPr>
          <w:p>
            <w:pPr>
              <w:pStyle w:val="TableParagraph"/>
              <w:spacing w:before="56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708.74</w:t>
            </w:r>
          </w:p>
        </w:tc>
        <w:tc>
          <w:tcPr>
            <w:tcW w:w="1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7" w:hRule="atLeast"/>
        </w:trPr>
        <w:tc>
          <w:tcPr>
            <w:tcW w:w="885" w:type="dxa"/>
          </w:tcPr>
          <w:p>
            <w:pPr>
              <w:pStyle w:val="TableParagraph"/>
              <w:spacing w:before="58"/>
              <w:ind w:left="14"/>
              <w:rPr>
                <w:sz w:val="18"/>
              </w:rPr>
            </w:pPr>
            <w:r>
              <w:rPr>
                <w:sz w:val="18"/>
              </w:rPr>
              <w:t>301</w:t>
            </w:r>
          </w:p>
        </w:tc>
        <w:tc>
          <w:tcPr>
            <w:tcW w:w="838" w:type="dxa"/>
          </w:tcPr>
          <w:p>
            <w:pPr>
              <w:pStyle w:val="TableParagraph"/>
              <w:spacing w:before="58"/>
              <w:ind w:left="14"/>
              <w:rPr>
                <w:sz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3210" w:type="dxa"/>
          </w:tcPr>
          <w:p>
            <w:pPr>
              <w:pStyle w:val="TableParagraph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机关事业单位基本养老保险缴费</w:t>
            </w:r>
          </w:p>
        </w:tc>
        <w:tc>
          <w:tcPr>
            <w:tcW w:w="984" w:type="dxa"/>
          </w:tcPr>
          <w:p>
            <w:pPr>
              <w:pStyle w:val="TableParagraph"/>
              <w:spacing w:before="58"/>
              <w:ind w:left="15"/>
              <w:rPr>
                <w:sz w:val="18"/>
              </w:rPr>
            </w:pPr>
            <w:r>
              <w:rPr>
                <w:sz w:val="18"/>
              </w:rPr>
              <w:t>505</w:t>
            </w:r>
          </w:p>
        </w:tc>
        <w:tc>
          <w:tcPr>
            <w:tcW w:w="935" w:type="dxa"/>
          </w:tcPr>
          <w:p>
            <w:pPr>
              <w:pStyle w:val="TableParagraph"/>
              <w:spacing w:before="58"/>
              <w:ind w:left="15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3194" w:type="dxa"/>
          </w:tcPr>
          <w:p>
            <w:pPr>
              <w:pStyle w:val="TableParagraph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工资福利支出</w:t>
            </w:r>
          </w:p>
        </w:tc>
        <w:tc>
          <w:tcPr>
            <w:tcW w:w="2242" w:type="dxa"/>
          </w:tcPr>
          <w:p>
            <w:pPr>
              <w:pStyle w:val="TableParagraph"/>
              <w:spacing w:before="58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251.92</w:t>
            </w:r>
          </w:p>
        </w:tc>
        <w:tc>
          <w:tcPr>
            <w:tcW w:w="1726" w:type="dxa"/>
          </w:tcPr>
          <w:p>
            <w:pPr>
              <w:pStyle w:val="TableParagraph"/>
              <w:spacing w:before="58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251.92</w:t>
            </w:r>
          </w:p>
        </w:tc>
        <w:tc>
          <w:tcPr>
            <w:tcW w:w="1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6" w:hRule="atLeast"/>
        </w:trPr>
        <w:tc>
          <w:tcPr>
            <w:tcW w:w="885" w:type="dxa"/>
          </w:tcPr>
          <w:p>
            <w:pPr>
              <w:pStyle w:val="TableParagraph"/>
              <w:spacing w:before="57"/>
              <w:ind w:left="14"/>
              <w:rPr>
                <w:sz w:val="18"/>
              </w:rPr>
            </w:pPr>
            <w:r>
              <w:rPr>
                <w:sz w:val="18"/>
              </w:rPr>
              <w:t>301</w:t>
            </w:r>
          </w:p>
        </w:tc>
        <w:tc>
          <w:tcPr>
            <w:tcW w:w="838" w:type="dxa"/>
          </w:tcPr>
          <w:p>
            <w:pPr>
              <w:pStyle w:val="TableParagraph"/>
              <w:spacing w:before="57"/>
              <w:ind w:left="14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3210" w:type="dxa"/>
          </w:tcPr>
          <w:p>
            <w:pPr>
              <w:pStyle w:val="TableParagraph"/>
              <w:spacing w:before="57"/>
              <w:ind w:left="14"/>
              <w:rPr>
                <w:sz w:val="18"/>
              </w:rPr>
            </w:pPr>
            <w:r>
              <w:rPr>
                <w:sz w:val="18"/>
              </w:rPr>
              <w:t>职业年金缴费</w:t>
            </w:r>
          </w:p>
        </w:tc>
        <w:tc>
          <w:tcPr>
            <w:tcW w:w="984" w:type="dxa"/>
          </w:tcPr>
          <w:p>
            <w:pPr>
              <w:pStyle w:val="TableParagraph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>505</w:t>
            </w:r>
          </w:p>
        </w:tc>
        <w:tc>
          <w:tcPr>
            <w:tcW w:w="935" w:type="dxa"/>
          </w:tcPr>
          <w:p>
            <w:pPr>
              <w:pStyle w:val="TableParagraph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3194" w:type="dxa"/>
          </w:tcPr>
          <w:p>
            <w:pPr>
              <w:pStyle w:val="TableParagraph"/>
              <w:spacing w:before="57"/>
              <w:ind w:left="14"/>
              <w:rPr>
                <w:sz w:val="18"/>
              </w:rPr>
            </w:pPr>
            <w:r>
              <w:rPr>
                <w:sz w:val="18"/>
              </w:rPr>
              <w:t>工资福利支出</w:t>
            </w:r>
          </w:p>
        </w:tc>
        <w:tc>
          <w:tcPr>
            <w:tcW w:w="2242" w:type="dxa"/>
          </w:tcPr>
          <w:p>
            <w:pPr>
              <w:pStyle w:val="TableParagraph"/>
              <w:spacing w:before="57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125.96</w:t>
            </w:r>
          </w:p>
        </w:tc>
        <w:tc>
          <w:tcPr>
            <w:tcW w:w="1726" w:type="dxa"/>
          </w:tcPr>
          <w:p>
            <w:pPr>
              <w:pStyle w:val="TableParagraph"/>
              <w:spacing w:before="57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125.96</w:t>
            </w:r>
          </w:p>
        </w:tc>
        <w:tc>
          <w:tcPr>
            <w:tcW w:w="1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7" w:hRule="atLeast"/>
        </w:trPr>
        <w:tc>
          <w:tcPr>
            <w:tcW w:w="885" w:type="dxa"/>
          </w:tcPr>
          <w:p>
            <w:pPr>
              <w:pStyle w:val="TableParagraph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301</w:t>
            </w:r>
          </w:p>
        </w:tc>
        <w:tc>
          <w:tcPr>
            <w:tcW w:w="838" w:type="dxa"/>
          </w:tcPr>
          <w:p>
            <w:pPr>
              <w:pStyle w:val="TableParagraph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210" w:type="dxa"/>
          </w:tcPr>
          <w:p>
            <w:pPr>
              <w:pStyle w:val="TableParagraph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职工基本医疗保险缴费</w:t>
            </w:r>
          </w:p>
        </w:tc>
        <w:tc>
          <w:tcPr>
            <w:tcW w:w="984" w:type="dxa"/>
          </w:tcPr>
          <w:p>
            <w:pPr>
              <w:pStyle w:val="TableParagraph"/>
              <w:spacing w:before="56"/>
              <w:ind w:left="15"/>
              <w:rPr>
                <w:sz w:val="18"/>
              </w:rPr>
            </w:pPr>
            <w:r>
              <w:rPr>
                <w:sz w:val="18"/>
              </w:rPr>
              <w:t>505</w:t>
            </w:r>
          </w:p>
        </w:tc>
        <w:tc>
          <w:tcPr>
            <w:tcW w:w="935" w:type="dxa"/>
          </w:tcPr>
          <w:p>
            <w:pPr>
              <w:pStyle w:val="TableParagraph"/>
              <w:spacing w:before="56"/>
              <w:ind w:left="15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3194" w:type="dxa"/>
          </w:tcPr>
          <w:p>
            <w:pPr>
              <w:pStyle w:val="TableParagraph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工资福利支出</w:t>
            </w:r>
          </w:p>
        </w:tc>
        <w:tc>
          <w:tcPr>
            <w:tcW w:w="2242" w:type="dxa"/>
          </w:tcPr>
          <w:p>
            <w:pPr>
              <w:pStyle w:val="TableParagraph"/>
              <w:spacing w:before="56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114.94</w:t>
            </w:r>
          </w:p>
        </w:tc>
        <w:tc>
          <w:tcPr>
            <w:tcW w:w="1726" w:type="dxa"/>
          </w:tcPr>
          <w:p>
            <w:pPr>
              <w:pStyle w:val="TableParagraph"/>
              <w:spacing w:before="56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114.94</w:t>
            </w:r>
          </w:p>
        </w:tc>
        <w:tc>
          <w:tcPr>
            <w:tcW w:w="1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7" w:hRule="atLeast"/>
        </w:trPr>
        <w:tc>
          <w:tcPr>
            <w:tcW w:w="885" w:type="dxa"/>
          </w:tcPr>
          <w:p>
            <w:pPr>
              <w:pStyle w:val="TableParagraph"/>
              <w:spacing w:before="57"/>
              <w:ind w:left="14"/>
              <w:rPr>
                <w:sz w:val="18"/>
              </w:rPr>
            </w:pPr>
            <w:r>
              <w:rPr>
                <w:sz w:val="18"/>
              </w:rPr>
              <w:t>301</w:t>
            </w:r>
          </w:p>
        </w:tc>
        <w:tc>
          <w:tcPr>
            <w:tcW w:w="838" w:type="dxa"/>
          </w:tcPr>
          <w:p>
            <w:pPr>
              <w:pStyle w:val="TableParagraph"/>
              <w:spacing w:before="57"/>
              <w:ind w:left="14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210" w:type="dxa"/>
          </w:tcPr>
          <w:p>
            <w:pPr>
              <w:pStyle w:val="TableParagraph"/>
              <w:spacing w:before="55"/>
              <w:ind w:left="14"/>
              <w:rPr>
                <w:sz w:val="18"/>
              </w:rPr>
            </w:pPr>
            <w:r>
              <w:rPr>
                <w:sz w:val="18"/>
              </w:rPr>
              <w:t>其他社会保障缴费</w:t>
            </w:r>
          </w:p>
        </w:tc>
        <w:tc>
          <w:tcPr>
            <w:tcW w:w="984" w:type="dxa"/>
          </w:tcPr>
          <w:p>
            <w:pPr>
              <w:pStyle w:val="TableParagraph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>505</w:t>
            </w:r>
          </w:p>
        </w:tc>
        <w:tc>
          <w:tcPr>
            <w:tcW w:w="935" w:type="dxa"/>
          </w:tcPr>
          <w:p>
            <w:pPr>
              <w:pStyle w:val="TableParagraph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3194" w:type="dxa"/>
          </w:tcPr>
          <w:p>
            <w:pPr>
              <w:pStyle w:val="TableParagraph"/>
              <w:spacing w:before="55"/>
              <w:ind w:left="14"/>
              <w:rPr>
                <w:sz w:val="18"/>
              </w:rPr>
            </w:pPr>
            <w:r>
              <w:rPr>
                <w:sz w:val="18"/>
              </w:rPr>
              <w:t>工资福利支出</w:t>
            </w:r>
          </w:p>
        </w:tc>
        <w:tc>
          <w:tcPr>
            <w:tcW w:w="2242" w:type="dxa"/>
          </w:tcPr>
          <w:p>
            <w:pPr>
              <w:pStyle w:val="TableParagraph"/>
              <w:spacing w:before="57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12.60</w:t>
            </w:r>
          </w:p>
        </w:tc>
        <w:tc>
          <w:tcPr>
            <w:tcW w:w="1726" w:type="dxa"/>
          </w:tcPr>
          <w:p>
            <w:pPr>
              <w:pStyle w:val="TableParagraph"/>
              <w:spacing w:before="57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12.60</w:t>
            </w:r>
          </w:p>
        </w:tc>
        <w:tc>
          <w:tcPr>
            <w:tcW w:w="1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6" w:hRule="atLeast"/>
        </w:trPr>
        <w:tc>
          <w:tcPr>
            <w:tcW w:w="885" w:type="dxa"/>
          </w:tcPr>
          <w:p>
            <w:pPr>
              <w:pStyle w:val="TableParagraph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301</w:t>
            </w:r>
          </w:p>
        </w:tc>
        <w:tc>
          <w:tcPr>
            <w:tcW w:w="838" w:type="dxa"/>
          </w:tcPr>
          <w:p>
            <w:pPr>
              <w:pStyle w:val="TableParagraph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3210" w:type="dxa"/>
          </w:tcPr>
          <w:p>
            <w:pPr>
              <w:pStyle w:val="TableParagraph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住房公积金</w:t>
            </w:r>
          </w:p>
        </w:tc>
        <w:tc>
          <w:tcPr>
            <w:tcW w:w="984" w:type="dxa"/>
          </w:tcPr>
          <w:p>
            <w:pPr>
              <w:pStyle w:val="TableParagraph"/>
              <w:spacing w:before="56"/>
              <w:ind w:left="15"/>
              <w:rPr>
                <w:sz w:val="18"/>
              </w:rPr>
            </w:pPr>
            <w:r>
              <w:rPr>
                <w:sz w:val="18"/>
              </w:rPr>
              <w:t>505</w:t>
            </w:r>
          </w:p>
        </w:tc>
        <w:tc>
          <w:tcPr>
            <w:tcW w:w="935" w:type="dxa"/>
          </w:tcPr>
          <w:p>
            <w:pPr>
              <w:pStyle w:val="TableParagraph"/>
              <w:spacing w:before="56"/>
              <w:ind w:left="15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3194" w:type="dxa"/>
          </w:tcPr>
          <w:p>
            <w:pPr>
              <w:pStyle w:val="TableParagraph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工资福利支出</w:t>
            </w:r>
          </w:p>
        </w:tc>
        <w:tc>
          <w:tcPr>
            <w:tcW w:w="2242" w:type="dxa"/>
          </w:tcPr>
          <w:p>
            <w:pPr>
              <w:pStyle w:val="TableParagraph"/>
              <w:spacing w:before="56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213.77</w:t>
            </w:r>
          </w:p>
        </w:tc>
        <w:tc>
          <w:tcPr>
            <w:tcW w:w="1726" w:type="dxa"/>
          </w:tcPr>
          <w:p>
            <w:pPr>
              <w:pStyle w:val="TableParagraph"/>
              <w:spacing w:before="56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213.77</w:t>
            </w:r>
          </w:p>
        </w:tc>
        <w:tc>
          <w:tcPr>
            <w:tcW w:w="1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7" w:hRule="atLeast"/>
        </w:trPr>
        <w:tc>
          <w:tcPr>
            <w:tcW w:w="885" w:type="dxa"/>
          </w:tcPr>
          <w:p>
            <w:pPr>
              <w:pStyle w:val="TableParagraph"/>
              <w:spacing w:before="58"/>
              <w:ind w:left="14"/>
              <w:rPr>
                <w:sz w:val="18"/>
              </w:rPr>
            </w:pPr>
            <w:r>
              <w:rPr>
                <w:sz w:val="18"/>
              </w:rPr>
              <w:t>302</w:t>
            </w:r>
          </w:p>
        </w:tc>
        <w:tc>
          <w:tcPr>
            <w:tcW w:w="8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0" w:type="dxa"/>
          </w:tcPr>
          <w:p>
            <w:pPr>
              <w:pStyle w:val="TableParagraph"/>
              <w:spacing w:before="55"/>
              <w:ind w:left="14"/>
              <w:rPr>
                <w:sz w:val="18"/>
              </w:rPr>
            </w:pPr>
            <w:r>
              <w:rPr>
                <w:sz w:val="18"/>
              </w:rPr>
              <w:t>商品和服务支出</w:t>
            </w:r>
          </w:p>
        </w:tc>
        <w:tc>
          <w:tcPr>
            <w:tcW w:w="984" w:type="dxa"/>
          </w:tcPr>
          <w:p>
            <w:pPr>
              <w:pStyle w:val="TableParagraph"/>
              <w:spacing w:before="58"/>
              <w:ind w:left="15"/>
              <w:rPr>
                <w:sz w:val="18"/>
              </w:rPr>
            </w:pPr>
            <w:r>
              <w:rPr>
                <w:sz w:val="18"/>
              </w:rPr>
              <w:t>505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4" w:type="dxa"/>
          </w:tcPr>
          <w:p>
            <w:pPr>
              <w:pStyle w:val="TableParagraph"/>
              <w:spacing w:before="55"/>
              <w:ind w:left="14"/>
              <w:rPr>
                <w:sz w:val="18"/>
              </w:rPr>
            </w:pPr>
            <w:r>
              <w:rPr>
                <w:sz w:val="18"/>
              </w:rPr>
              <w:t>对事业单位经常性补助</w:t>
            </w:r>
          </w:p>
        </w:tc>
        <w:tc>
          <w:tcPr>
            <w:tcW w:w="2242" w:type="dxa"/>
          </w:tcPr>
          <w:p>
            <w:pPr>
              <w:pStyle w:val="TableParagraph"/>
              <w:spacing w:before="58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38.67</w:t>
            </w:r>
          </w:p>
        </w:tc>
        <w:tc>
          <w:tcPr>
            <w:tcW w:w="17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6" w:type="dxa"/>
          </w:tcPr>
          <w:p>
            <w:pPr>
              <w:pStyle w:val="TableParagraph"/>
              <w:spacing w:before="58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38.67</w:t>
            </w:r>
          </w:p>
        </w:tc>
      </w:tr>
      <w:tr>
        <w:trPr>
          <w:trHeight w:val="326" w:hRule="atLeast"/>
        </w:trPr>
        <w:tc>
          <w:tcPr>
            <w:tcW w:w="885" w:type="dxa"/>
          </w:tcPr>
          <w:p>
            <w:pPr>
              <w:pStyle w:val="TableParagraph"/>
              <w:spacing w:before="57"/>
              <w:ind w:left="14"/>
              <w:rPr>
                <w:sz w:val="18"/>
              </w:rPr>
            </w:pPr>
            <w:r>
              <w:rPr>
                <w:sz w:val="18"/>
              </w:rPr>
              <w:t>302</w:t>
            </w:r>
          </w:p>
        </w:tc>
        <w:tc>
          <w:tcPr>
            <w:tcW w:w="838" w:type="dxa"/>
          </w:tcPr>
          <w:p>
            <w:pPr>
              <w:pStyle w:val="TableParagraph"/>
              <w:spacing w:before="57"/>
              <w:ind w:left="14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3210" w:type="dxa"/>
          </w:tcPr>
          <w:p>
            <w:pPr>
              <w:pStyle w:val="TableParagraph"/>
              <w:spacing w:before="57"/>
              <w:ind w:left="14"/>
              <w:rPr>
                <w:sz w:val="18"/>
              </w:rPr>
            </w:pPr>
            <w:r>
              <w:rPr>
                <w:sz w:val="18"/>
              </w:rPr>
              <w:t>工会经费</w:t>
            </w:r>
          </w:p>
        </w:tc>
        <w:tc>
          <w:tcPr>
            <w:tcW w:w="984" w:type="dxa"/>
          </w:tcPr>
          <w:p>
            <w:pPr>
              <w:pStyle w:val="TableParagraph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>505</w:t>
            </w:r>
          </w:p>
        </w:tc>
        <w:tc>
          <w:tcPr>
            <w:tcW w:w="935" w:type="dxa"/>
          </w:tcPr>
          <w:p>
            <w:pPr>
              <w:pStyle w:val="TableParagraph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3194" w:type="dxa"/>
          </w:tcPr>
          <w:p>
            <w:pPr>
              <w:pStyle w:val="TableParagraph"/>
              <w:spacing w:before="57"/>
              <w:ind w:left="14"/>
              <w:rPr>
                <w:sz w:val="18"/>
              </w:rPr>
            </w:pPr>
            <w:r>
              <w:rPr>
                <w:sz w:val="18"/>
              </w:rPr>
              <w:t>商品和服务支出</w:t>
            </w:r>
          </w:p>
        </w:tc>
        <w:tc>
          <w:tcPr>
            <w:tcW w:w="2242" w:type="dxa"/>
          </w:tcPr>
          <w:p>
            <w:pPr>
              <w:pStyle w:val="TableParagraph"/>
              <w:spacing w:before="57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37.89</w:t>
            </w:r>
          </w:p>
        </w:tc>
        <w:tc>
          <w:tcPr>
            <w:tcW w:w="17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6" w:type="dxa"/>
          </w:tcPr>
          <w:p>
            <w:pPr>
              <w:pStyle w:val="TableParagraph"/>
              <w:spacing w:before="57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37.89</w:t>
            </w:r>
          </w:p>
        </w:tc>
      </w:tr>
      <w:tr>
        <w:trPr>
          <w:trHeight w:val="327" w:hRule="atLeast"/>
        </w:trPr>
        <w:tc>
          <w:tcPr>
            <w:tcW w:w="885" w:type="dxa"/>
          </w:tcPr>
          <w:p>
            <w:pPr>
              <w:pStyle w:val="TableParagraph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302</w:t>
            </w:r>
          </w:p>
        </w:tc>
        <w:tc>
          <w:tcPr>
            <w:tcW w:w="838" w:type="dxa"/>
          </w:tcPr>
          <w:p>
            <w:pPr>
              <w:pStyle w:val="TableParagraph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3210" w:type="dxa"/>
          </w:tcPr>
          <w:p>
            <w:pPr>
              <w:pStyle w:val="TableParagraph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其他交通费用</w:t>
            </w:r>
          </w:p>
        </w:tc>
        <w:tc>
          <w:tcPr>
            <w:tcW w:w="984" w:type="dxa"/>
          </w:tcPr>
          <w:p>
            <w:pPr>
              <w:pStyle w:val="TableParagraph"/>
              <w:spacing w:before="56"/>
              <w:ind w:left="15"/>
              <w:rPr>
                <w:sz w:val="18"/>
              </w:rPr>
            </w:pPr>
            <w:r>
              <w:rPr>
                <w:sz w:val="18"/>
              </w:rPr>
              <w:t>505</w:t>
            </w:r>
          </w:p>
        </w:tc>
        <w:tc>
          <w:tcPr>
            <w:tcW w:w="935" w:type="dxa"/>
          </w:tcPr>
          <w:p>
            <w:pPr>
              <w:pStyle w:val="TableParagraph"/>
              <w:spacing w:before="56"/>
              <w:ind w:left="15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3194" w:type="dxa"/>
          </w:tcPr>
          <w:p>
            <w:pPr>
              <w:pStyle w:val="TableParagraph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商品和服务支出</w:t>
            </w:r>
          </w:p>
        </w:tc>
        <w:tc>
          <w:tcPr>
            <w:tcW w:w="2242" w:type="dxa"/>
          </w:tcPr>
          <w:p>
            <w:pPr>
              <w:pStyle w:val="TableParagraph"/>
              <w:spacing w:before="56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0.78</w:t>
            </w:r>
          </w:p>
        </w:tc>
        <w:tc>
          <w:tcPr>
            <w:tcW w:w="17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6" w:type="dxa"/>
          </w:tcPr>
          <w:p>
            <w:pPr>
              <w:pStyle w:val="TableParagraph"/>
              <w:spacing w:before="56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0.78</w:t>
            </w:r>
          </w:p>
        </w:tc>
      </w:tr>
      <w:tr>
        <w:trPr>
          <w:trHeight w:val="327" w:hRule="atLeast"/>
        </w:trPr>
        <w:tc>
          <w:tcPr>
            <w:tcW w:w="885" w:type="dxa"/>
          </w:tcPr>
          <w:p>
            <w:pPr>
              <w:pStyle w:val="TableParagraph"/>
              <w:spacing w:before="57"/>
              <w:ind w:left="14"/>
              <w:rPr>
                <w:sz w:val="18"/>
              </w:rPr>
            </w:pPr>
            <w:r>
              <w:rPr>
                <w:sz w:val="18"/>
              </w:rPr>
              <w:t>303</w:t>
            </w:r>
          </w:p>
        </w:tc>
        <w:tc>
          <w:tcPr>
            <w:tcW w:w="8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0" w:type="dxa"/>
          </w:tcPr>
          <w:p>
            <w:pPr>
              <w:pStyle w:val="TableParagraph"/>
              <w:spacing w:before="55"/>
              <w:ind w:left="14"/>
              <w:rPr>
                <w:sz w:val="18"/>
              </w:rPr>
            </w:pPr>
            <w:r>
              <w:rPr>
                <w:sz w:val="18"/>
              </w:rPr>
              <w:t>对个人和家庭的补助</w:t>
            </w:r>
          </w:p>
        </w:tc>
        <w:tc>
          <w:tcPr>
            <w:tcW w:w="984" w:type="dxa"/>
          </w:tcPr>
          <w:p>
            <w:pPr>
              <w:pStyle w:val="TableParagraph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>509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4" w:type="dxa"/>
          </w:tcPr>
          <w:p>
            <w:pPr>
              <w:pStyle w:val="TableParagraph"/>
              <w:spacing w:before="55"/>
              <w:ind w:left="14"/>
              <w:rPr>
                <w:sz w:val="18"/>
              </w:rPr>
            </w:pPr>
            <w:r>
              <w:rPr>
                <w:sz w:val="18"/>
              </w:rPr>
              <w:t>对个人和家庭的补助</w:t>
            </w:r>
          </w:p>
        </w:tc>
        <w:tc>
          <w:tcPr>
            <w:tcW w:w="2242" w:type="dxa"/>
          </w:tcPr>
          <w:p>
            <w:pPr>
              <w:pStyle w:val="TableParagraph"/>
              <w:spacing w:before="57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6.57</w:t>
            </w:r>
          </w:p>
        </w:tc>
        <w:tc>
          <w:tcPr>
            <w:tcW w:w="1726" w:type="dxa"/>
          </w:tcPr>
          <w:p>
            <w:pPr>
              <w:pStyle w:val="TableParagraph"/>
              <w:spacing w:before="57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6.57</w:t>
            </w:r>
          </w:p>
        </w:tc>
        <w:tc>
          <w:tcPr>
            <w:tcW w:w="1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6" w:hRule="atLeast"/>
        </w:trPr>
        <w:tc>
          <w:tcPr>
            <w:tcW w:w="885" w:type="dxa"/>
          </w:tcPr>
          <w:p>
            <w:pPr>
              <w:pStyle w:val="TableParagraph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303</w:t>
            </w:r>
          </w:p>
        </w:tc>
        <w:tc>
          <w:tcPr>
            <w:tcW w:w="838" w:type="dxa"/>
          </w:tcPr>
          <w:p>
            <w:pPr>
              <w:pStyle w:val="TableParagraph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3210" w:type="dxa"/>
          </w:tcPr>
          <w:p>
            <w:pPr>
              <w:pStyle w:val="TableParagraph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生活补助</w:t>
            </w:r>
          </w:p>
        </w:tc>
        <w:tc>
          <w:tcPr>
            <w:tcW w:w="984" w:type="dxa"/>
          </w:tcPr>
          <w:p>
            <w:pPr>
              <w:pStyle w:val="TableParagraph"/>
              <w:spacing w:before="56"/>
              <w:ind w:left="15"/>
              <w:rPr>
                <w:sz w:val="18"/>
              </w:rPr>
            </w:pPr>
            <w:r>
              <w:rPr>
                <w:sz w:val="18"/>
              </w:rPr>
              <w:t>509</w:t>
            </w:r>
          </w:p>
        </w:tc>
        <w:tc>
          <w:tcPr>
            <w:tcW w:w="935" w:type="dxa"/>
          </w:tcPr>
          <w:p>
            <w:pPr>
              <w:pStyle w:val="TableParagraph"/>
              <w:spacing w:before="56"/>
              <w:ind w:left="15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3194" w:type="dxa"/>
          </w:tcPr>
          <w:p>
            <w:pPr>
              <w:pStyle w:val="TableParagraph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社会福利和救助</w:t>
            </w:r>
          </w:p>
        </w:tc>
        <w:tc>
          <w:tcPr>
            <w:tcW w:w="2242" w:type="dxa"/>
          </w:tcPr>
          <w:p>
            <w:pPr>
              <w:pStyle w:val="TableParagraph"/>
              <w:spacing w:before="56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6.53</w:t>
            </w:r>
          </w:p>
        </w:tc>
        <w:tc>
          <w:tcPr>
            <w:tcW w:w="1726" w:type="dxa"/>
          </w:tcPr>
          <w:p>
            <w:pPr>
              <w:pStyle w:val="TableParagraph"/>
              <w:spacing w:before="56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6.53</w:t>
            </w:r>
          </w:p>
        </w:tc>
        <w:tc>
          <w:tcPr>
            <w:tcW w:w="1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7" w:hRule="atLeast"/>
        </w:trPr>
        <w:tc>
          <w:tcPr>
            <w:tcW w:w="885" w:type="dxa"/>
          </w:tcPr>
          <w:p>
            <w:pPr>
              <w:pStyle w:val="TableParagraph"/>
              <w:spacing w:before="57"/>
              <w:ind w:left="14"/>
              <w:rPr>
                <w:sz w:val="18"/>
              </w:rPr>
            </w:pPr>
            <w:r>
              <w:rPr>
                <w:sz w:val="18"/>
              </w:rPr>
              <w:t>303</w:t>
            </w:r>
          </w:p>
        </w:tc>
        <w:tc>
          <w:tcPr>
            <w:tcW w:w="838" w:type="dxa"/>
          </w:tcPr>
          <w:p>
            <w:pPr>
              <w:pStyle w:val="TableParagraph"/>
              <w:spacing w:before="57"/>
              <w:ind w:left="14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3210" w:type="dxa"/>
          </w:tcPr>
          <w:p>
            <w:pPr>
              <w:pStyle w:val="TableParagraph"/>
              <w:spacing w:before="55"/>
              <w:ind w:left="14"/>
              <w:rPr>
                <w:sz w:val="18"/>
              </w:rPr>
            </w:pPr>
            <w:r>
              <w:rPr>
                <w:sz w:val="18"/>
              </w:rPr>
              <w:t>奖励金</w:t>
            </w:r>
          </w:p>
        </w:tc>
        <w:tc>
          <w:tcPr>
            <w:tcW w:w="984" w:type="dxa"/>
          </w:tcPr>
          <w:p>
            <w:pPr>
              <w:pStyle w:val="TableParagraph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>509</w:t>
            </w:r>
          </w:p>
        </w:tc>
        <w:tc>
          <w:tcPr>
            <w:tcW w:w="935" w:type="dxa"/>
          </w:tcPr>
          <w:p>
            <w:pPr>
              <w:pStyle w:val="TableParagraph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3194" w:type="dxa"/>
          </w:tcPr>
          <w:p>
            <w:pPr>
              <w:pStyle w:val="TableParagraph"/>
              <w:spacing w:before="55"/>
              <w:ind w:left="14"/>
              <w:rPr>
                <w:sz w:val="18"/>
              </w:rPr>
            </w:pPr>
            <w:r>
              <w:rPr>
                <w:sz w:val="18"/>
              </w:rPr>
              <w:t>社会福利和救助</w:t>
            </w:r>
          </w:p>
        </w:tc>
        <w:tc>
          <w:tcPr>
            <w:tcW w:w="2242" w:type="dxa"/>
          </w:tcPr>
          <w:p>
            <w:pPr>
              <w:pStyle w:val="TableParagraph"/>
              <w:spacing w:before="57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0.04</w:t>
            </w:r>
          </w:p>
        </w:tc>
        <w:tc>
          <w:tcPr>
            <w:tcW w:w="1726" w:type="dxa"/>
          </w:tcPr>
          <w:p>
            <w:pPr>
              <w:pStyle w:val="TableParagraph"/>
              <w:spacing w:before="57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0.04</w:t>
            </w:r>
          </w:p>
        </w:tc>
        <w:tc>
          <w:tcPr>
            <w:tcW w:w="1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6840" w:h="11910" w:orient="landscape"/>
          <w:pgMar w:top="1580" w:bottom="280" w:left="600" w:right="300"/>
        </w:sectPr>
      </w:pPr>
    </w:p>
    <w:p>
      <w:pPr>
        <w:pStyle w:val="BodyText"/>
        <w:rPr>
          <w:sz w:val="28"/>
        </w:rPr>
      </w:pPr>
    </w:p>
    <w:p>
      <w:pPr>
        <w:spacing w:before="248"/>
        <w:ind w:left="5438" w:right="0" w:firstLine="0"/>
        <w:jc w:val="left"/>
        <w:rPr>
          <w:rFonts w:ascii="黑体" w:hAnsi="黑体" w:eastAsia="黑体" w:hint="eastAsia"/>
          <w:sz w:val="28"/>
        </w:rPr>
      </w:pPr>
      <w:r>
        <w:rPr>
          <w:rFonts w:ascii="黑体" w:hAnsi="黑体" w:eastAsia="黑体" w:hint="eastAsia"/>
          <w:sz w:val="28"/>
        </w:rPr>
        <w:t>一般公共预算“三公”经费支出情况表</w:t>
      </w:r>
    </w:p>
    <w:p>
      <w:pPr>
        <w:spacing w:before="165"/>
        <w:ind w:left="0" w:right="430" w:firstLine="0"/>
        <w:jc w:val="right"/>
        <w:rPr>
          <w:rFonts w:ascii="黑体" w:eastAsia="黑体" w:hint="eastAsia"/>
          <w:sz w:val="21"/>
        </w:rPr>
      </w:pPr>
      <w:r>
        <w:rPr/>
        <w:br w:type="column"/>
      </w:r>
      <w:r>
        <w:rPr>
          <w:rFonts w:ascii="黑体" w:eastAsia="黑体" w:hint="eastAsia"/>
          <w:sz w:val="21"/>
        </w:rPr>
        <w:t>公开表 7</w:t>
      </w:r>
    </w:p>
    <w:p>
      <w:pPr>
        <w:spacing w:after="0"/>
        <w:jc w:val="right"/>
        <w:rPr>
          <w:rFonts w:ascii="黑体" w:eastAsia="黑体" w:hint="eastAsia"/>
          <w:sz w:val="21"/>
        </w:rPr>
        <w:sectPr>
          <w:pgSz w:w="16840" w:h="11910" w:orient="landscape"/>
          <w:pgMar w:header="0" w:footer="267" w:top="1100" w:bottom="460" w:left="600" w:right="300"/>
          <w:cols w:num="2" w:equalWidth="0">
            <w:col w:w="10198" w:space="40"/>
            <w:col w:w="5702"/>
          </w:cols>
        </w:sectPr>
      </w:pPr>
    </w:p>
    <w:p>
      <w:pPr>
        <w:spacing w:before="167" w:after="21"/>
        <w:ind w:left="0" w:right="431" w:firstLine="0"/>
        <w:jc w:val="right"/>
        <w:rPr>
          <w:sz w:val="21"/>
        </w:rPr>
      </w:pPr>
      <w:r>
        <w:rPr/>
        <w:pict>
          <v:shape style="position:absolute;margin-left:163.250015pt;margin-top:40.099983pt;width:185.05pt;height:49.05pt;mso-position-horizontal-relative:page;mso-position-vertical-relative:paragraph;z-index:-20230656" coordorigin="3265,802" coordsize="3701,981" path="m4566,1139l3265,1139,3265,1783,4566,1783,4566,1139xm6966,802l3265,802,3265,1134,6966,1134,6966,802xe" filled="true" fillcolor="#ffffff" stroked="false">
            <v:path arrowok="t"/>
            <v:fill type="solid"/>
            <w10:wrap type="none"/>
          </v:shape>
        </w:pict>
      </w:r>
      <w:r>
        <w:rPr>
          <w:w w:val="95"/>
          <w:sz w:val="21"/>
        </w:rPr>
        <w:t>单位：万元</w:t>
      </w: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4"/>
        <w:gridCol w:w="1242"/>
        <w:gridCol w:w="1306"/>
        <w:gridCol w:w="1290"/>
        <w:gridCol w:w="1110"/>
        <w:gridCol w:w="1132"/>
        <w:gridCol w:w="1420"/>
        <w:gridCol w:w="1372"/>
        <w:gridCol w:w="1483"/>
        <w:gridCol w:w="1217"/>
        <w:gridCol w:w="1294"/>
        <w:gridCol w:w="1235"/>
      </w:tblGrid>
      <w:tr>
        <w:trPr>
          <w:trHeight w:val="326" w:hRule="atLeast"/>
        </w:trPr>
        <w:tc>
          <w:tcPr>
            <w:tcW w:w="7384" w:type="dxa"/>
            <w:gridSpan w:val="6"/>
          </w:tcPr>
          <w:p>
            <w:pPr>
              <w:pStyle w:val="TableParagraph"/>
              <w:spacing w:before="56"/>
              <w:ind w:left="3086" w:right="3078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2022 年预算数</w:t>
            </w:r>
          </w:p>
        </w:tc>
        <w:tc>
          <w:tcPr>
            <w:tcW w:w="8021" w:type="dxa"/>
            <w:gridSpan w:val="6"/>
          </w:tcPr>
          <w:p>
            <w:pPr>
              <w:pStyle w:val="TableParagraph"/>
              <w:spacing w:before="56"/>
              <w:ind w:left="3405" w:right="3396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2023 年预算数</w:t>
            </w:r>
          </w:p>
        </w:tc>
      </w:tr>
      <w:tr>
        <w:trPr>
          <w:trHeight w:val="327" w:hRule="atLeast"/>
        </w:trPr>
        <w:tc>
          <w:tcPr>
            <w:tcW w:w="130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1"/>
              <w:ind w:left="451" w:right="442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合计</w:t>
            </w:r>
          </w:p>
        </w:tc>
        <w:tc>
          <w:tcPr>
            <w:tcW w:w="1242" w:type="dxa"/>
            <w:vMerge w:val="restart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324" w:lineRule="auto"/>
              <w:ind w:left="439" w:right="-44" w:hanging="425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因公出国（境</w:t>
            </w:r>
            <w:r>
              <w:rPr>
                <w:rFonts w:ascii="黑体" w:eastAsia="黑体" w:hint="eastAsia"/>
                <w:spacing w:val="-18"/>
                <w:sz w:val="18"/>
              </w:rPr>
              <w:t>） </w:t>
            </w:r>
            <w:r>
              <w:rPr>
                <w:rFonts w:ascii="黑体" w:eastAsia="黑体" w:hint="eastAsia"/>
                <w:sz w:val="18"/>
              </w:rPr>
              <w:t>经费</w:t>
            </w:r>
          </w:p>
        </w:tc>
        <w:tc>
          <w:tcPr>
            <w:tcW w:w="3706" w:type="dxa"/>
            <w:gridSpan w:val="3"/>
          </w:tcPr>
          <w:p>
            <w:pPr>
              <w:pStyle w:val="TableParagraph"/>
              <w:spacing w:before="58"/>
              <w:ind w:left="772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公务用车购置及运行维护费</w:t>
            </w:r>
          </w:p>
        </w:tc>
        <w:tc>
          <w:tcPr>
            <w:tcW w:w="113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1"/>
              <w:ind w:left="116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公务接待费</w:t>
            </w:r>
          </w:p>
        </w:tc>
        <w:tc>
          <w:tcPr>
            <w:tcW w:w="142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1"/>
              <w:ind w:left="510" w:right="500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合计</w:t>
            </w:r>
          </w:p>
        </w:tc>
        <w:tc>
          <w:tcPr>
            <w:tcW w:w="1372" w:type="dxa"/>
            <w:vMerge w:val="restart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324" w:lineRule="auto"/>
              <w:ind w:left="504" w:right="44" w:hanging="449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因公出国（境） 经费</w:t>
            </w:r>
          </w:p>
        </w:tc>
        <w:tc>
          <w:tcPr>
            <w:tcW w:w="3994" w:type="dxa"/>
            <w:gridSpan w:val="3"/>
          </w:tcPr>
          <w:p>
            <w:pPr>
              <w:pStyle w:val="TableParagraph"/>
              <w:spacing w:before="58"/>
              <w:ind w:left="915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公务用车购置及运行维护费</w:t>
            </w:r>
          </w:p>
        </w:tc>
        <w:tc>
          <w:tcPr>
            <w:tcW w:w="123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1"/>
              <w:ind w:left="166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公务接待费</w:t>
            </w:r>
          </w:p>
        </w:tc>
      </w:tr>
      <w:tr>
        <w:trPr>
          <w:trHeight w:val="639" w:hRule="atLeast"/>
        </w:trPr>
        <w:tc>
          <w:tcPr>
            <w:tcW w:w="1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452" w:right="444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小计</w:t>
            </w:r>
          </w:p>
        </w:tc>
        <w:tc>
          <w:tcPr>
            <w:tcW w:w="1290" w:type="dxa"/>
          </w:tcPr>
          <w:p>
            <w:pPr>
              <w:pStyle w:val="TableParagraph"/>
              <w:spacing w:before="57"/>
              <w:ind w:left="11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公务用车购置经</w:t>
            </w:r>
          </w:p>
          <w:p>
            <w:pPr>
              <w:pStyle w:val="TableParagraph"/>
              <w:spacing w:before="81"/>
              <w:ind w:left="11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费</w:t>
            </w:r>
          </w:p>
        </w:tc>
        <w:tc>
          <w:tcPr>
            <w:tcW w:w="1110" w:type="dxa"/>
          </w:tcPr>
          <w:p>
            <w:pPr>
              <w:pStyle w:val="TableParagraph"/>
              <w:spacing w:before="57"/>
              <w:ind w:left="9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公务用车运行</w:t>
            </w:r>
          </w:p>
          <w:p>
            <w:pPr>
              <w:pStyle w:val="TableParagraph"/>
              <w:spacing w:before="81"/>
              <w:ind w:left="11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维护费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540" w:right="532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小计</w:t>
            </w:r>
          </w:p>
        </w:tc>
        <w:tc>
          <w:tcPr>
            <w:tcW w:w="1217" w:type="dxa"/>
          </w:tcPr>
          <w:p>
            <w:pPr>
              <w:pStyle w:val="TableParagraph"/>
              <w:spacing w:before="57"/>
              <w:ind w:left="48" w:right="38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公务用车购置</w:t>
            </w:r>
          </w:p>
          <w:p>
            <w:pPr>
              <w:pStyle w:val="TableParagraph"/>
              <w:spacing w:before="81"/>
              <w:ind w:left="48" w:right="38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经费</w:t>
            </w:r>
          </w:p>
        </w:tc>
        <w:tc>
          <w:tcPr>
            <w:tcW w:w="1294" w:type="dxa"/>
          </w:tcPr>
          <w:p>
            <w:pPr>
              <w:pStyle w:val="TableParagraph"/>
              <w:spacing w:before="57"/>
              <w:ind w:left="7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公务用车运行维</w:t>
            </w:r>
          </w:p>
          <w:p>
            <w:pPr>
              <w:pStyle w:val="TableParagraph"/>
              <w:spacing w:before="81"/>
              <w:ind w:left="9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护费</w:t>
            </w:r>
          </w:p>
        </w:tc>
        <w:tc>
          <w:tcPr>
            <w:tcW w:w="1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6" w:hRule="atLeast"/>
        </w:trPr>
        <w:tc>
          <w:tcPr>
            <w:tcW w:w="13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20"/>
        <w:ind w:left="249" w:right="0" w:firstLine="0"/>
        <w:jc w:val="left"/>
        <w:rPr>
          <w:sz w:val="21"/>
        </w:rPr>
      </w:pPr>
      <w:r>
        <w:rPr>
          <w:sz w:val="21"/>
        </w:rPr>
        <w:t>注：2022 年、2023 年本单位均未使用一般公共预算拨款安排‘三公’经费支出。</w:t>
      </w:r>
    </w:p>
    <w:p>
      <w:pPr>
        <w:spacing w:after="0"/>
        <w:jc w:val="left"/>
        <w:rPr>
          <w:sz w:val="21"/>
        </w:rPr>
        <w:sectPr>
          <w:type w:val="continuous"/>
          <w:pgSz w:w="16840" w:h="11910" w:orient="landscape"/>
          <w:pgMar w:top="1580" w:bottom="280" w:left="600" w:right="300"/>
        </w:sectPr>
      </w:pPr>
    </w:p>
    <w:p>
      <w:pPr>
        <w:pStyle w:val="BodyText"/>
        <w:rPr>
          <w:sz w:val="38"/>
        </w:rPr>
      </w:pPr>
    </w:p>
    <w:p>
      <w:pPr>
        <w:spacing w:before="1"/>
        <w:ind w:left="3672" w:right="0" w:firstLine="0"/>
        <w:jc w:val="left"/>
        <w:rPr>
          <w:rFonts w:ascii="黑体" w:eastAsia="黑体" w:hint="eastAsia"/>
          <w:sz w:val="28"/>
        </w:rPr>
      </w:pPr>
      <w:r>
        <w:rPr>
          <w:rFonts w:ascii="黑体" w:eastAsia="黑体" w:hint="eastAsia"/>
          <w:sz w:val="28"/>
        </w:rPr>
        <w:t>政府性基金预算支出情况表</w:t>
      </w:r>
    </w:p>
    <w:p>
      <w:pPr>
        <w:spacing w:before="49"/>
        <w:ind w:left="0" w:right="143" w:firstLine="0"/>
        <w:jc w:val="right"/>
        <w:rPr>
          <w:rFonts w:ascii="黑体" w:eastAsia="黑体" w:hint="eastAsia"/>
          <w:sz w:val="21"/>
        </w:rPr>
      </w:pPr>
      <w:r>
        <w:rPr/>
        <w:br w:type="column"/>
      </w:r>
      <w:r>
        <w:rPr>
          <w:rFonts w:ascii="黑体" w:eastAsia="黑体" w:hint="eastAsia"/>
          <w:sz w:val="21"/>
        </w:rPr>
        <w:t>公开表 8</w:t>
      </w:r>
    </w:p>
    <w:p>
      <w:pPr>
        <w:spacing w:after="0"/>
        <w:jc w:val="right"/>
        <w:rPr>
          <w:rFonts w:ascii="黑体" w:eastAsia="黑体" w:hint="eastAsia"/>
          <w:sz w:val="21"/>
        </w:rPr>
        <w:sectPr>
          <w:footerReference w:type="default" r:id="rId9"/>
          <w:pgSz w:w="11910" w:h="16840"/>
          <w:pgMar w:footer="267" w:header="0" w:top="1200" w:bottom="460" w:left="600" w:right="580"/>
          <w:pgNumType w:start="13"/>
          <w:cols w:num="2" w:equalWidth="0">
            <w:col w:w="7035" w:space="40"/>
            <w:col w:w="3655"/>
          </w:cols>
        </w:sectPr>
      </w:pPr>
    </w:p>
    <w:p>
      <w:pPr>
        <w:spacing w:before="167" w:after="22"/>
        <w:ind w:left="0" w:right="142" w:firstLine="0"/>
        <w:jc w:val="right"/>
        <w:rPr>
          <w:sz w:val="21"/>
        </w:rPr>
      </w:pPr>
      <w:r>
        <w:rPr>
          <w:w w:val="95"/>
          <w:sz w:val="21"/>
        </w:rPr>
        <w:t>单位：万元</w:t>
      </w: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444"/>
        <w:gridCol w:w="483"/>
        <w:gridCol w:w="2758"/>
        <w:gridCol w:w="1275"/>
        <w:gridCol w:w="1355"/>
        <w:gridCol w:w="1209"/>
        <w:gridCol w:w="1242"/>
        <w:gridCol w:w="1122"/>
      </w:tblGrid>
      <w:tr>
        <w:trPr>
          <w:trHeight w:val="327" w:hRule="atLeast"/>
        </w:trPr>
        <w:tc>
          <w:tcPr>
            <w:tcW w:w="1527" w:type="dxa"/>
            <w:gridSpan w:val="3"/>
          </w:tcPr>
          <w:p>
            <w:pPr>
              <w:pStyle w:val="TableParagraph"/>
              <w:spacing w:before="58"/>
              <w:ind w:left="401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科目编码</w:t>
            </w:r>
          </w:p>
        </w:tc>
        <w:tc>
          <w:tcPr>
            <w:tcW w:w="275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left="998" w:right="990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科目名称</w:t>
            </w:r>
          </w:p>
        </w:tc>
        <w:tc>
          <w:tcPr>
            <w:tcW w:w="127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left="436" w:right="429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合计</w:t>
            </w:r>
          </w:p>
        </w:tc>
        <w:tc>
          <w:tcPr>
            <w:tcW w:w="3806" w:type="dxa"/>
            <w:gridSpan w:val="3"/>
          </w:tcPr>
          <w:p>
            <w:pPr>
              <w:pStyle w:val="TableParagraph"/>
              <w:spacing w:before="58"/>
              <w:ind w:left="1522" w:right="1513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基本支出</w:t>
            </w:r>
          </w:p>
        </w:tc>
        <w:tc>
          <w:tcPr>
            <w:tcW w:w="112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left="201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项目支出</w:t>
            </w:r>
          </w:p>
        </w:tc>
      </w:tr>
      <w:tr>
        <w:trPr>
          <w:trHeight w:val="663" w:hRule="atLeast"/>
        </w:trPr>
        <w:tc>
          <w:tcPr>
            <w:tcW w:w="600" w:type="dxa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类</w:t>
            </w:r>
          </w:p>
        </w:tc>
        <w:tc>
          <w:tcPr>
            <w:tcW w:w="444" w:type="dxa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before="1"/>
              <w:ind w:left="130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款</w:t>
            </w:r>
          </w:p>
        </w:tc>
        <w:tc>
          <w:tcPr>
            <w:tcW w:w="483" w:type="dxa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before="1"/>
              <w:ind w:left="149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项</w:t>
            </w:r>
          </w:p>
        </w:tc>
        <w:tc>
          <w:tcPr>
            <w:tcW w:w="2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5" w:type="dxa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before="1"/>
              <w:ind w:left="407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小 计</w:t>
            </w:r>
          </w:p>
        </w:tc>
        <w:tc>
          <w:tcPr>
            <w:tcW w:w="1209" w:type="dxa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before="1"/>
              <w:ind w:left="242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人员支出</w:t>
            </w:r>
          </w:p>
        </w:tc>
        <w:tc>
          <w:tcPr>
            <w:tcW w:w="1242" w:type="dxa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before="1"/>
              <w:ind w:left="80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日常公用支出</w:t>
            </w:r>
          </w:p>
        </w:tc>
        <w:tc>
          <w:tcPr>
            <w:tcW w:w="1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7" w:hRule="atLeast"/>
        </w:trPr>
        <w:tc>
          <w:tcPr>
            <w:tcW w:w="4285" w:type="dxa"/>
            <w:gridSpan w:val="4"/>
          </w:tcPr>
          <w:p>
            <w:pPr>
              <w:pStyle w:val="TableParagraph"/>
              <w:tabs>
                <w:tab w:pos="548" w:val="left" w:leader="none"/>
              </w:tabs>
              <w:spacing w:before="57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合</w:t>
              <w:tab/>
              <w:t>计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7" w:hRule="atLeast"/>
        </w:trPr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before="20"/>
        <w:ind w:left="120" w:right="0" w:firstLine="0"/>
        <w:jc w:val="left"/>
        <w:rPr>
          <w:sz w:val="21"/>
        </w:rPr>
      </w:pPr>
      <w:r>
        <w:rPr>
          <w:sz w:val="21"/>
        </w:rPr>
        <w:t>注：2023 年没有使用政府性基金预算拨款安排的支出。</w:t>
      </w:r>
    </w:p>
    <w:p>
      <w:pPr>
        <w:spacing w:after="0"/>
        <w:jc w:val="left"/>
        <w:rPr>
          <w:sz w:val="21"/>
        </w:rPr>
        <w:sectPr>
          <w:type w:val="continuous"/>
          <w:pgSz w:w="11910" w:h="16840"/>
          <w:pgMar w:top="1580" w:bottom="280" w:left="600" w:right="580"/>
        </w:sectPr>
      </w:pPr>
    </w:p>
    <w:p>
      <w:pPr>
        <w:pStyle w:val="BodyText"/>
        <w:rPr>
          <w:sz w:val="38"/>
        </w:rPr>
      </w:pPr>
    </w:p>
    <w:p>
      <w:pPr>
        <w:spacing w:before="1"/>
        <w:ind w:left="3532" w:right="0" w:firstLine="0"/>
        <w:jc w:val="left"/>
        <w:rPr>
          <w:rFonts w:ascii="黑体" w:eastAsia="黑体" w:hint="eastAsia"/>
          <w:sz w:val="28"/>
        </w:rPr>
      </w:pPr>
      <w:r>
        <w:rPr>
          <w:rFonts w:ascii="黑体" w:eastAsia="黑体" w:hint="eastAsia"/>
          <w:sz w:val="28"/>
        </w:rPr>
        <w:t>国有资本经营预算支出情况表</w:t>
      </w:r>
    </w:p>
    <w:p>
      <w:pPr>
        <w:spacing w:before="49"/>
        <w:ind w:left="0" w:right="143" w:firstLine="0"/>
        <w:jc w:val="right"/>
        <w:rPr>
          <w:rFonts w:ascii="黑体" w:eastAsia="黑体" w:hint="eastAsia"/>
          <w:sz w:val="21"/>
        </w:rPr>
      </w:pPr>
      <w:r>
        <w:rPr/>
        <w:br w:type="column"/>
      </w:r>
      <w:r>
        <w:rPr>
          <w:rFonts w:ascii="黑体" w:eastAsia="黑体" w:hint="eastAsia"/>
          <w:sz w:val="21"/>
        </w:rPr>
        <w:t>公开表 9</w:t>
      </w:r>
    </w:p>
    <w:p>
      <w:pPr>
        <w:spacing w:after="0"/>
        <w:jc w:val="right"/>
        <w:rPr>
          <w:rFonts w:ascii="黑体" w:eastAsia="黑体" w:hint="eastAsia"/>
          <w:sz w:val="21"/>
        </w:rPr>
        <w:sectPr>
          <w:pgSz w:w="11910" w:h="16840"/>
          <w:pgMar w:header="0" w:footer="267" w:top="1200" w:bottom="460" w:left="600" w:right="580"/>
          <w:cols w:num="2" w:equalWidth="0">
            <w:col w:w="7174" w:space="40"/>
            <w:col w:w="3516"/>
          </w:cols>
        </w:sectPr>
      </w:pPr>
    </w:p>
    <w:p>
      <w:pPr>
        <w:spacing w:before="167" w:after="22"/>
        <w:ind w:left="0" w:right="142" w:firstLine="0"/>
        <w:jc w:val="right"/>
        <w:rPr>
          <w:sz w:val="21"/>
        </w:rPr>
      </w:pPr>
      <w:r>
        <w:rPr>
          <w:w w:val="95"/>
          <w:sz w:val="21"/>
        </w:rPr>
        <w:t>单位：万元</w:t>
      </w: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2"/>
        <w:gridCol w:w="452"/>
        <w:gridCol w:w="500"/>
        <w:gridCol w:w="2709"/>
        <w:gridCol w:w="1291"/>
        <w:gridCol w:w="1354"/>
        <w:gridCol w:w="1194"/>
        <w:gridCol w:w="1290"/>
        <w:gridCol w:w="1106"/>
      </w:tblGrid>
      <w:tr>
        <w:trPr>
          <w:trHeight w:val="327" w:hRule="atLeast"/>
        </w:trPr>
        <w:tc>
          <w:tcPr>
            <w:tcW w:w="1544" w:type="dxa"/>
            <w:gridSpan w:val="3"/>
          </w:tcPr>
          <w:p>
            <w:pPr>
              <w:pStyle w:val="TableParagraph"/>
              <w:spacing w:before="58"/>
              <w:ind w:left="411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科目编码</w:t>
            </w:r>
          </w:p>
        </w:tc>
        <w:tc>
          <w:tcPr>
            <w:tcW w:w="2709" w:type="dxa"/>
            <w:vMerge w:val="restart"/>
          </w:tcPr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973" w:right="965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科目名称</w:t>
            </w:r>
          </w:p>
        </w:tc>
        <w:tc>
          <w:tcPr>
            <w:tcW w:w="1291" w:type="dxa"/>
            <w:vMerge w:val="restart"/>
          </w:tcPr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444" w:right="437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合计</w:t>
            </w:r>
          </w:p>
        </w:tc>
        <w:tc>
          <w:tcPr>
            <w:tcW w:w="3838" w:type="dxa"/>
            <w:gridSpan w:val="3"/>
          </w:tcPr>
          <w:p>
            <w:pPr>
              <w:pStyle w:val="TableParagraph"/>
              <w:spacing w:before="58"/>
              <w:ind w:left="1538" w:right="1529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基本支出</w:t>
            </w:r>
          </w:p>
        </w:tc>
        <w:tc>
          <w:tcPr>
            <w:tcW w:w="1106" w:type="dxa"/>
            <w:vMerge w:val="restart"/>
          </w:tcPr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192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项目支出</w:t>
            </w:r>
          </w:p>
        </w:tc>
      </w:tr>
      <w:tr>
        <w:trPr>
          <w:trHeight w:val="327" w:hRule="atLeast"/>
        </w:trPr>
        <w:tc>
          <w:tcPr>
            <w:tcW w:w="592" w:type="dxa"/>
          </w:tcPr>
          <w:p>
            <w:pPr>
              <w:pStyle w:val="TableParagraph"/>
              <w:spacing w:before="56"/>
              <w:ind w:left="8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类</w:t>
            </w:r>
          </w:p>
        </w:tc>
        <w:tc>
          <w:tcPr>
            <w:tcW w:w="452" w:type="dxa"/>
          </w:tcPr>
          <w:p>
            <w:pPr>
              <w:pStyle w:val="TableParagraph"/>
              <w:spacing w:before="56"/>
              <w:ind w:left="136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款</w:t>
            </w:r>
          </w:p>
        </w:tc>
        <w:tc>
          <w:tcPr>
            <w:tcW w:w="500" w:type="dxa"/>
          </w:tcPr>
          <w:p>
            <w:pPr>
              <w:pStyle w:val="TableParagraph"/>
              <w:spacing w:before="56"/>
              <w:ind w:left="159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项</w:t>
            </w:r>
          </w:p>
        </w:tc>
        <w:tc>
          <w:tcPr>
            <w:tcW w:w="2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spacing w:before="56"/>
              <w:ind w:left="406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小 计</w:t>
            </w:r>
          </w:p>
        </w:tc>
        <w:tc>
          <w:tcPr>
            <w:tcW w:w="1194" w:type="dxa"/>
          </w:tcPr>
          <w:p>
            <w:pPr>
              <w:pStyle w:val="TableParagraph"/>
              <w:spacing w:before="56"/>
              <w:ind w:left="235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人员支出</w:t>
            </w:r>
          </w:p>
        </w:tc>
        <w:tc>
          <w:tcPr>
            <w:tcW w:w="1290" w:type="dxa"/>
          </w:tcPr>
          <w:p>
            <w:pPr>
              <w:pStyle w:val="TableParagraph"/>
              <w:spacing w:before="56"/>
              <w:ind w:left="105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日常公用支出</w:t>
            </w:r>
          </w:p>
        </w:tc>
        <w:tc>
          <w:tcPr>
            <w:tcW w:w="11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6" w:hRule="atLeast"/>
        </w:trPr>
        <w:tc>
          <w:tcPr>
            <w:tcW w:w="4253" w:type="dxa"/>
            <w:gridSpan w:val="4"/>
          </w:tcPr>
          <w:p>
            <w:pPr>
              <w:pStyle w:val="TableParagraph"/>
              <w:tabs>
                <w:tab w:pos="547" w:val="left" w:leader="none"/>
              </w:tabs>
              <w:spacing w:before="55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合</w:t>
              <w:tab/>
              <w:t>计</w:t>
            </w: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7" w:hRule="atLeast"/>
        </w:trPr>
        <w:tc>
          <w:tcPr>
            <w:tcW w:w="5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before="21"/>
        <w:ind w:left="120" w:right="0" w:firstLine="0"/>
        <w:jc w:val="left"/>
        <w:rPr>
          <w:sz w:val="21"/>
        </w:rPr>
      </w:pPr>
      <w:r>
        <w:rPr>
          <w:sz w:val="21"/>
        </w:rPr>
        <w:t>注：2023 年没有使用国有资本经营预算拨款安排的支出。</w:t>
      </w:r>
    </w:p>
    <w:p>
      <w:pPr>
        <w:spacing w:after="0"/>
        <w:jc w:val="left"/>
        <w:rPr>
          <w:sz w:val="21"/>
        </w:rPr>
        <w:sectPr>
          <w:type w:val="continuous"/>
          <w:pgSz w:w="11910" w:h="16840"/>
          <w:pgMar w:top="1580" w:bottom="280" w:left="600" w:right="580"/>
        </w:sectPr>
      </w:pPr>
    </w:p>
    <w:p>
      <w:pPr>
        <w:pStyle w:val="BodyText"/>
        <w:rPr>
          <w:sz w:val="28"/>
        </w:rPr>
      </w:pPr>
    </w:p>
    <w:p>
      <w:pPr>
        <w:spacing w:before="248"/>
        <w:ind w:left="0" w:right="0" w:firstLine="0"/>
        <w:jc w:val="right"/>
        <w:rPr>
          <w:rFonts w:ascii="黑体" w:eastAsia="黑体" w:hint="eastAsia"/>
          <w:sz w:val="28"/>
        </w:rPr>
      </w:pPr>
      <w:r>
        <w:rPr>
          <w:rFonts w:ascii="黑体" w:eastAsia="黑体" w:hint="eastAsia"/>
          <w:sz w:val="28"/>
        </w:rPr>
        <w:t>基本支出预算情况表</w:t>
      </w:r>
    </w:p>
    <w:p>
      <w:pPr>
        <w:spacing w:before="165"/>
        <w:ind w:left="0" w:right="138" w:firstLine="0"/>
        <w:jc w:val="right"/>
        <w:rPr>
          <w:rFonts w:ascii="黑体" w:eastAsia="黑体" w:hint="eastAsia"/>
          <w:sz w:val="21"/>
        </w:rPr>
      </w:pPr>
      <w:r>
        <w:rPr/>
        <w:br w:type="column"/>
      </w:r>
      <w:r>
        <w:rPr>
          <w:rFonts w:ascii="黑体" w:eastAsia="黑体" w:hint="eastAsia"/>
          <w:sz w:val="21"/>
        </w:rPr>
        <w:t>公开表 10</w:t>
      </w:r>
    </w:p>
    <w:p>
      <w:pPr>
        <w:spacing w:after="0"/>
        <w:jc w:val="right"/>
        <w:rPr>
          <w:rFonts w:ascii="黑体" w:eastAsia="黑体" w:hint="eastAsia"/>
          <w:sz w:val="21"/>
        </w:rPr>
        <w:sectPr>
          <w:footerReference w:type="default" r:id="rId10"/>
          <w:pgSz w:w="16840" w:h="11910" w:orient="landscape"/>
          <w:pgMar w:footer="267" w:header="0" w:top="1100" w:bottom="460" w:left="660" w:right="640"/>
          <w:pgNumType w:start="15"/>
          <w:cols w:num="2" w:equalWidth="0">
            <w:col w:w="9017" w:space="40"/>
            <w:col w:w="6483"/>
          </w:cols>
        </w:sectPr>
      </w:pPr>
    </w:p>
    <w:p>
      <w:pPr>
        <w:spacing w:before="167" w:after="21"/>
        <w:ind w:left="0" w:right="139" w:firstLine="0"/>
        <w:jc w:val="right"/>
        <w:rPr>
          <w:sz w:val="21"/>
        </w:rPr>
      </w:pPr>
      <w:r>
        <w:rPr>
          <w:w w:val="95"/>
          <w:sz w:val="21"/>
        </w:rPr>
        <w:t>单位：万元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"/>
        <w:gridCol w:w="546"/>
        <w:gridCol w:w="1931"/>
        <w:gridCol w:w="541"/>
        <w:gridCol w:w="535"/>
        <w:gridCol w:w="2154"/>
        <w:gridCol w:w="1183"/>
        <w:gridCol w:w="1097"/>
        <w:gridCol w:w="943"/>
        <w:gridCol w:w="1106"/>
        <w:gridCol w:w="917"/>
        <w:gridCol w:w="1003"/>
        <w:gridCol w:w="874"/>
        <w:gridCol w:w="951"/>
        <w:gridCol w:w="972"/>
      </w:tblGrid>
      <w:tr>
        <w:trPr>
          <w:trHeight w:val="326" w:hRule="atLeast"/>
        </w:trPr>
        <w:tc>
          <w:tcPr>
            <w:tcW w:w="1100" w:type="dxa"/>
            <w:gridSpan w:val="2"/>
          </w:tcPr>
          <w:p>
            <w:pPr>
              <w:pStyle w:val="TableParagraph"/>
              <w:spacing w:before="56"/>
              <w:ind w:left="189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科目编码</w:t>
            </w:r>
          </w:p>
        </w:tc>
        <w:tc>
          <w:tcPr>
            <w:tcW w:w="1931" w:type="dxa"/>
            <w:vMerge w:val="restart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324" w:lineRule="auto"/>
              <w:ind w:left="784" w:right="54" w:hanging="720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部门预算支出经济分类科目</w:t>
            </w:r>
          </w:p>
        </w:tc>
        <w:tc>
          <w:tcPr>
            <w:tcW w:w="1076" w:type="dxa"/>
            <w:gridSpan w:val="2"/>
          </w:tcPr>
          <w:p>
            <w:pPr>
              <w:pStyle w:val="TableParagraph"/>
              <w:spacing w:before="56"/>
              <w:ind w:left="178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科目编码</w:t>
            </w:r>
          </w:p>
        </w:tc>
        <w:tc>
          <w:tcPr>
            <w:tcW w:w="2154" w:type="dxa"/>
            <w:vMerge w:val="restart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324" w:lineRule="auto"/>
              <w:ind w:left="986" w:right="75" w:hanging="900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政府预算支出经济分类科目</w:t>
            </w:r>
          </w:p>
        </w:tc>
        <w:tc>
          <w:tcPr>
            <w:tcW w:w="118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0"/>
              <w:ind w:left="391" w:right="382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合计</w:t>
            </w:r>
          </w:p>
        </w:tc>
        <w:tc>
          <w:tcPr>
            <w:tcW w:w="4063" w:type="dxa"/>
            <w:gridSpan w:val="4"/>
          </w:tcPr>
          <w:p>
            <w:pPr>
              <w:pStyle w:val="TableParagraph"/>
              <w:spacing w:before="56"/>
              <w:ind w:left="1651" w:right="1641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财政拨款</w:t>
            </w:r>
          </w:p>
        </w:tc>
        <w:tc>
          <w:tcPr>
            <w:tcW w:w="1003" w:type="dxa"/>
            <w:vMerge w:val="restart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324" w:lineRule="auto"/>
              <w:ind w:left="231" w:right="39" w:hanging="180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财政专户管理资金</w:t>
            </w:r>
          </w:p>
        </w:tc>
        <w:tc>
          <w:tcPr>
            <w:tcW w:w="87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0"/>
              <w:ind w:left="75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单位资金</w:t>
            </w:r>
          </w:p>
        </w:tc>
        <w:tc>
          <w:tcPr>
            <w:tcW w:w="951" w:type="dxa"/>
            <w:vMerge w:val="restart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324" w:lineRule="auto"/>
              <w:ind w:left="113" w:right="13" w:hanging="89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使用非财政拨款结余</w:t>
            </w:r>
          </w:p>
        </w:tc>
        <w:tc>
          <w:tcPr>
            <w:tcW w:w="97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0"/>
              <w:ind w:left="125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上年结转</w:t>
            </w:r>
          </w:p>
        </w:tc>
      </w:tr>
      <w:tr>
        <w:trPr>
          <w:trHeight w:val="639" w:hRule="atLeast"/>
        </w:trPr>
        <w:tc>
          <w:tcPr>
            <w:tcW w:w="554" w:type="dxa"/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187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类</w:t>
            </w:r>
          </w:p>
        </w:tc>
        <w:tc>
          <w:tcPr>
            <w:tcW w:w="546" w:type="dxa"/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183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款</w:t>
            </w:r>
          </w:p>
        </w:tc>
        <w:tc>
          <w:tcPr>
            <w:tcW w:w="19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right="168"/>
              <w:jc w:val="right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类</w:t>
            </w:r>
          </w:p>
        </w:tc>
        <w:tc>
          <w:tcPr>
            <w:tcW w:w="535" w:type="dxa"/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177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款</w:t>
            </w:r>
          </w:p>
        </w:tc>
        <w:tc>
          <w:tcPr>
            <w:tcW w:w="2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368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小计</w:t>
            </w:r>
          </w:p>
        </w:tc>
        <w:tc>
          <w:tcPr>
            <w:tcW w:w="943" w:type="dxa"/>
          </w:tcPr>
          <w:p>
            <w:pPr>
              <w:pStyle w:val="TableParagraph"/>
              <w:spacing w:before="58"/>
              <w:ind w:left="7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一般公共预</w:t>
            </w:r>
          </w:p>
          <w:p>
            <w:pPr>
              <w:pStyle w:val="TableParagraph"/>
              <w:spacing w:before="81"/>
              <w:ind w:left="7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算</w:t>
            </w:r>
          </w:p>
        </w:tc>
        <w:tc>
          <w:tcPr>
            <w:tcW w:w="1106" w:type="dxa"/>
          </w:tcPr>
          <w:p>
            <w:pPr>
              <w:pStyle w:val="TableParagraph"/>
              <w:spacing w:before="58"/>
              <w:ind w:left="81" w:right="74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政府性基金</w:t>
            </w:r>
          </w:p>
          <w:p>
            <w:pPr>
              <w:pStyle w:val="TableParagraph"/>
              <w:spacing w:before="81"/>
              <w:ind w:left="81" w:right="71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预算</w:t>
            </w:r>
          </w:p>
        </w:tc>
        <w:tc>
          <w:tcPr>
            <w:tcW w:w="917" w:type="dxa"/>
          </w:tcPr>
          <w:p>
            <w:pPr>
              <w:pStyle w:val="TableParagraph"/>
              <w:spacing w:before="58"/>
              <w:ind w:left="97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国有资本</w:t>
            </w:r>
          </w:p>
          <w:p>
            <w:pPr>
              <w:pStyle w:val="TableParagraph"/>
              <w:spacing w:before="81"/>
              <w:ind w:left="97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经营预算</w:t>
            </w:r>
          </w:p>
        </w:tc>
        <w:tc>
          <w:tcPr>
            <w:tcW w:w="10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7" w:hRule="atLeast"/>
        </w:trPr>
        <w:tc>
          <w:tcPr>
            <w:tcW w:w="6261" w:type="dxa"/>
            <w:gridSpan w:val="6"/>
          </w:tcPr>
          <w:p>
            <w:pPr>
              <w:pStyle w:val="TableParagraph"/>
              <w:tabs>
                <w:tab w:pos="548" w:val="left" w:leader="none"/>
              </w:tabs>
              <w:spacing w:before="57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合</w:t>
              <w:tab/>
              <w:t>计</w:t>
            </w:r>
          </w:p>
        </w:tc>
        <w:tc>
          <w:tcPr>
            <w:tcW w:w="1183" w:type="dxa"/>
          </w:tcPr>
          <w:p>
            <w:pPr>
              <w:pStyle w:val="TableParagraph"/>
              <w:spacing w:before="64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2,682.47</w:t>
            </w:r>
          </w:p>
        </w:tc>
        <w:tc>
          <w:tcPr>
            <w:tcW w:w="1097" w:type="dxa"/>
          </w:tcPr>
          <w:p>
            <w:pPr>
              <w:pStyle w:val="TableParagraph"/>
              <w:spacing w:before="64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2,682.47</w:t>
            </w:r>
          </w:p>
        </w:tc>
        <w:tc>
          <w:tcPr>
            <w:tcW w:w="943" w:type="dxa"/>
          </w:tcPr>
          <w:p>
            <w:pPr>
              <w:pStyle w:val="TableParagraph"/>
              <w:spacing w:before="64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2,682.47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6" w:hRule="atLeast"/>
        </w:trPr>
        <w:tc>
          <w:tcPr>
            <w:tcW w:w="554" w:type="dxa"/>
          </w:tcPr>
          <w:p>
            <w:pPr>
              <w:pStyle w:val="TableParagraph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301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1" w:type="dxa"/>
          </w:tcPr>
          <w:p>
            <w:pPr>
              <w:pStyle w:val="TableParagraph"/>
              <w:spacing w:before="56"/>
              <w:ind w:left="13"/>
              <w:rPr>
                <w:sz w:val="18"/>
              </w:rPr>
            </w:pPr>
            <w:r>
              <w:rPr>
                <w:sz w:val="18"/>
              </w:rPr>
              <w:t>工资福利支出</w:t>
            </w:r>
          </w:p>
        </w:tc>
        <w:tc>
          <w:tcPr>
            <w:tcW w:w="541" w:type="dxa"/>
          </w:tcPr>
          <w:p>
            <w:pPr>
              <w:pStyle w:val="TableParagraph"/>
              <w:spacing w:before="56"/>
              <w:ind w:right="244"/>
              <w:jc w:val="right"/>
              <w:rPr>
                <w:sz w:val="18"/>
              </w:rPr>
            </w:pPr>
            <w:r>
              <w:rPr>
                <w:sz w:val="18"/>
              </w:rPr>
              <w:t>505</w:t>
            </w:r>
          </w:p>
        </w:tc>
        <w:tc>
          <w:tcPr>
            <w:tcW w:w="5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4" w:type="dxa"/>
          </w:tcPr>
          <w:p>
            <w:pPr>
              <w:pStyle w:val="TableParagraph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对事业单位经常性补助</w:t>
            </w:r>
          </w:p>
        </w:tc>
        <w:tc>
          <w:tcPr>
            <w:tcW w:w="1183" w:type="dxa"/>
          </w:tcPr>
          <w:p>
            <w:pPr>
              <w:pStyle w:val="TableParagraph"/>
              <w:spacing w:before="56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2,637.23</w:t>
            </w:r>
          </w:p>
        </w:tc>
        <w:tc>
          <w:tcPr>
            <w:tcW w:w="1097" w:type="dxa"/>
          </w:tcPr>
          <w:p>
            <w:pPr>
              <w:pStyle w:val="TableParagraph"/>
              <w:spacing w:before="56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2,637.23</w:t>
            </w:r>
          </w:p>
        </w:tc>
        <w:tc>
          <w:tcPr>
            <w:tcW w:w="943" w:type="dxa"/>
          </w:tcPr>
          <w:p>
            <w:pPr>
              <w:pStyle w:val="TableParagraph"/>
              <w:spacing w:before="56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2,637.23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6" w:hRule="atLeast"/>
        </w:trPr>
        <w:tc>
          <w:tcPr>
            <w:tcW w:w="554" w:type="dxa"/>
          </w:tcPr>
          <w:p>
            <w:pPr>
              <w:pStyle w:val="TableParagraph"/>
              <w:spacing w:before="57"/>
              <w:ind w:left="14"/>
              <w:rPr>
                <w:sz w:val="18"/>
              </w:rPr>
            </w:pPr>
            <w:r>
              <w:rPr>
                <w:sz w:val="18"/>
              </w:rPr>
              <w:t>301</w:t>
            </w:r>
          </w:p>
        </w:tc>
        <w:tc>
          <w:tcPr>
            <w:tcW w:w="546" w:type="dxa"/>
          </w:tcPr>
          <w:p>
            <w:pPr>
              <w:pStyle w:val="TableParagraph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1931" w:type="dxa"/>
          </w:tcPr>
          <w:p>
            <w:pPr>
              <w:pStyle w:val="TableParagraph"/>
              <w:spacing w:before="55"/>
              <w:ind w:left="13"/>
              <w:rPr>
                <w:sz w:val="18"/>
              </w:rPr>
            </w:pPr>
            <w:r>
              <w:rPr>
                <w:sz w:val="18"/>
              </w:rPr>
              <w:t>基本工资</w:t>
            </w:r>
          </w:p>
        </w:tc>
        <w:tc>
          <w:tcPr>
            <w:tcW w:w="541" w:type="dxa"/>
          </w:tcPr>
          <w:p>
            <w:pPr>
              <w:pStyle w:val="TableParagraph"/>
              <w:spacing w:before="57"/>
              <w:ind w:right="244"/>
              <w:jc w:val="right"/>
              <w:rPr>
                <w:sz w:val="18"/>
              </w:rPr>
            </w:pPr>
            <w:r>
              <w:rPr>
                <w:sz w:val="18"/>
              </w:rPr>
              <w:t>505</w:t>
            </w:r>
          </w:p>
        </w:tc>
        <w:tc>
          <w:tcPr>
            <w:tcW w:w="535" w:type="dxa"/>
          </w:tcPr>
          <w:p>
            <w:pPr>
              <w:pStyle w:val="TableParagraph"/>
              <w:spacing w:before="57"/>
              <w:ind w:left="13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2154" w:type="dxa"/>
          </w:tcPr>
          <w:p>
            <w:pPr>
              <w:pStyle w:val="TableParagraph"/>
              <w:spacing w:before="55"/>
              <w:ind w:left="14"/>
              <w:rPr>
                <w:sz w:val="18"/>
              </w:rPr>
            </w:pPr>
            <w:r>
              <w:rPr>
                <w:sz w:val="18"/>
              </w:rPr>
              <w:t>工资福利支出</w:t>
            </w:r>
          </w:p>
        </w:tc>
        <w:tc>
          <w:tcPr>
            <w:tcW w:w="1183" w:type="dxa"/>
          </w:tcPr>
          <w:p>
            <w:pPr>
              <w:pStyle w:val="TableParagraph"/>
              <w:spacing w:before="57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822.65</w:t>
            </w:r>
          </w:p>
        </w:tc>
        <w:tc>
          <w:tcPr>
            <w:tcW w:w="1097" w:type="dxa"/>
          </w:tcPr>
          <w:p>
            <w:pPr>
              <w:pStyle w:val="TableParagraph"/>
              <w:spacing w:before="57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822.65</w:t>
            </w:r>
          </w:p>
        </w:tc>
        <w:tc>
          <w:tcPr>
            <w:tcW w:w="943" w:type="dxa"/>
          </w:tcPr>
          <w:p>
            <w:pPr>
              <w:pStyle w:val="TableParagraph"/>
              <w:spacing w:before="55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822.65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7" w:hRule="atLeast"/>
        </w:trPr>
        <w:tc>
          <w:tcPr>
            <w:tcW w:w="554" w:type="dxa"/>
          </w:tcPr>
          <w:p>
            <w:pPr>
              <w:pStyle w:val="TableParagraph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301</w:t>
            </w:r>
          </w:p>
        </w:tc>
        <w:tc>
          <w:tcPr>
            <w:tcW w:w="546" w:type="dxa"/>
          </w:tcPr>
          <w:p>
            <w:pPr>
              <w:pStyle w:val="TableParagraph"/>
              <w:spacing w:before="56"/>
              <w:ind w:left="15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1931" w:type="dxa"/>
          </w:tcPr>
          <w:p>
            <w:pPr>
              <w:pStyle w:val="TableParagraph"/>
              <w:spacing w:before="56"/>
              <w:ind w:left="13"/>
              <w:rPr>
                <w:sz w:val="18"/>
              </w:rPr>
            </w:pPr>
            <w:r>
              <w:rPr>
                <w:sz w:val="18"/>
              </w:rPr>
              <w:t>津贴补贴</w:t>
            </w:r>
          </w:p>
        </w:tc>
        <w:tc>
          <w:tcPr>
            <w:tcW w:w="541" w:type="dxa"/>
          </w:tcPr>
          <w:p>
            <w:pPr>
              <w:pStyle w:val="TableParagraph"/>
              <w:spacing w:before="56"/>
              <w:ind w:right="244"/>
              <w:jc w:val="right"/>
              <w:rPr>
                <w:sz w:val="18"/>
              </w:rPr>
            </w:pPr>
            <w:r>
              <w:rPr>
                <w:sz w:val="18"/>
              </w:rPr>
              <w:t>505</w:t>
            </w:r>
          </w:p>
        </w:tc>
        <w:tc>
          <w:tcPr>
            <w:tcW w:w="535" w:type="dxa"/>
          </w:tcPr>
          <w:p>
            <w:pPr>
              <w:pStyle w:val="TableParagraph"/>
              <w:spacing w:before="56"/>
              <w:ind w:left="13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2154" w:type="dxa"/>
          </w:tcPr>
          <w:p>
            <w:pPr>
              <w:pStyle w:val="TableParagraph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工资福利支出</w:t>
            </w:r>
          </w:p>
        </w:tc>
        <w:tc>
          <w:tcPr>
            <w:tcW w:w="1183" w:type="dxa"/>
          </w:tcPr>
          <w:p>
            <w:pPr>
              <w:pStyle w:val="TableParagraph"/>
              <w:spacing w:before="56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320.09</w:t>
            </w:r>
          </w:p>
        </w:tc>
        <w:tc>
          <w:tcPr>
            <w:tcW w:w="1097" w:type="dxa"/>
          </w:tcPr>
          <w:p>
            <w:pPr>
              <w:pStyle w:val="TableParagraph"/>
              <w:spacing w:before="56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320.09</w:t>
            </w:r>
          </w:p>
        </w:tc>
        <w:tc>
          <w:tcPr>
            <w:tcW w:w="943" w:type="dxa"/>
          </w:tcPr>
          <w:p>
            <w:pPr>
              <w:pStyle w:val="TableParagraph"/>
              <w:spacing w:before="56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320.09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7" w:hRule="atLeast"/>
        </w:trPr>
        <w:tc>
          <w:tcPr>
            <w:tcW w:w="554" w:type="dxa"/>
          </w:tcPr>
          <w:p>
            <w:pPr>
              <w:pStyle w:val="TableParagraph"/>
              <w:spacing w:before="58"/>
              <w:ind w:left="14"/>
              <w:rPr>
                <w:sz w:val="18"/>
              </w:rPr>
            </w:pPr>
            <w:r>
              <w:rPr>
                <w:sz w:val="18"/>
              </w:rPr>
              <w:t>301</w:t>
            </w:r>
          </w:p>
        </w:tc>
        <w:tc>
          <w:tcPr>
            <w:tcW w:w="546" w:type="dxa"/>
          </w:tcPr>
          <w:p>
            <w:pPr>
              <w:pStyle w:val="TableParagraph"/>
              <w:spacing w:before="58"/>
              <w:ind w:left="15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1931" w:type="dxa"/>
          </w:tcPr>
          <w:p>
            <w:pPr>
              <w:pStyle w:val="TableParagraph"/>
              <w:spacing w:before="55"/>
              <w:ind w:left="13"/>
              <w:rPr>
                <w:sz w:val="18"/>
              </w:rPr>
            </w:pPr>
            <w:r>
              <w:rPr>
                <w:sz w:val="18"/>
              </w:rPr>
              <w:t>奖金</w:t>
            </w:r>
          </w:p>
        </w:tc>
        <w:tc>
          <w:tcPr>
            <w:tcW w:w="541" w:type="dxa"/>
          </w:tcPr>
          <w:p>
            <w:pPr>
              <w:pStyle w:val="TableParagraph"/>
              <w:spacing w:before="58"/>
              <w:ind w:right="244"/>
              <w:jc w:val="right"/>
              <w:rPr>
                <w:sz w:val="18"/>
              </w:rPr>
            </w:pPr>
            <w:r>
              <w:rPr>
                <w:sz w:val="18"/>
              </w:rPr>
              <w:t>505</w:t>
            </w:r>
          </w:p>
        </w:tc>
        <w:tc>
          <w:tcPr>
            <w:tcW w:w="535" w:type="dxa"/>
          </w:tcPr>
          <w:p>
            <w:pPr>
              <w:pStyle w:val="TableParagraph"/>
              <w:spacing w:before="58"/>
              <w:ind w:left="13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2154" w:type="dxa"/>
          </w:tcPr>
          <w:p>
            <w:pPr>
              <w:pStyle w:val="TableParagraph"/>
              <w:spacing w:before="55"/>
              <w:ind w:left="14"/>
              <w:rPr>
                <w:sz w:val="18"/>
              </w:rPr>
            </w:pPr>
            <w:r>
              <w:rPr>
                <w:sz w:val="18"/>
              </w:rPr>
              <w:t>工资福利支出</w:t>
            </w:r>
          </w:p>
        </w:tc>
        <w:tc>
          <w:tcPr>
            <w:tcW w:w="1183" w:type="dxa"/>
          </w:tcPr>
          <w:p>
            <w:pPr>
              <w:pStyle w:val="TableParagraph"/>
              <w:spacing w:before="58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66.56</w:t>
            </w:r>
          </w:p>
        </w:tc>
        <w:tc>
          <w:tcPr>
            <w:tcW w:w="1097" w:type="dxa"/>
          </w:tcPr>
          <w:p>
            <w:pPr>
              <w:pStyle w:val="TableParagraph"/>
              <w:spacing w:before="58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66.56</w:t>
            </w:r>
          </w:p>
        </w:tc>
        <w:tc>
          <w:tcPr>
            <w:tcW w:w="943" w:type="dxa"/>
          </w:tcPr>
          <w:p>
            <w:pPr>
              <w:pStyle w:val="TableParagraph"/>
              <w:spacing w:before="55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66.56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6" w:hRule="atLeast"/>
        </w:trPr>
        <w:tc>
          <w:tcPr>
            <w:tcW w:w="554" w:type="dxa"/>
          </w:tcPr>
          <w:p>
            <w:pPr>
              <w:pStyle w:val="TableParagraph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301</w:t>
            </w:r>
          </w:p>
        </w:tc>
        <w:tc>
          <w:tcPr>
            <w:tcW w:w="546" w:type="dxa"/>
          </w:tcPr>
          <w:p>
            <w:pPr>
              <w:pStyle w:val="TableParagraph"/>
              <w:spacing w:before="56"/>
              <w:ind w:left="15"/>
              <w:rPr>
                <w:sz w:val="18"/>
              </w:rPr>
            </w:pPr>
            <w:r>
              <w:rPr>
                <w:sz w:val="18"/>
              </w:rPr>
              <w:t>07</w:t>
            </w:r>
          </w:p>
        </w:tc>
        <w:tc>
          <w:tcPr>
            <w:tcW w:w="1931" w:type="dxa"/>
          </w:tcPr>
          <w:p>
            <w:pPr>
              <w:pStyle w:val="TableParagraph"/>
              <w:spacing w:before="56"/>
              <w:ind w:left="13"/>
              <w:rPr>
                <w:sz w:val="18"/>
              </w:rPr>
            </w:pPr>
            <w:r>
              <w:rPr>
                <w:sz w:val="18"/>
              </w:rPr>
              <w:t>绩效工资</w:t>
            </w:r>
          </w:p>
        </w:tc>
        <w:tc>
          <w:tcPr>
            <w:tcW w:w="541" w:type="dxa"/>
          </w:tcPr>
          <w:p>
            <w:pPr>
              <w:pStyle w:val="TableParagraph"/>
              <w:spacing w:before="56"/>
              <w:ind w:right="244"/>
              <w:jc w:val="right"/>
              <w:rPr>
                <w:sz w:val="18"/>
              </w:rPr>
            </w:pPr>
            <w:r>
              <w:rPr>
                <w:sz w:val="18"/>
              </w:rPr>
              <w:t>505</w:t>
            </w:r>
          </w:p>
        </w:tc>
        <w:tc>
          <w:tcPr>
            <w:tcW w:w="535" w:type="dxa"/>
          </w:tcPr>
          <w:p>
            <w:pPr>
              <w:pStyle w:val="TableParagraph"/>
              <w:spacing w:before="56"/>
              <w:ind w:left="13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2154" w:type="dxa"/>
          </w:tcPr>
          <w:p>
            <w:pPr>
              <w:pStyle w:val="TableParagraph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工资福利支出</w:t>
            </w:r>
          </w:p>
        </w:tc>
        <w:tc>
          <w:tcPr>
            <w:tcW w:w="1183" w:type="dxa"/>
          </w:tcPr>
          <w:p>
            <w:pPr>
              <w:pStyle w:val="TableParagraph"/>
              <w:spacing w:before="56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708.74</w:t>
            </w:r>
          </w:p>
        </w:tc>
        <w:tc>
          <w:tcPr>
            <w:tcW w:w="1097" w:type="dxa"/>
          </w:tcPr>
          <w:p>
            <w:pPr>
              <w:pStyle w:val="TableParagraph"/>
              <w:spacing w:before="56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708.74</w:t>
            </w:r>
          </w:p>
        </w:tc>
        <w:tc>
          <w:tcPr>
            <w:tcW w:w="943" w:type="dxa"/>
          </w:tcPr>
          <w:p>
            <w:pPr>
              <w:pStyle w:val="TableParagraph"/>
              <w:spacing w:before="56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708.74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9" w:hRule="atLeast"/>
        </w:trPr>
        <w:tc>
          <w:tcPr>
            <w:tcW w:w="554" w:type="dxa"/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z w:val="18"/>
              </w:rPr>
              <w:t>301</w:t>
            </w:r>
          </w:p>
        </w:tc>
        <w:tc>
          <w:tcPr>
            <w:tcW w:w="546" w:type="dxa"/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15"/>
              <w:rPr>
                <w:sz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1931" w:type="dxa"/>
          </w:tcPr>
          <w:p>
            <w:pPr>
              <w:pStyle w:val="TableParagraph"/>
              <w:spacing w:before="55"/>
              <w:ind w:left="13"/>
              <w:rPr>
                <w:sz w:val="18"/>
              </w:rPr>
            </w:pPr>
            <w:r>
              <w:rPr>
                <w:sz w:val="18"/>
              </w:rPr>
              <w:t>机关事业单位基本养老</w:t>
            </w:r>
          </w:p>
          <w:p>
            <w:pPr>
              <w:pStyle w:val="TableParagraph"/>
              <w:spacing w:before="82"/>
              <w:ind w:left="13"/>
              <w:rPr>
                <w:sz w:val="18"/>
              </w:rPr>
            </w:pPr>
            <w:r>
              <w:rPr>
                <w:sz w:val="18"/>
              </w:rPr>
              <w:t>保险缴费</w:t>
            </w:r>
          </w:p>
        </w:tc>
        <w:tc>
          <w:tcPr>
            <w:tcW w:w="541" w:type="dxa"/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right="244"/>
              <w:jc w:val="right"/>
              <w:rPr>
                <w:sz w:val="18"/>
              </w:rPr>
            </w:pPr>
            <w:r>
              <w:rPr>
                <w:sz w:val="18"/>
              </w:rPr>
              <w:t>505</w:t>
            </w:r>
          </w:p>
        </w:tc>
        <w:tc>
          <w:tcPr>
            <w:tcW w:w="535" w:type="dxa"/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2154" w:type="dxa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14"/>
              <w:rPr>
                <w:sz w:val="18"/>
              </w:rPr>
            </w:pPr>
            <w:r>
              <w:rPr>
                <w:sz w:val="18"/>
              </w:rPr>
              <w:t>工资福利支出</w:t>
            </w:r>
          </w:p>
        </w:tc>
        <w:tc>
          <w:tcPr>
            <w:tcW w:w="1183" w:type="dxa"/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251.92</w:t>
            </w:r>
          </w:p>
        </w:tc>
        <w:tc>
          <w:tcPr>
            <w:tcW w:w="1097" w:type="dxa"/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251.92</w:t>
            </w:r>
          </w:p>
        </w:tc>
        <w:tc>
          <w:tcPr>
            <w:tcW w:w="943" w:type="dxa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251.92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6" w:hRule="atLeast"/>
        </w:trPr>
        <w:tc>
          <w:tcPr>
            <w:tcW w:w="554" w:type="dxa"/>
          </w:tcPr>
          <w:p>
            <w:pPr>
              <w:pStyle w:val="TableParagraph"/>
              <w:spacing w:before="57"/>
              <w:ind w:left="14"/>
              <w:rPr>
                <w:sz w:val="18"/>
              </w:rPr>
            </w:pPr>
            <w:r>
              <w:rPr>
                <w:sz w:val="18"/>
              </w:rPr>
              <w:t>301</w:t>
            </w:r>
          </w:p>
        </w:tc>
        <w:tc>
          <w:tcPr>
            <w:tcW w:w="546" w:type="dxa"/>
          </w:tcPr>
          <w:p>
            <w:pPr>
              <w:pStyle w:val="TableParagraph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1931" w:type="dxa"/>
          </w:tcPr>
          <w:p>
            <w:pPr>
              <w:pStyle w:val="TableParagraph"/>
              <w:spacing w:before="57"/>
              <w:ind w:left="13"/>
              <w:rPr>
                <w:sz w:val="18"/>
              </w:rPr>
            </w:pPr>
            <w:r>
              <w:rPr>
                <w:sz w:val="18"/>
              </w:rPr>
              <w:t>职业年金缴费</w:t>
            </w:r>
          </w:p>
        </w:tc>
        <w:tc>
          <w:tcPr>
            <w:tcW w:w="541" w:type="dxa"/>
          </w:tcPr>
          <w:p>
            <w:pPr>
              <w:pStyle w:val="TableParagraph"/>
              <w:spacing w:before="57"/>
              <w:ind w:right="244"/>
              <w:jc w:val="right"/>
              <w:rPr>
                <w:sz w:val="18"/>
              </w:rPr>
            </w:pPr>
            <w:r>
              <w:rPr>
                <w:sz w:val="18"/>
              </w:rPr>
              <w:t>505</w:t>
            </w:r>
          </w:p>
        </w:tc>
        <w:tc>
          <w:tcPr>
            <w:tcW w:w="535" w:type="dxa"/>
          </w:tcPr>
          <w:p>
            <w:pPr>
              <w:pStyle w:val="TableParagraph"/>
              <w:spacing w:before="57"/>
              <w:ind w:left="13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2154" w:type="dxa"/>
          </w:tcPr>
          <w:p>
            <w:pPr>
              <w:pStyle w:val="TableParagraph"/>
              <w:spacing w:before="57"/>
              <w:ind w:left="14"/>
              <w:rPr>
                <w:sz w:val="18"/>
              </w:rPr>
            </w:pPr>
            <w:r>
              <w:rPr>
                <w:sz w:val="18"/>
              </w:rPr>
              <w:t>工资福利支出</w:t>
            </w:r>
          </w:p>
        </w:tc>
        <w:tc>
          <w:tcPr>
            <w:tcW w:w="1183" w:type="dxa"/>
          </w:tcPr>
          <w:p>
            <w:pPr>
              <w:pStyle w:val="TableParagraph"/>
              <w:spacing w:before="57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125.96</w:t>
            </w:r>
          </w:p>
        </w:tc>
        <w:tc>
          <w:tcPr>
            <w:tcW w:w="1097" w:type="dxa"/>
          </w:tcPr>
          <w:p>
            <w:pPr>
              <w:pStyle w:val="TableParagraph"/>
              <w:spacing w:before="57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125.96</w:t>
            </w:r>
          </w:p>
        </w:tc>
        <w:tc>
          <w:tcPr>
            <w:tcW w:w="943" w:type="dxa"/>
          </w:tcPr>
          <w:p>
            <w:pPr>
              <w:pStyle w:val="TableParagraph"/>
              <w:spacing w:before="57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125.96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7" w:hRule="atLeast"/>
        </w:trPr>
        <w:tc>
          <w:tcPr>
            <w:tcW w:w="554" w:type="dxa"/>
          </w:tcPr>
          <w:p>
            <w:pPr>
              <w:pStyle w:val="TableParagraph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301</w:t>
            </w:r>
          </w:p>
        </w:tc>
        <w:tc>
          <w:tcPr>
            <w:tcW w:w="546" w:type="dxa"/>
          </w:tcPr>
          <w:p>
            <w:pPr>
              <w:pStyle w:val="TableParagraph"/>
              <w:spacing w:before="56"/>
              <w:ind w:left="15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931" w:type="dxa"/>
          </w:tcPr>
          <w:p>
            <w:pPr>
              <w:pStyle w:val="TableParagraph"/>
              <w:spacing w:before="56"/>
              <w:ind w:left="13"/>
              <w:rPr>
                <w:sz w:val="18"/>
              </w:rPr>
            </w:pPr>
            <w:r>
              <w:rPr>
                <w:sz w:val="18"/>
              </w:rPr>
              <w:t>职工基本医疗保险缴费</w:t>
            </w:r>
          </w:p>
        </w:tc>
        <w:tc>
          <w:tcPr>
            <w:tcW w:w="541" w:type="dxa"/>
          </w:tcPr>
          <w:p>
            <w:pPr>
              <w:pStyle w:val="TableParagraph"/>
              <w:spacing w:before="56"/>
              <w:ind w:right="244"/>
              <w:jc w:val="right"/>
              <w:rPr>
                <w:sz w:val="18"/>
              </w:rPr>
            </w:pPr>
            <w:r>
              <w:rPr>
                <w:sz w:val="18"/>
              </w:rPr>
              <w:t>505</w:t>
            </w:r>
          </w:p>
        </w:tc>
        <w:tc>
          <w:tcPr>
            <w:tcW w:w="535" w:type="dxa"/>
          </w:tcPr>
          <w:p>
            <w:pPr>
              <w:pStyle w:val="TableParagraph"/>
              <w:spacing w:before="56"/>
              <w:ind w:left="13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2154" w:type="dxa"/>
          </w:tcPr>
          <w:p>
            <w:pPr>
              <w:pStyle w:val="TableParagraph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工资福利支出</w:t>
            </w:r>
          </w:p>
        </w:tc>
        <w:tc>
          <w:tcPr>
            <w:tcW w:w="1183" w:type="dxa"/>
          </w:tcPr>
          <w:p>
            <w:pPr>
              <w:pStyle w:val="TableParagraph"/>
              <w:spacing w:before="56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114.94</w:t>
            </w:r>
          </w:p>
        </w:tc>
        <w:tc>
          <w:tcPr>
            <w:tcW w:w="1097" w:type="dxa"/>
          </w:tcPr>
          <w:p>
            <w:pPr>
              <w:pStyle w:val="TableParagraph"/>
              <w:spacing w:before="56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114.94</w:t>
            </w:r>
          </w:p>
        </w:tc>
        <w:tc>
          <w:tcPr>
            <w:tcW w:w="943" w:type="dxa"/>
          </w:tcPr>
          <w:p>
            <w:pPr>
              <w:pStyle w:val="TableParagraph"/>
              <w:spacing w:before="56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114.94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6" w:hRule="atLeast"/>
        </w:trPr>
        <w:tc>
          <w:tcPr>
            <w:tcW w:w="554" w:type="dxa"/>
          </w:tcPr>
          <w:p>
            <w:pPr>
              <w:pStyle w:val="TableParagraph"/>
              <w:spacing w:before="57"/>
              <w:ind w:left="14"/>
              <w:rPr>
                <w:sz w:val="18"/>
              </w:rPr>
            </w:pPr>
            <w:r>
              <w:rPr>
                <w:sz w:val="18"/>
              </w:rPr>
              <w:t>301</w:t>
            </w:r>
          </w:p>
        </w:tc>
        <w:tc>
          <w:tcPr>
            <w:tcW w:w="546" w:type="dxa"/>
          </w:tcPr>
          <w:p>
            <w:pPr>
              <w:pStyle w:val="TableParagraph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931" w:type="dxa"/>
          </w:tcPr>
          <w:p>
            <w:pPr>
              <w:pStyle w:val="TableParagraph"/>
              <w:spacing w:before="55"/>
              <w:ind w:left="13"/>
              <w:rPr>
                <w:sz w:val="18"/>
              </w:rPr>
            </w:pPr>
            <w:r>
              <w:rPr>
                <w:sz w:val="18"/>
              </w:rPr>
              <w:t>其他社会保障缴费</w:t>
            </w:r>
          </w:p>
        </w:tc>
        <w:tc>
          <w:tcPr>
            <w:tcW w:w="541" w:type="dxa"/>
          </w:tcPr>
          <w:p>
            <w:pPr>
              <w:pStyle w:val="TableParagraph"/>
              <w:spacing w:before="57"/>
              <w:ind w:right="244"/>
              <w:jc w:val="right"/>
              <w:rPr>
                <w:sz w:val="18"/>
              </w:rPr>
            </w:pPr>
            <w:r>
              <w:rPr>
                <w:sz w:val="18"/>
              </w:rPr>
              <w:t>505</w:t>
            </w:r>
          </w:p>
        </w:tc>
        <w:tc>
          <w:tcPr>
            <w:tcW w:w="535" w:type="dxa"/>
          </w:tcPr>
          <w:p>
            <w:pPr>
              <w:pStyle w:val="TableParagraph"/>
              <w:spacing w:before="57"/>
              <w:ind w:left="13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2154" w:type="dxa"/>
          </w:tcPr>
          <w:p>
            <w:pPr>
              <w:pStyle w:val="TableParagraph"/>
              <w:spacing w:before="55"/>
              <w:ind w:left="14"/>
              <w:rPr>
                <w:sz w:val="18"/>
              </w:rPr>
            </w:pPr>
            <w:r>
              <w:rPr>
                <w:sz w:val="18"/>
              </w:rPr>
              <w:t>工资福利支出</w:t>
            </w:r>
          </w:p>
        </w:tc>
        <w:tc>
          <w:tcPr>
            <w:tcW w:w="1183" w:type="dxa"/>
          </w:tcPr>
          <w:p>
            <w:pPr>
              <w:pStyle w:val="TableParagraph"/>
              <w:spacing w:before="57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12.60</w:t>
            </w:r>
          </w:p>
        </w:tc>
        <w:tc>
          <w:tcPr>
            <w:tcW w:w="1097" w:type="dxa"/>
          </w:tcPr>
          <w:p>
            <w:pPr>
              <w:pStyle w:val="TableParagraph"/>
              <w:spacing w:before="57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12.60</w:t>
            </w:r>
          </w:p>
        </w:tc>
        <w:tc>
          <w:tcPr>
            <w:tcW w:w="943" w:type="dxa"/>
          </w:tcPr>
          <w:p>
            <w:pPr>
              <w:pStyle w:val="TableParagraph"/>
              <w:spacing w:before="55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12.60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7" w:hRule="atLeast"/>
        </w:trPr>
        <w:tc>
          <w:tcPr>
            <w:tcW w:w="554" w:type="dxa"/>
          </w:tcPr>
          <w:p>
            <w:pPr>
              <w:pStyle w:val="TableParagraph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301</w:t>
            </w:r>
          </w:p>
        </w:tc>
        <w:tc>
          <w:tcPr>
            <w:tcW w:w="546" w:type="dxa"/>
          </w:tcPr>
          <w:p>
            <w:pPr>
              <w:pStyle w:val="TableParagraph"/>
              <w:spacing w:before="56"/>
              <w:ind w:left="15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931" w:type="dxa"/>
          </w:tcPr>
          <w:p>
            <w:pPr>
              <w:pStyle w:val="TableParagraph"/>
              <w:spacing w:before="56"/>
              <w:ind w:left="13"/>
              <w:rPr>
                <w:sz w:val="18"/>
              </w:rPr>
            </w:pPr>
            <w:r>
              <w:rPr>
                <w:sz w:val="18"/>
              </w:rPr>
              <w:t>住房公积金</w:t>
            </w:r>
          </w:p>
        </w:tc>
        <w:tc>
          <w:tcPr>
            <w:tcW w:w="541" w:type="dxa"/>
          </w:tcPr>
          <w:p>
            <w:pPr>
              <w:pStyle w:val="TableParagraph"/>
              <w:spacing w:before="56"/>
              <w:ind w:right="244"/>
              <w:jc w:val="right"/>
              <w:rPr>
                <w:sz w:val="18"/>
              </w:rPr>
            </w:pPr>
            <w:r>
              <w:rPr>
                <w:sz w:val="18"/>
              </w:rPr>
              <w:t>505</w:t>
            </w:r>
          </w:p>
        </w:tc>
        <w:tc>
          <w:tcPr>
            <w:tcW w:w="535" w:type="dxa"/>
          </w:tcPr>
          <w:p>
            <w:pPr>
              <w:pStyle w:val="TableParagraph"/>
              <w:spacing w:before="56"/>
              <w:ind w:left="13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2154" w:type="dxa"/>
          </w:tcPr>
          <w:p>
            <w:pPr>
              <w:pStyle w:val="TableParagraph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工资福利支出</w:t>
            </w:r>
          </w:p>
        </w:tc>
        <w:tc>
          <w:tcPr>
            <w:tcW w:w="1183" w:type="dxa"/>
          </w:tcPr>
          <w:p>
            <w:pPr>
              <w:pStyle w:val="TableParagraph"/>
              <w:spacing w:before="56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213.77</w:t>
            </w:r>
          </w:p>
        </w:tc>
        <w:tc>
          <w:tcPr>
            <w:tcW w:w="1097" w:type="dxa"/>
          </w:tcPr>
          <w:p>
            <w:pPr>
              <w:pStyle w:val="TableParagraph"/>
              <w:spacing w:before="56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213.77</w:t>
            </w:r>
          </w:p>
        </w:tc>
        <w:tc>
          <w:tcPr>
            <w:tcW w:w="943" w:type="dxa"/>
          </w:tcPr>
          <w:p>
            <w:pPr>
              <w:pStyle w:val="TableParagraph"/>
              <w:spacing w:before="56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213.77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7" w:hRule="atLeast"/>
        </w:trPr>
        <w:tc>
          <w:tcPr>
            <w:tcW w:w="554" w:type="dxa"/>
          </w:tcPr>
          <w:p>
            <w:pPr>
              <w:pStyle w:val="TableParagraph"/>
              <w:spacing w:before="58"/>
              <w:ind w:left="14"/>
              <w:rPr>
                <w:sz w:val="18"/>
              </w:rPr>
            </w:pPr>
            <w:r>
              <w:rPr>
                <w:sz w:val="18"/>
              </w:rPr>
              <w:t>302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1" w:type="dxa"/>
          </w:tcPr>
          <w:p>
            <w:pPr>
              <w:pStyle w:val="TableParagraph"/>
              <w:spacing w:before="55"/>
              <w:ind w:left="13"/>
              <w:rPr>
                <w:sz w:val="18"/>
              </w:rPr>
            </w:pPr>
            <w:r>
              <w:rPr>
                <w:sz w:val="18"/>
              </w:rPr>
              <w:t>商品和服务支出</w:t>
            </w:r>
          </w:p>
        </w:tc>
        <w:tc>
          <w:tcPr>
            <w:tcW w:w="541" w:type="dxa"/>
          </w:tcPr>
          <w:p>
            <w:pPr>
              <w:pStyle w:val="TableParagraph"/>
              <w:spacing w:before="58"/>
              <w:ind w:right="244"/>
              <w:jc w:val="right"/>
              <w:rPr>
                <w:sz w:val="18"/>
              </w:rPr>
            </w:pPr>
            <w:r>
              <w:rPr>
                <w:sz w:val="18"/>
              </w:rPr>
              <w:t>505</w:t>
            </w:r>
          </w:p>
        </w:tc>
        <w:tc>
          <w:tcPr>
            <w:tcW w:w="5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4" w:type="dxa"/>
          </w:tcPr>
          <w:p>
            <w:pPr>
              <w:pStyle w:val="TableParagraph"/>
              <w:spacing w:before="55"/>
              <w:ind w:left="14"/>
              <w:rPr>
                <w:sz w:val="18"/>
              </w:rPr>
            </w:pPr>
            <w:r>
              <w:rPr>
                <w:sz w:val="18"/>
              </w:rPr>
              <w:t>对事业单位经常性补助</w:t>
            </w:r>
          </w:p>
        </w:tc>
        <w:tc>
          <w:tcPr>
            <w:tcW w:w="1183" w:type="dxa"/>
          </w:tcPr>
          <w:p>
            <w:pPr>
              <w:pStyle w:val="TableParagraph"/>
              <w:spacing w:before="58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38.67</w:t>
            </w:r>
          </w:p>
        </w:tc>
        <w:tc>
          <w:tcPr>
            <w:tcW w:w="1097" w:type="dxa"/>
          </w:tcPr>
          <w:p>
            <w:pPr>
              <w:pStyle w:val="TableParagraph"/>
              <w:spacing w:before="58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38.67</w:t>
            </w:r>
          </w:p>
        </w:tc>
        <w:tc>
          <w:tcPr>
            <w:tcW w:w="943" w:type="dxa"/>
          </w:tcPr>
          <w:p>
            <w:pPr>
              <w:pStyle w:val="TableParagraph"/>
              <w:spacing w:before="55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38.67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6" w:hRule="atLeast"/>
        </w:trPr>
        <w:tc>
          <w:tcPr>
            <w:tcW w:w="554" w:type="dxa"/>
          </w:tcPr>
          <w:p>
            <w:pPr>
              <w:pStyle w:val="TableParagraph"/>
              <w:spacing w:before="57"/>
              <w:ind w:left="14"/>
              <w:rPr>
                <w:sz w:val="18"/>
              </w:rPr>
            </w:pPr>
            <w:r>
              <w:rPr>
                <w:sz w:val="18"/>
              </w:rPr>
              <w:t>302</w:t>
            </w:r>
          </w:p>
        </w:tc>
        <w:tc>
          <w:tcPr>
            <w:tcW w:w="546" w:type="dxa"/>
          </w:tcPr>
          <w:p>
            <w:pPr>
              <w:pStyle w:val="TableParagraph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931" w:type="dxa"/>
          </w:tcPr>
          <w:p>
            <w:pPr>
              <w:pStyle w:val="TableParagraph"/>
              <w:spacing w:before="57"/>
              <w:ind w:left="13"/>
              <w:rPr>
                <w:sz w:val="18"/>
              </w:rPr>
            </w:pPr>
            <w:r>
              <w:rPr>
                <w:sz w:val="18"/>
              </w:rPr>
              <w:t>工会经费</w:t>
            </w:r>
          </w:p>
        </w:tc>
        <w:tc>
          <w:tcPr>
            <w:tcW w:w="541" w:type="dxa"/>
          </w:tcPr>
          <w:p>
            <w:pPr>
              <w:pStyle w:val="TableParagraph"/>
              <w:spacing w:before="57"/>
              <w:ind w:right="244"/>
              <w:jc w:val="right"/>
              <w:rPr>
                <w:sz w:val="18"/>
              </w:rPr>
            </w:pPr>
            <w:r>
              <w:rPr>
                <w:sz w:val="18"/>
              </w:rPr>
              <w:t>505</w:t>
            </w:r>
          </w:p>
        </w:tc>
        <w:tc>
          <w:tcPr>
            <w:tcW w:w="535" w:type="dxa"/>
          </w:tcPr>
          <w:p>
            <w:pPr>
              <w:pStyle w:val="TableParagraph"/>
              <w:spacing w:before="57"/>
              <w:ind w:left="13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2154" w:type="dxa"/>
          </w:tcPr>
          <w:p>
            <w:pPr>
              <w:pStyle w:val="TableParagraph"/>
              <w:spacing w:before="57"/>
              <w:ind w:left="14"/>
              <w:rPr>
                <w:sz w:val="18"/>
              </w:rPr>
            </w:pPr>
            <w:r>
              <w:rPr>
                <w:sz w:val="18"/>
              </w:rPr>
              <w:t>商品和服务支出</w:t>
            </w:r>
          </w:p>
        </w:tc>
        <w:tc>
          <w:tcPr>
            <w:tcW w:w="1183" w:type="dxa"/>
          </w:tcPr>
          <w:p>
            <w:pPr>
              <w:pStyle w:val="TableParagraph"/>
              <w:spacing w:before="57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37.89</w:t>
            </w:r>
          </w:p>
        </w:tc>
        <w:tc>
          <w:tcPr>
            <w:tcW w:w="1097" w:type="dxa"/>
          </w:tcPr>
          <w:p>
            <w:pPr>
              <w:pStyle w:val="TableParagraph"/>
              <w:spacing w:before="57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37.89</w:t>
            </w:r>
          </w:p>
        </w:tc>
        <w:tc>
          <w:tcPr>
            <w:tcW w:w="943" w:type="dxa"/>
          </w:tcPr>
          <w:p>
            <w:pPr>
              <w:pStyle w:val="TableParagraph"/>
              <w:spacing w:before="57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37.89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7" w:hRule="atLeast"/>
        </w:trPr>
        <w:tc>
          <w:tcPr>
            <w:tcW w:w="554" w:type="dxa"/>
          </w:tcPr>
          <w:p>
            <w:pPr>
              <w:pStyle w:val="TableParagraph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302</w:t>
            </w:r>
          </w:p>
        </w:tc>
        <w:tc>
          <w:tcPr>
            <w:tcW w:w="546" w:type="dxa"/>
          </w:tcPr>
          <w:p>
            <w:pPr>
              <w:pStyle w:val="TableParagraph"/>
              <w:spacing w:before="56"/>
              <w:ind w:left="15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931" w:type="dxa"/>
          </w:tcPr>
          <w:p>
            <w:pPr>
              <w:pStyle w:val="TableParagraph"/>
              <w:spacing w:before="56"/>
              <w:ind w:left="13"/>
              <w:rPr>
                <w:sz w:val="18"/>
              </w:rPr>
            </w:pPr>
            <w:r>
              <w:rPr>
                <w:sz w:val="18"/>
              </w:rPr>
              <w:t>其他交通费用</w:t>
            </w:r>
          </w:p>
        </w:tc>
        <w:tc>
          <w:tcPr>
            <w:tcW w:w="541" w:type="dxa"/>
          </w:tcPr>
          <w:p>
            <w:pPr>
              <w:pStyle w:val="TableParagraph"/>
              <w:spacing w:before="56"/>
              <w:ind w:right="244"/>
              <w:jc w:val="right"/>
              <w:rPr>
                <w:sz w:val="18"/>
              </w:rPr>
            </w:pPr>
            <w:r>
              <w:rPr>
                <w:sz w:val="18"/>
              </w:rPr>
              <w:t>505</w:t>
            </w:r>
          </w:p>
        </w:tc>
        <w:tc>
          <w:tcPr>
            <w:tcW w:w="535" w:type="dxa"/>
          </w:tcPr>
          <w:p>
            <w:pPr>
              <w:pStyle w:val="TableParagraph"/>
              <w:spacing w:before="56"/>
              <w:ind w:left="13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2154" w:type="dxa"/>
          </w:tcPr>
          <w:p>
            <w:pPr>
              <w:pStyle w:val="TableParagraph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商品和服务支出</w:t>
            </w:r>
          </w:p>
        </w:tc>
        <w:tc>
          <w:tcPr>
            <w:tcW w:w="1183" w:type="dxa"/>
          </w:tcPr>
          <w:p>
            <w:pPr>
              <w:pStyle w:val="TableParagraph"/>
              <w:spacing w:before="56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0.78</w:t>
            </w:r>
          </w:p>
        </w:tc>
        <w:tc>
          <w:tcPr>
            <w:tcW w:w="1097" w:type="dxa"/>
          </w:tcPr>
          <w:p>
            <w:pPr>
              <w:pStyle w:val="TableParagraph"/>
              <w:spacing w:before="56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0.78</w:t>
            </w:r>
          </w:p>
        </w:tc>
        <w:tc>
          <w:tcPr>
            <w:tcW w:w="943" w:type="dxa"/>
          </w:tcPr>
          <w:p>
            <w:pPr>
              <w:pStyle w:val="TableParagraph"/>
              <w:spacing w:before="56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0.78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6" w:hRule="atLeast"/>
        </w:trPr>
        <w:tc>
          <w:tcPr>
            <w:tcW w:w="554" w:type="dxa"/>
          </w:tcPr>
          <w:p>
            <w:pPr>
              <w:pStyle w:val="TableParagraph"/>
              <w:spacing w:before="57"/>
              <w:ind w:left="14"/>
              <w:rPr>
                <w:sz w:val="18"/>
              </w:rPr>
            </w:pPr>
            <w:r>
              <w:rPr>
                <w:sz w:val="18"/>
              </w:rPr>
              <w:t>303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1" w:type="dxa"/>
          </w:tcPr>
          <w:p>
            <w:pPr>
              <w:pStyle w:val="TableParagraph"/>
              <w:spacing w:before="55"/>
              <w:ind w:left="13"/>
              <w:rPr>
                <w:sz w:val="18"/>
              </w:rPr>
            </w:pPr>
            <w:r>
              <w:rPr>
                <w:sz w:val="18"/>
              </w:rPr>
              <w:t>对个人和家庭的补助</w:t>
            </w:r>
          </w:p>
        </w:tc>
        <w:tc>
          <w:tcPr>
            <w:tcW w:w="541" w:type="dxa"/>
          </w:tcPr>
          <w:p>
            <w:pPr>
              <w:pStyle w:val="TableParagraph"/>
              <w:spacing w:before="57"/>
              <w:ind w:right="244"/>
              <w:jc w:val="right"/>
              <w:rPr>
                <w:sz w:val="18"/>
              </w:rPr>
            </w:pPr>
            <w:r>
              <w:rPr>
                <w:sz w:val="18"/>
              </w:rPr>
              <w:t>509</w:t>
            </w:r>
          </w:p>
        </w:tc>
        <w:tc>
          <w:tcPr>
            <w:tcW w:w="5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4" w:type="dxa"/>
          </w:tcPr>
          <w:p>
            <w:pPr>
              <w:pStyle w:val="TableParagraph"/>
              <w:spacing w:before="55"/>
              <w:ind w:left="14"/>
              <w:rPr>
                <w:sz w:val="18"/>
              </w:rPr>
            </w:pPr>
            <w:r>
              <w:rPr>
                <w:sz w:val="18"/>
              </w:rPr>
              <w:t>对个人和家庭的补助</w:t>
            </w:r>
          </w:p>
        </w:tc>
        <w:tc>
          <w:tcPr>
            <w:tcW w:w="1183" w:type="dxa"/>
          </w:tcPr>
          <w:p>
            <w:pPr>
              <w:pStyle w:val="TableParagraph"/>
              <w:spacing w:before="57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6.57</w:t>
            </w:r>
          </w:p>
        </w:tc>
        <w:tc>
          <w:tcPr>
            <w:tcW w:w="1097" w:type="dxa"/>
          </w:tcPr>
          <w:p>
            <w:pPr>
              <w:pStyle w:val="TableParagraph"/>
              <w:spacing w:before="57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6.57</w:t>
            </w:r>
          </w:p>
        </w:tc>
        <w:tc>
          <w:tcPr>
            <w:tcW w:w="943" w:type="dxa"/>
          </w:tcPr>
          <w:p>
            <w:pPr>
              <w:pStyle w:val="TableParagraph"/>
              <w:spacing w:before="55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6.57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7" w:hRule="atLeast"/>
        </w:trPr>
        <w:tc>
          <w:tcPr>
            <w:tcW w:w="554" w:type="dxa"/>
          </w:tcPr>
          <w:p>
            <w:pPr>
              <w:pStyle w:val="TableParagraph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303</w:t>
            </w:r>
          </w:p>
        </w:tc>
        <w:tc>
          <w:tcPr>
            <w:tcW w:w="546" w:type="dxa"/>
          </w:tcPr>
          <w:p>
            <w:pPr>
              <w:pStyle w:val="TableParagraph"/>
              <w:spacing w:before="56"/>
              <w:ind w:left="15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1931" w:type="dxa"/>
          </w:tcPr>
          <w:p>
            <w:pPr>
              <w:pStyle w:val="TableParagraph"/>
              <w:spacing w:before="56"/>
              <w:ind w:left="13"/>
              <w:rPr>
                <w:sz w:val="18"/>
              </w:rPr>
            </w:pPr>
            <w:r>
              <w:rPr>
                <w:sz w:val="18"/>
              </w:rPr>
              <w:t>生活补助</w:t>
            </w:r>
          </w:p>
        </w:tc>
        <w:tc>
          <w:tcPr>
            <w:tcW w:w="541" w:type="dxa"/>
          </w:tcPr>
          <w:p>
            <w:pPr>
              <w:pStyle w:val="TableParagraph"/>
              <w:spacing w:before="56"/>
              <w:ind w:right="244"/>
              <w:jc w:val="right"/>
              <w:rPr>
                <w:sz w:val="18"/>
              </w:rPr>
            </w:pPr>
            <w:r>
              <w:rPr>
                <w:sz w:val="18"/>
              </w:rPr>
              <w:t>509</w:t>
            </w:r>
          </w:p>
        </w:tc>
        <w:tc>
          <w:tcPr>
            <w:tcW w:w="535" w:type="dxa"/>
          </w:tcPr>
          <w:p>
            <w:pPr>
              <w:pStyle w:val="TableParagraph"/>
              <w:spacing w:before="56"/>
              <w:ind w:left="13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2154" w:type="dxa"/>
          </w:tcPr>
          <w:p>
            <w:pPr>
              <w:pStyle w:val="TableParagraph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社会福利和救助</w:t>
            </w:r>
          </w:p>
        </w:tc>
        <w:tc>
          <w:tcPr>
            <w:tcW w:w="1183" w:type="dxa"/>
          </w:tcPr>
          <w:p>
            <w:pPr>
              <w:pStyle w:val="TableParagraph"/>
              <w:spacing w:before="56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6.53</w:t>
            </w:r>
          </w:p>
        </w:tc>
        <w:tc>
          <w:tcPr>
            <w:tcW w:w="1097" w:type="dxa"/>
          </w:tcPr>
          <w:p>
            <w:pPr>
              <w:pStyle w:val="TableParagraph"/>
              <w:spacing w:before="56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6.53</w:t>
            </w:r>
          </w:p>
        </w:tc>
        <w:tc>
          <w:tcPr>
            <w:tcW w:w="943" w:type="dxa"/>
          </w:tcPr>
          <w:p>
            <w:pPr>
              <w:pStyle w:val="TableParagraph"/>
              <w:spacing w:before="56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6.53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7" w:hRule="atLeast"/>
        </w:trPr>
        <w:tc>
          <w:tcPr>
            <w:tcW w:w="554" w:type="dxa"/>
          </w:tcPr>
          <w:p>
            <w:pPr>
              <w:pStyle w:val="TableParagraph"/>
              <w:spacing w:before="57"/>
              <w:ind w:left="14"/>
              <w:rPr>
                <w:sz w:val="18"/>
              </w:rPr>
            </w:pPr>
            <w:r>
              <w:rPr>
                <w:sz w:val="18"/>
              </w:rPr>
              <w:t>303</w:t>
            </w:r>
          </w:p>
        </w:tc>
        <w:tc>
          <w:tcPr>
            <w:tcW w:w="546" w:type="dxa"/>
          </w:tcPr>
          <w:p>
            <w:pPr>
              <w:pStyle w:val="TableParagraph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1931" w:type="dxa"/>
          </w:tcPr>
          <w:p>
            <w:pPr>
              <w:pStyle w:val="TableParagraph"/>
              <w:spacing w:before="55"/>
              <w:ind w:left="13"/>
              <w:rPr>
                <w:sz w:val="18"/>
              </w:rPr>
            </w:pPr>
            <w:r>
              <w:rPr>
                <w:sz w:val="18"/>
              </w:rPr>
              <w:t>奖励金</w:t>
            </w:r>
          </w:p>
        </w:tc>
        <w:tc>
          <w:tcPr>
            <w:tcW w:w="541" w:type="dxa"/>
          </w:tcPr>
          <w:p>
            <w:pPr>
              <w:pStyle w:val="TableParagraph"/>
              <w:spacing w:before="57"/>
              <w:ind w:right="244"/>
              <w:jc w:val="right"/>
              <w:rPr>
                <w:sz w:val="18"/>
              </w:rPr>
            </w:pPr>
            <w:r>
              <w:rPr>
                <w:sz w:val="18"/>
              </w:rPr>
              <w:t>509</w:t>
            </w:r>
          </w:p>
        </w:tc>
        <w:tc>
          <w:tcPr>
            <w:tcW w:w="535" w:type="dxa"/>
          </w:tcPr>
          <w:p>
            <w:pPr>
              <w:pStyle w:val="TableParagraph"/>
              <w:spacing w:before="57"/>
              <w:ind w:left="13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2154" w:type="dxa"/>
          </w:tcPr>
          <w:p>
            <w:pPr>
              <w:pStyle w:val="TableParagraph"/>
              <w:spacing w:before="55"/>
              <w:ind w:left="14"/>
              <w:rPr>
                <w:sz w:val="18"/>
              </w:rPr>
            </w:pPr>
            <w:r>
              <w:rPr>
                <w:sz w:val="18"/>
              </w:rPr>
              <w:t>社会福利和救助</w:t>
            </w:r>
          </w:p>
        </w:tc>
        <w:tc>
          <w:tcPr>
            <w:tcW w:w="1183" w:type="dxa"/>
          </w:tcPr>
          <w:p>
            <w:pPr>
              <w:pStyle w:val="TableParagraph"/>
              <w:spacing w:before="57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0.04</w:t>
            </w:r>
          </w:p>
        </w:tc>
        <w:tc>
          <w:tcPr>
            <w:tcW w:w="1097" w:type="dxa"/>
          </w:tcPr>
          <w:p>
            <w:pPr>
              <w:pStyle w:val="TableParagraph"/>
              <w:spacing w:before="57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0.04</w:t>
            </w:r>
          </w:p>
        </w:tc>
        <w:tc>
          <w:tcPr>
            <w:tcW w:w="943" w:type="dxa"/>
          </w:tcPr>
          <w:p>
            <w:pPr>
              <w:pStyle w:val="TableParagraph"/>
              <w:spacing w:before="55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0.04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6840" w:h="11910" w:orient="landscape"/>
          <w:pgMar w:top="1580" w:bottom="280" w:left="660" w:right="640"/>
        </w:sectPr>
      </w:pPr>
    </w:p>
    <w:p>
      <w:pPr>
        <w:pStyle w:val="BodyText"/>
        <w:rPr>
          <w:sz w:val="28"/>
        </w:rPr>
      </w:pPr>
    </w:p>
    <w:p>
      <w:pPr>
        <w:spacing w:before="248"/>
        <w:ind w:left="0" w:right="0" w:firstLine="0"/>
        <w:jc w:val="right"/>
        <w:rPr>
          <w:rFonts w:ascii="黑体" w:eastAsia="黑体" w:hint="eastAsia"/>
          <w:sz w:val="28"/>
        </w:rPr>
      </w:pPr>
      <w:r>
        <w:rPr>
          <w:rFonts w:ascii="黑体" w:eastAsia="黑体" w:hint="eastAsia"/>
          <w:sz w:val="28"/>
        </w:rPr>
        <w:t>项目支出预算情况表</w:t>
      </w:r>
    </w:p>
    <w:p>
      <w:pPr>
        <w:spacing w:before="165"/>
        <w:ind w:left="0" w:right="268" w:firstLine="0"/>
        <w:jc w:val="right"/>
        <w:rPr>
          <w:rFonts w:ascii="黑体" w:eastAsia="黑体" w:hint="eastAsia"/>
          <w:sz w:val="21"/>
        </w:rPr>
      </w:pPr>
      <w:r>
        <w:rPr/>
        <w:br w:type="column"/>
      </w:r>
      <w:r>
        <w:rPr>
          <w:rFonts w:ascii="黑体" w:eastAsia="黑体" w:hint="eastAsia"/>
          <w:sz w:val="21"/>
        </w:rPr>
        <w:t>公开表 11</w:t>
      </w:r>
    </w:p>
    <w:p>
      <w:pPr>
        <w:spacing w:after="0"/>
        <w:jc w:val="right"/>
        <w:rPr>
          <w:rFonts w:ascii="黑体" w:eastAsia="黑体" w:hint="eastAsia"/>
          <w:sz w:val="21"/>
        </w:rPr>
        <w:sectPr>
          <w:pgSz w:w="16840" w:h="11910" w:orient="landscape"/>
          <w:pgMar w:header="0" w:footer="267" w:top="1100" w:bottom="460" w:left="660" w:right="640"/>
          <w:cols w:num="2" w:equalWidth="0">
            <w:col w:w="9020" w:space="40"/>
            <w:col w:w="6480"/>
          </w:cols>
        </w:sectPr>
      </w:pPr>
    </w:p>
    <w:p>
      <w:pPr>
        <w:spacing w:before="167" w:after="21"/>
        <w:ind w:left="0" w:right="269" w:firstLine="0"/>
        <w:jc w:val="right"/>
        <w:rPr>
          <w:sz w:val="21"/>
        </w:rPr>
      </w:pPr>
      <w:r>
        <w:rPr>
          <w:w w:val="95"/>
          <w:sz w:val="21"/>
        </w:rPr>
        <w:t>单位：万元</w:t>
      </w: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3"/>
        <w:gridCol w:w="1280"/>
        <w:gridCol w:w="1236"/>
        <w:gridCol w:w="1145"/>
        <w:gridCol w:w="1065"/>
        <w:gridCol w:w="984"/>
        <w:gridCol w:w="1016"/>
        <w:gridCol w:w="967"/>
        <w:gridCol w:w="968"/>
        <w:gridCol w:w="1081"/>
        <w:gridCol w:w="1083"/>
      </w:tblGrid>
      <w:tr>
        <w:trPr>
          <w:trHeight w:val="326" w:hRule="atLeast"/>
        </w:trPr>
        <w:tc>
          <w:tcPr>
            <w:tcW w:w="422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0"/>
              <w:ind w:left="1729" w:right="1723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项目名称</w:t>
            </w:r>
          </w:p>
        </w:tc>
        <w:tc>
          <w:tcPr>
            <w:tcW w:w="128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0"/>
              <w:ind w:left="279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项目类型</w:t>
            </w:r>
          </w:p>
        </w:tc>
        <w:tc>
          <w:tcPr>
            <w:tcW w:w="123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0"/>
              <w:ind w:left="416" w:right="409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合计</w:t>
            </w:r>
          </w:p>
        </w:tc>
        <w:tc>
          <w:tcPr>
            <w:tcW w:w="4210" w:type="dxa"/>
            <w:gridSpan w:val="4"/>
          </w:tcPr>
          <w:p>
            <w:pPr>
              <w:pStyle w:val="TableParagraph"/>
              <w:spacing w:before="56"/>
              <w:ind w:left="1724" w:right="1715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财政拨款</w:t>
            </w:r>
          </w:p>
        </w:tc>
        <w:tc>
          <w:tcPr>
            <w:tcW w:w="967" w:type="dxa"/>
            <w:vMerge w:val="restart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324" w:lineRule="auto"/>
              <w:ind w:left="213" w:right="21" w:hanging="180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财政专户管理资金</w:t>
            </w:r>
          </w:p>
        </w:tc>
        <w:tc>
          <w:tcPr>
            <w:tcW w:w="96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0"/>
              <w:ind w:left="124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单位资金</w:t>
            </w:r>
          </w:p>
        </w:tc>
        <w:tc>
          <w:tcPr>
            <w:tcW w:w="1081" w:type="dxa"/>
            <w:vMerge w:val="restart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324" w:lineRule="auto"/>
              <w:ind w:left="179" w:right="78" w:hanging="89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使用非财政拨款结余</w:t>
            </w:r>
          </w:p>
        </w:tc>
        <w:tc>
          <w:tcPr>
            <w:tcW w:w="108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0"/>
              <w:ind w:left="180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上年结转</w:t>
            </w:r>
          </w:p>
        </w:tc>
      </w:tr>
      <w:tr>
        <w:trPr>
          <w:trHeight w:val="639" w:hRule="atLeast"/>
        </w:trPr>
        <w:tc>
          <w:tcPr>
            <w:tcW w:w="42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371" w:right="364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小计</w:t>
            </w:r>
          </w:p>
        </w:tc>
        <w:tc>
          <w:tcPr>
            <w:tcW w:w="1065" w:type="dxa"/>
          </w:tcPr>
          <w:p>
            <w:pPr>
              <w:pStyle w:val="TableParagraph"/>
              <w:spacing w:before="58"/>
              <w:ind w:left="61" w:right="53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一般公共预</w:t>
            </w:r>
          </w:p>
          <w:p>
            <w:pPr>
              <w:pStyle w:val="TableParagraph"/>
              <w:spacing w:before="81"/>
              <w:ind w:left="8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算</w:t>
            </w:r>
          </w:p>
        </w:tc>
        <w:tc>
          <w:tcPr>
            <w:tcW w:w="984" w:type="dxa"/>
          </w:tcPr>
          <w:p>
            <w:pPr>
              <w:pStyle w:val="TableParagraph"/>
              <w:spacing w:before="58"/>
              <w:ind w:left="21" w:right="13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政府性基金</w:t>
            </w:r>
          </w:p>
          <w:p>
            <w:pPr>
              <w:pStyle w:val="TableParagraph"/>
              <w:spacing w:before="81"/>
              <w:ind w:left="21" w:right="10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预算</w:t>
            </w:r>
          </w:p>
        </w:tc>
        <w:tc>
          <w:tcPr>
            <w:tcW w:w="1016" w:type="dxa"/>
          </w:tcPr>
          <w:p>
            <w:pPr>
              <w:pStyle w:val="TableParagraph"/>
              <w:spacing w:before="58"/>
              <w:ind w:left="38" w:right="28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国有资本经</w:t>
            </w:r>
          </w:p>
          <w:p>
            <w:pPr>
              <w:pStyle w:val="TableParagraph"/>
              <w:spacing w:before="81"/>
              <w:ind w:left="38" w:right="28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营预算</w:t>
            </w:r>
          </w:p>
        </w:tc>
        <w:tc>
          <w:tcPr>
            <w:tcW w:w="9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7" w:hRule="atLeast"/>
        </w:trPr>
        <w:tc>
          <w:tcPr>
            <w:tcW w:w="5503" w:type="dxa"/>
            <w:gridSpan w:val="2"/>
          </w:tcPr>
          <w:p>
            <w:pPr>
              <w:pStyle w:val="TableParagraph"/>
              <w:tabs>
                <w:tab w:pos="547" w:val="left" w:leader="none"/>
              </w:tabs>
              <w:spacing w:before="57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合</w:t>
              <w:tab/>
              <w:t>计</w:t>
            </w:r>
          </w:p>
        </w:tc>
        <w:tc>
          <w:tcPr>
            <w:tcW w:w="1236" w:type="dxa"/>
          </w:tcPr>
          <w:p>
            <w:pPr>
              <w:pStyle w:val="TableParagraph"/>
              <w:spacing w:before="64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291.16</w:t>
            </w:r>
          </w:p>
        </w:tc>
        <w:tc>
          <w:tcPr>
            <w:tcW w:w="1145" w:type="dxa"/>
          </w:tcPr>
          <w:p>
            <w:pPr>
              <w:pStyle w:val="TableParagraph"/>
              <w:spacing w:before="64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291.16</w:t>
            </w:r>
          </w:p>
        </w:tc>
        <w:tc>
          <w:tcPr>
            <w:tcW w:w="1065" w:type="dxa"/>
          </w:tcPr>
          <w:p>
            <w:pPr>
              <w:pStyle w:val="TableParagraph"/>
              <w:spacing w:before="64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291.16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6" w:hRule="atLeast"/>
        </w:trPr>
        <w:tc>
          <w:tcPr>
            <w:tcW w:w="4223" w:type="dxa"/>
          </w:tcPr>
          <w:p>
            <w:pPr>
              <w:pStyle w:val="TableParagraph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2022 年取暖费</w:t>
            </w:r>
          </w:p>
        </w:tc>
        <w:tc>
          <w:tcPr>
            <w:tcW w:w="1280" w:type="dxa"/>
          </w:tcPr>
          <w:p>
            <w:pPr>
              <w:pStyle w:val="TableParagraph"/>
              <w:spacing w:before="56"/>
              <w:ind w:left="15"/>
              <w:rPr>
                <w:sz w:val="18"/>
              </w:rPr>
            </w:pPr>
            <w:r>
              <w:rPr>
                <w:sz w:val="18"/>
              </w:rPr>
              <w:t>其他运转类</w:t>
            </w:r>
          </w:p>
        </w:tc>
        <w:tc>
          <w:tcPr>
            <w:tcW w:w="1236" w:type="dxa"/>
          </w:tcPr>
          <w:p>
            <w:pPr>
              <w:pStyle w:val="TableParagraph"/>
              <w:spacing w:before="56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44.02</w:t>
            </w:r>
          </w:p>
        </w:tc>
        <w:tc>
          <w:tcPr>
            <w:tcW w:w="1145" w:type="dxa"/>
          </w:tcPr>
          <w:p>
            <w:pPr>
              <w:pStyle w:val="TableParagraph"/>
              <w:spacing w:before="56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44.02</w:t>
            </w:r>
          </w:p>
        </w:tc>
        <w:tc>
          <w:tcPr>
            <w:tcW w:w="1065" w:type="dxa"/>
          </w:tcPr>
          <w:p>
            <w:pPr>
              <w:pStyle w:val="TableParagraph"/>
              <w:spacing w:before="56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44.02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6" w:hRule="atLeast"/>
        </w:trPr>
        <w:tc>
          <w:tcPr>
            <w:tcW w:w="4223" w:type="dxa"/>
          </w:tcPr>
          <w:p>
            <w:pPr>
              <w:pStyle w:val="TableParagraph"/>
              <w:spacing w:before="55"/>
              <w:ind w:left="14"/>
              <w:rPr>
                <w:sz w:val="18"/>
              </w:rPr>
            </w:pPr>
            <w:r>
              <w:rPr>
                <w:sz w:val="18"/>
              </w:rPr>
              <w:t>二小北校土地办理手续费</w:t>
            </w:r>
          </w:p>
        </w:tc>
        <w:tc>
          <w:tcPr>
            <w:tcW w:w="1280" w:type="dxa"/>
          </w:tcPr>
          <w:p>
            <w:pPr>
              <w:pStyle w:val="TableParagraph"/>
              <w:spacing w:before="55"/>
              <w:ind w:left="15"/>
              <w:rPr>
                <w:sz w:val="18"/>
              </w:rPr>
            </w:pPr>
            <w:r>
              <w:rPr>
                <w:sz w:val="18"/>
              </w:rPr>
              <w:t>其他运转类</w:t>
            </w:r>
          </w:p>
        </w:tc>
        <w:tc>
          <w:tcPr>
            <w:tcW w:w="1236" w:type="dxa"/>
          </w:tcPr>
          <w:p>
            <w:pPr>
              <w:pStyle w:val="TableParagraph"/>
              <w:spacing w:before="55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13.32</w:t>
            </w:r>
          </w:p>
        </w:tc>
        <w:tc>
          <w:tcPr>
            <w:tcW w:w="1145" w:type="dxa"/>
          </w:tcPr>
          <w:p>
            <w:pPr>
              <w:pStyle w:val="TableParagraph"/>
              <w:spacing w:before="57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13.32</w:t>
            </w:r>
          </w:p>
        </w:tc>
        <w:tc>
          <w:tcPr>
            <w:tcW w:w="1065" w:type="dxa"/>
          </w:tcPr>
          <w:p>
            <w:pPr>
              <w:pStyle w:val="TableParagraph"/>
              <w:spacing w:before="57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13.32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7" w:hRule="atLeast"/>
        </w:trPr>
        <w:tc>
          <w:tcPr>
            <w:tcW w:w="4223" w:type="dxa"/>
          </w:tcPr>
          <w:p>
            <w:pPr>
              <w:pStyle w:val="TableParagraph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实小更换室内外电线</w:t>
            </w:r>
          </w:p>
        </w:tc>
        <w:tc>
          <w:tcPr>
            <w:tcW w:w="1280" w:type="dxa"/>
          </w:tcPr>
          <w:p>
            <w:pPr>
              <w:pStyle w:val="TableParagraph"/>
              <w:spacing w:before="56"/>
              <w:ind w:left="15"/>
              <w:rPr>
                <w:sz w:val="18"/>
              </w:rPr>
            </w:pPr>
            <w:r>
              <w:rPr>
                <w:sz w:val="18"/>
              </w:rPr>
              <w:t>其他运转类</w:t>
            </w:r>
          </w:p>
        </w:tc>
        <w:tc>
          <w:tcPr>
            <w:tcW w:w="1236" w:type="dxa"/>
          </w:tcPr>
          <w:p>
            <w:pPr>
              <w:pStyle w:val="TableParagraph"/>
              <w:spacing w:before="56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58.69</w:t>
            </w:r>
          </w:p>
        </w:tc>
        <w:tc>
          <w:tcPr>
            <w:tcW w:w="1145" w:type="dxa"/>
          </w:tcPr>
          <w:p>
            <w:pPr>
              <w:pStyle w:val="TableParagraph"/>
              <w:spacing w:before="56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58.69</w:t>
            </w:r>
          </w:p>
        </w:tc>
        <w:tc>
          <w:tcPr>
            <w:tcW w:w="1065" w:type="dxa"/>
          </w:tcPr>
          <w:p>
            <w:pPr>
              <w:pStyle w:val="TableParagraph"/>
              <w:spacing w:before="56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58.69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7" w:hRule="atLeast"/>
        </w:trPr>
        <w:tc>
          <w:tcPr>
            <w:tcW w:w="4223" w:type="dxa"/>
          </w:tcPr>
          <w:p>
            <w:pPr>
              <w:pStyle w:val="TableParagraph"/>
              <w:spacing w:before="55"/>
              <w:ind w:left="14"/>
              <w:rPr>
                <w:sz w:val="18"/>
              </w:rPr>
            </w:pPr>
            <w:r>
              <w:rPr>
                <w:sz w:val="18"/>
              </w:rPr>
              <w:t>实小保教费</w:t>
            </w:r>
          </w:p>
        </w:tc>
        <w:tc>
          <w:tcPr>
            <w:tcW w:w="1280" w:type="dxa"/>
          </w:tcPr>
          <w:p>
            <w:pPr>
              <w:pStyle w:val="TableParagraph"/>
              <w:spacing w:before="55"/>
              <w:ind w:left="15"/>
              <w:rPr>
                <w:sz w:val="18"/>
              </w:rPr>
            </w:pPr>
            <w:r>
              <w:rPr>
                <w:sz w:val="18"/>
              </w:rPr>
              <w:t>其他运转类</w:t>
            </w:r>
          </w:p>
        </w:tc>
        <w:tc>
          <w:tcPr>
            <w:tcW w:w="1236" w:type="dxa"/>
          </w:tcPr>
          <w:p>
            <w:pPr>
              <w:pStyle w:val="TableParagraph"/>
              <w:spacing w:before="55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98.00</w:t>
            </w:r>
          </w:p>
        </w:tc>
        <w:tc>
          <w:tcPr>
            <w:tcW w:w="1145" w:type="dxa"/>
          </w:tcPr>
          <w:p>
            <w:pPr>
              <w:pStyle w:val="TableParagraph"/>
              <w:spacing w:before="58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98.00</w:t>
            </w:r>
          </w:p>
        </w:tc>
        <w:tc>
          <w:tcPr>
            <w:tcW w:w="1065" w:type="dxa"/>
          </w:tcPr>
          <w:p>
            <w:pPr>
              <w:pStyle w:val="TableParagraph"/>
              <w:spacing w:before="58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98.00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6" w:hRule="atLeast"/>
        </w:trPr>
        <w:tc>
          <w:tcPr>
            <w:tcW w:w="4223" w:type="dxa"/>
          </w:tcPr>
          <w:p>
            <w:pPr>
              <w:pStyle w:val="TableParagraph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实小学前生均经费</w:t>
            </w:r>
          </w:p>
        </w:tc>
        <w:tc>
          <w:tcPr>
            <w:tcW w:w="1280" w:type="dxa"/>
          </w:tcPr>
          <w:p>
            <w:pPr>
              <w:pStyle w:val="TableParagraph"/>
              <w:spacing w:before="56"/>
              <w:ind w:left="15"/>
              <w:rPr>
                <w:sz w:val="18"/>
              </w:rPr>
            </w:pPr>
            <w:r>
              <w:rPr>
                <w:sz w:val="18"/>
              </w:rPr>
              <w:t>特定目标类</w:t>
            </w:r>
          </w:p>
        </w:tc>
        <w:tc>
          <w:tcPr>
            <w:tcW w:w="1236" w:type="dxa"/>
          </w:tcPr>
          <w:p>
            <w:pPr>
              <w:pStyle w:val="TableParagraph"/>
              <w:spacing w:before="56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27.72</w:t>
            </w:r>
          </w:p>
        </w:tc>
        <w:tc>
          <w:tcPr>
            <w:tcW w:w="1145" w:type="dxa"/>
          </w:tcPr>
          <w:p>
            <w:pPr>
              <w:pStyle w:val="TableParagraph"/>
              <w:spacing w:before="56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27.72</w:t>
            </w:r>
          </w:p>
        </w:tc>
        <w:tc>
          <w:tcPr>
            <w:tcW w:w="1065" w:type="dxa"/>
          </w:tcPr>
          <w:p>
            <w:pPr>
              <w:pStyle w:val="TableParagraph"/>
              <w:spacing w:before="56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27.72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7" w:hRule="atLeast"/>
        </w:trPr>
        <w:tc>
          <w:tcPr>
            <w:tcW w:w="4223" w:type="dxa"/>
          </w:tcPr>
          <w:p>
            <w:pPr>
              <w:pStyle w:val="TableParagraph"/>
              <w:spacing w:before="55"/>
              <w:ind w:left="14"/>
              <w:rPr>
                <w:sz w:val="18"/>
              </w:rPr>
            </w:pPr>
            <w:r>
              <w:rPr>
                <w:sz w:val="18"/>
              </w:rPr>
              <w:t>实小义务教育生均经费</w:t>
            </w:r>
          </w:p>
        </w:tc>
        <w:tc>
          <w:tcPr>
            <w:tcW w:w="1280" w:type="dxa"/>
          </w:tcPr>
          <w:p>
            <w:pPr>
              <w:pStyle w:val="TableParagraph"/>
              <w:spacing w:before="55"/>
              <w:ind w:left="15"/>
              <w:rPr>
                <w:sz w:val="18"/>
              </w:rPr>
            </w:pPr>
            <w:r>
              <w:rPr>
                <w:sz w:val="18"/>
              </w:rPr>
              <w:t>特定目标类</w:t>
            </w:r>
          </w:p>
        </w:tc>
        <w:tc>
          <w:tcPr>
            <w:tcW w:w="1236" w:type="dxa"/>
          </w:tcPr>
          <w:p>
            <w:pPr>
              <w:pStyle w:val="TableParagraph"/>
              <w:spacing w:before="55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49.41</w:t>
            </w:r>
          </w:p>
        </w:tc>
        <w:tc>
          <w:tcPr>
            <w:tcW w:w="1145" w:type="dxa"/>
          </w:tcPr>
          <w:p>
            <w:pPr>
              <w:pStyle w:val="TableParagraph"/>
              <w:spacing w:before="58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49.41</w:t>
            </w:r>
          </w:p>
        </w:tc>
        <w:tc>
          <w:tcPr>
            <w:tcW w:w="1065" w:type="dxa"/>
          </w:tcPr>
          <w:p>
            <w:pPr>
              <w:pStyle w:val="TableParagraph"/>
              <w:spacing w:before="58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49.41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6840" w:h="11910" w:orient="landscape"/>
          <w:pgMar w:top="1580" w:bottom="280" w:left="660" w:right="640"/>
        </w:sectPr>
      </w:pPr>
    </w:p>
    <w:p>
      <w:pPr>
        <w:pStyle w:val="BodyText"/>
        <w:rPr>
          <w:sz w:val="28"/>
        </w:rPr>
      </w:pPr>
    </w:p>
    <w:p>
      <w:pPr>
        <w:spacing w:before="248"/>
        <w:ind w:left="0" w:right="0" w:firstLine="0"/>
        <w:jc w:val="right"/>
        <w:rPr>
          <w:rFonts w:ascii="黑体" w:eastAsia="黑体" w:hint="eastAsia"/>
          <w:sz w:val="28"/>
        </w:rPr>
      </w:pPr>
      <w:r>
        <w:rPr>
          <w:rFonts w:ascii="黑体" w:eastAsia="黑体" w:hint="eastAsia"/>
          <w:sz w:val="28"/>
        </w:rPr>
        <w:t>政府采购预算情况表</w:t>
      </w:r>
    </w:p>
    <w:p>
      <w:pPr>
        <w:spacing w:before="165"/>
        <w:ind w:left="0" w:right="265" w:firstLine="0"/>
        <w:jc w:val="right"/>
        <w:rPr>
          <w:rFonts w:ascii="黑体" w:eastAsia="黑体" w:hint="eastAsia"/>
          <w:sz w:val="21"/>
        </w:rPr>
      </w:pPr>
      <w:r>
        <w:rPr/>
        <w:br w:type="column"/>
      </w:r>
      <w:r>
        <w:rPr>
          <w:rFonts w:ascii="黑体" w:eastAsia="黑体" w:hint="eastAsia"/>
          <w:sz w:val="21"/>
        </w:rPr>
        <w:t>公开表 12</w:t>
      </w:r>
    </w:p>
    <w:p>
      <w:pPr>
        <w:spacing w:after="0"/>
        <w:jc w:val="right"/>
        <w:rPr>
          <w:rFonts w:ascii="黑体" w:eastAsia="黑体" w:hint="eastAsia"/>
          <w:sz w:val="21"/>
        </w:rPr>
        <w:sectPr>
          <w:pgSz w:w="16840" w:h="11910" w:orient="landscape"/>
          <w:pgMar w:header="0" w:footer="267" w:top="1100" w:bottom="460" w:left="660" w:right="640"/>
          <w:cols w:num="2" w:equalWidth="0">
            <w:col w:w="9020" w:space="40"/>
            <w:col w:w="6480"/>
          </w:cols>
        </w:sectPr>
      </w:pPr>
    </w:p>
    <w:p>
      <w:pPr>
        <w:spacing w:before="167" w:after="21"/>
        <w:ind w:left="0" w:right="267" w:firstLine="0"/>
        <w:jc w:val="right"/>
        <w:rPr>
          <w:sz w:val="21"/>
        </w:rPr>
      </w:pPr>
      <w:r>
        <w:rPr>
          <w:w w:val="95"/>
          <w:sz w:val="21"/>
        </w:rPr>
        <w:t>单位：万元</w:t>
      </w:r>
    </w:p>
    <w:tbl>
      <w:tblPr>
        <w:tblW w:w="0" w:type="auto"/>
        <w:jc w:val="left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536"/>
        <w:gridCol w:w="536"/>
        <w:gridCol w:w="2401"/>
        <w:gridCol w:w="1457"/>
        <w:gridCol w:w="1398"/>
        <w:gridCol w:w="1157"/>
        <w:gridCol w:w="1148"/>
        <w:gridCol w:w="1166"/>
        <w:gridCol w:w="1191"/>
        <w:gridCol w:w="1175"/>
        <w:gridCol w:w="1217"/>
        <w:gridCol w:w="1136"/>
      </w:tblGrid>
      <w:tr>
        <w:trPr>
          <w:trHeight w:val="326" w:hRule="atLeast"/>
        </w:trPr>
        <w:tc>
          <w:tcPr>
            <w:tcW w:w="1607" w:type="dxa"/>
            <w:gridSpan w:val="3"/>
          </w:tcPr>
          <w:p>
            <w:pPr>
              <w:pStyle w:val="TableParagraph"/>
              <w:spacing w:before="56"/>
              <w:ind w:left="442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科目编码</w:t>
            </w:r>
          </w:p>
        </w:tc>
        <w:tc>
          <w:tcPr>
            <w:tcW w:w="2401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ind w:left="819" w:right="812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科目名称</w:t>
            </w:r>
          </w:p>
        </w:tc>
        <w:tc>
          <w:tcPr>
            <w:tcW w:w="11045" w:type="dxa"/>
            <w:gridSpan w:val="9"/>
          </w:tcPr>
          <w:p>
            <w:pPr>
              <w:pStyle w:val="TableParagraph"/>
              <w:tabs>
                <w:tab w:pos="639" w:val="left" w:leader="none"/>
                <w:tab w:pos="1268" w:val="left" w:leader="none"/>
                <w:tab w:pos="1899" w:val="left" w:leader="none"/>
              </w:tabs>
              <w:spacing w:before="56"/>
              <w:ind w:left="8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资</w:t>
              <w:tab/>
              <w:t>金</w:t>
              <w:tab/>
              <w:t>来</w:t>
              <w:tab/>
              <w:t>源</w:t>
            </w:r>
          </w:p>
        </w:tc>
      </w:tr>
      <w:tr>
        <w:trPr>
          <w:trHeight w:val="327" w:hRule="atLeast"/>
        </w:trPr>
        <w:tc>
          <w:tcPr>
            <w:tcW w:w="53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1"/>
              <w:ind w:left="175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类</w:t>
            </w:r>
          </w:p>
        </w:tc>
        <w:tc>
          <w:tcPr>
            <w:tcW w:w="53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1"/>
              <w:ind w:left="178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款</w:t>
            </w:r>
          </w:p>
        </w:tc>
        <w:tc>
          <w:tcPr>
            <w:tcW w:w="53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1"/>
              <w:ind w:left="177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项</w:t>
            </w:r>
          </w:p>
        </w:tc>
        <w:tc>
          <w:tcPr>
            <w:tcW w:w="24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1"/>
              <w:ind w:left="527" w:right="519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合计</w:t>
            </w:r>
          </w:p>
        </w:tc>
        <w:tc>
          <w:tcPr>
            <w:tcW w:w="4869" w:type="dxa"/>
            <w:gridSpan w:val="4"/>
          </w:tcPr>
          <w:p>
            <w:pPr>
              <w:pStyle w:val="TableParagraph"/>
              <w:spacing w:before="58"/>
              <w:ind w:left="2053" w:right="2045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财政拨款</w:t>
            </w:r>
          </w:p>
        </w:tc>
        <w:tc>
          <w:tcPr>
            <w:tcW w:w="1191" w:type="dxa"/>
            <w:vMerge w:val="restart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324" w:lineRule="auto"/>
              <w:ind w:left="413" w:right="45" w:hanging="360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财政专户管理资金</w:t>
            </w:r>
          </w:p>
        </w:tc>
        <w:tc>
          <w:tcPr>
            <w:tcW w:w="117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1"/>
              <w:ind w:left="225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单位资金</w:t>
            </w:r>
          </w:p>
        </w:tc>
        <w:tc>
          <w:tcPr>
            <w:tcW w:w="1217" w:type="dxa"/>
            <w:vMerge w:val="restart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324" w:lineRule="auto"/>
              <w:ind w:left="337" w:right="56" w:hanging="269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使用非财政拨款结余</w:t>
            </w:r>
          </w:p>
        </w:tc>
        <w:tc>
          <w:tcPr>
            <w:tcW w:w="113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1"/>
              <w:ind w:left="207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上年结转</w:t>
            </w:r>
          </w:p>
        </w:tc>
      </w:tr>
      <w:tr>
        <w:trPr>
          <w:trHeight w:val="639" w:hRule="atLeast"/>
        </w:trPr>
        <w:tc>
          <w:tcPr>
            <w:tcW w:w="5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498" w:right="489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小计</w:t>
            </w:r>
          </w:p>
        </w:tc>
        <w:tc>
          <w:tcPr>
            <w:tcW w:w="1157" w:type="dxa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right="27"/>
              <w:jc w:val="right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一般公共预算</w:t>
            </w:r>
          </w:p>
        </w:tc>
        <w:tc>
          <w:tcPr>
            <w:tcW w:w="1148" w:type="dxa"/>
          </w:tcPr>
          <w:p>
            <w:pPr>
              <w:pStyle w:val="TableParagraph"/>
              <w:spacing w:before="57"/>
              <w:ind w:left="12" w:right="5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政府性基金预</w:t>
            </w:r>
          </w:p>
          <w:p>
            <w:pPr>
              <w:pStyle w:val="TableParagraph"/>
              <w:spacing w:before="81"/>
              <w:ind w:left="9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算</w:t>
            </w:r>
          </w:p>
        </w:tc>
        <w:tc>
          <w:tcPr>
            <w:tcW w:w="1166" w:type="dxa"/>
          </w:tcPr>
          <w:p>
            <w:pPr>
              <w:pStyle w:val="TableParagraph"/>
              <w:spacing w:before="57"/>
              <w:ind w:left="23" w:right="12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国有资本经营</w:t>
            </w:r>
          </w:p>
          <w:p>
            <w:pPr>
              <w:pStyle w:val="TableParagraph"/>
              <w:spacing w:before="81"/>
              <w:ind w:left="23" w:right="12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预算</w:t>
            </w:r>
          </w:p>
        </w:tc>
        <w:tc>
          <w:tcPr>
            <w:tcW w:w="1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6" w:hRule="atLeast"/>
        </w:trPr>
        <w:tc>
          <w:tcPr>
            <w:tcW w:w="4008" w:type="dxa"/>
            <w:gridSpan w:val="4"/>
          </w:tcPr>
          <w:p>
            <w:pPr>
              <w:pStyle w:val="TableParagraph"/>
              <w:tabs>
                <w:tab w:pos="551" w:val="left" w:leader="none"/>
              </w:tabs>
              <w:spacing w:before="56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合</w:t>
              <w:tab/>
              <w:t>计</w:t>
            </w:r>
          </w:p>
        </w:tc>
        <w:tc>
          <w:tcPr>
            <w:tcW w:w="1457" w:type="dxa"/>
          </w:tcPr>
          <w:p>
            <w:pPr>
              <w:pStyle w:val="TableParagraph"/>
              <w:spacing w:before="63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65.69</w:t>
            </w:r>
          </w:p>
        </w:tc>
        <w:tc>
          <w:tcPr>
            <w:tcW w:w="1398" w:type="dxa"/>
          </w:tcPr>
          <w:p>
            <w:pPr>
              <w:pStyle w:val="TableParagraph"/>
              <w:spacing w:before="63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65.69</w:t>
            </w:r>
          </w:p>
        </w:tc>
        <w:tc>
          <w:tcPr>
            <w:tcW w:w="1157" w:type="dxa"/>
          </w:tcPr>
          <w:p>
            <w:pPr>
              <w:pStyle w:val="TableParagraph"/>
              <w:spacing w:before="63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65.69</w:t>
            </w: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6" w:hRule="atLeast"/>
        </w:trPr>
        <w:tc>
          <w:tcPr>
            <w:tcW w:w="535" w:type="dxa"/>
          </w:tcPr>
          <w:p>
            <w:pPr>
              <w:pStyle w:val="TableParagraph"/>
              <w:spacing w:before="55"/>
              <w:ind w:left="14"/>
              <w:rPr>
                <w:sz w:val="18"/>
              </w:rPr>
            </w:pPr>
            <w:r>
              <w:rPr>
                <w:sz w:val="18"/>
              </w:rPr>
              <w:t>205</w:t>
            </w: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1" w:type="dxa"/>
          </w:tcPr>
          <w:p>
            <w:pPr>
              <w:pStyle w:val="TableParagraph"/>
              <w:spacing w:before="55"/>
              <w:ind w:left="13"/>
              <w:rPr>
                <w:sz w:val="18"/>
              </w:rPr>
            </w:pPr>
            <w:r>
              <w:rPr>
                <w:sz w:val="18"/>
              </w:rPr>
              <w:t>教育支出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65.69</w:t>
            </w:r>
          </w:p>
        </w:tc>
        <w:tc>
          <w:tcPr>
            <w:tcW w:w="1398" w:type="dxa"/>
          </w:tcPr>
          <w:p>
            <w:pPr>
              <w:pStyle w:val="TableParagraph"/>
              <w:spacing w:before="57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65.69</w:t>
            </w:r>
          </w:p>
        </w:tc>
        <w:tc>
          <w:tcPr>
            <w:tcW w:w="1157" w:type="dxa"/>
          </w:tcPr>
          <w:p>
            <w:pPr>
              <w:pStyle w:val="TableParagraph"/>
              <w:spacing w:before="57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65.69</w:t>
            </w: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7" w:hRule="atLeast"/>
        </w:trPr>
        <w:tc>
          <w:tcPr>
            <w:tcW w:w="535" w:type="dxa"/>
          </w:tcPr>
          <w:p>
            <w:pPr>
              <w:pStyle w:val="TableParagraph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205</w:t>
            </w:r>
          </w:p>
        </w:tc>
        <w:tc>
          <w:tcPr>
            <w:tcW w:w="536" w:type="dxa"/>
          </w:tcPr>
          <w:p>
            <w:pPr>
              <w:pStyle w:val="TableParagraph"/>
              <w:spacing w:before="56"/>
              <w:ind w:left="15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1" w:type="dxa"/>
          </w:tcPr>
          <w:p>
            <w:pPr>
              <w:pStyle w:val="TableParagraph"/>
              <w:spacing w:before="56"/>
              <w:ind w:left="13"/>
              <w:rPr>
                <w:sz w:val="18"/>
              </w:rPr>
            </w:pPr>
            <w:r>
              <w:rPr>
                <w:sz w:val="18"/>
              </w:rPr>
              <w:t>普通教育</w:t>
            </w:r>
          </w:p>
        </w:tc>
        <w:tc>
          <w:tcPr>
            <w:tcW w:w="1457" w:type="dxa"/>
          </w:tcPr>
          <w:p>
            <w:pPr>
              <w:pStyle w:val="TableParagraph"/>
              <w:spacing w:before="56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65.69</w:t>
            </w:r>
          </w:p>
        </w:tc>
        <w:tc>
          <w:tcPr>
            <w:tcW w:w="1398" w:type="dxa"/>
          </w:tcPr>
          <w:p>
            <w:pPr>
              <w:pStyle w:val="TableParagraph"/>
              <w:spacing w:before="56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65.69</w:t>
            </w:r>
          </w:p>
        </w:tc>
        <w:tc>
          <w:tcPr>
            <w:tcW w:w="1157" w:type="dxa"/>
          </w:tcPr>
          <w:p>
            <w:pPr>
              <w:pStyle w:val="TableParagraph"/>
              <w:spacing w:before="56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65.69</w:t>
            </w: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7" w:hRule="atLeast"/>
        </w:trPr>
        <w:tc>
          <w:tcPr>
            <w:tcW w:w="535" w:type="dxa"/>
          </w:tcPr>
          <w:p>
            <w:pPr>
              <w:pStyle w:val="TableParagraph"/>
              <w:spacing w:before="55"/>
              <w:ind w:left="14"/>
              <w:rPr>
                <w:sz w:val="18"/>
              </w:rPr>
            </w:pPr>
            <w:r>
              <w:rPr>
                <w:sz w:val="18"/>
              </w:rPr>
              <w:t>205</w:t>
            </w:r>
          </w:p>
        </w:tc>
        <w:tc>
          <w:tcPr>
            <w:tcW w:w="536" w:type="dxa"/>
          </w:tcPr>
          <w:p>
            <w:pPr>
              <w:pStyle w:val="TableParagraph"/>
              <w:spacing w:before="55"/>
              <w:ind w:left="15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536" w:type="dxa"/>
          </w:tcPr>
          <w:p>
            <w:pPr>
              <w:pStyle w:val="TableParagraph"/>
              <w:spacing w:before="55"/>
              <w:ind w:left="14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2401" w:type="dxa"/>
          </w:tcPr>
          <w:p>
            <w:pPr>
              <w:pStyle w:val="TableParagraph"/>
              <w:spacing w:before="55"/>
              <w:ind w:left="13"/>
              <w:rPr>
                <w:sz w:val="18"/>
              </w:rPr>
            </w:pPr>
            <w:r>
              <w:rPr>
                <w:sz w:val="18"/>
              </w:rPr>
              <w:t>学前教育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7.00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58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7.00</w:t>
            </w:r>
          </w:p>
        </w:tc>
        <w:tc>
          <w:tcPr>
            <w:tcW w:w="1157" w:type="dxa"/>
          </w:tcPr>
          <w:p>
            <w:pPr>
              <w:pStyle w:val="TableParagraph"/>
              <w:spacing w:before="58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7.00</w:t>
            </w: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6" w:hRule="atLeast"/>
        </w:trPr>
        <w:tc>
          <w:tcPr>
            <w:tcW w:w="535" w:type="dxa"/>
          </w:tcPr>
          <w:p>
            <w:pPr>
              <w:pStyle w:val="TableParagraph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205</w:t>
            </w:r>
          </w:p>
        </w:tc>
        <w:tc>
          <w:tcPr>
            <w:tcW w:w="536" w:type="dxa"/>
          </w:tcPr>
          <w:p>
            <w:pPr>
              <w:pStyle w:val="TableParagraph"/>
              <w:spacing w:before="56"/>
              <w:ind w:left="15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536" w:type="dxa"/>
          </w:tcPr>
          <w:p>
            <w:pPr>
              <w:pStyle w:val="TableParagraph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2401" w:type="dxa"/>
          </w:tcPr>
          <w:p>
            <w:pPr>
              <w:pStyle w:val="TableParagraph"/>
              <w:spacing w:before="56"/>
              <w:ind w:left="13"/>
              <w:rPr>
                <w:sz w:val="18"/>
              </w:rPr>
            </w:pPr>
            <w:r>
              <w:rPr>
                <w:sz w:val="18"/>
              </w:rPr>
              <w:t>小学教育</w:t>
            </w:r>
          </w:p>
        </w:tc>
        <w:tc>
          <w:tcPr>
            <w:tcW w:w="1457" w:type="dxa"/>
          </w:tcPr>
          <w:p>
            <w:pPr>
              <w:pStyle w:val="TableParagraph"/>
              <w:spacing w:before="56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58.69</w:t>
            </w:r>
          </w:p>
        </w:tc>
        <w:tc>
          <w:tcPr>
            <w:tcW w:w="1398" w:type="dxa"/>
          </w:tcPr>
          <w:p>
            <w:pPr>
              <w:pStyle w:val="TableParagraph"/>
              <w:spacing w:before="56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58.69</w:t>
            </w:r>
          </w:p>
        </w:tc>
        <w:tc>
          <w:tcPr>
            <w:tcW w:w="1157" w:type="dxa"/>
          </w:tcPr>
          <w:p>
            <w:pPr>
              <w:pStyle w:val="TableParagraph"/>
              <w:spacing w:before="56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58.69</w:t>
            </w: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6840" w:h="11910" w:orient="landscape"/>
          <w:pgMar w:top="1580" w:bottom="280" w:left="660" w:right="640"/>
        </w:sectPr>
      </w:pPr>
    </w:p>
    <w:p>
      <w:pPr>
        <w:spacing w:before="6"/>
        <w:ind w:left="100" w:right="0" w:firstLine="0"/>
        <w:jc w:val="left"/>
        <w:rPr>
          <w:rFonts w:ascii="黑体" w:eastAsia="黑体" w:hint="eastAsia"/>
          <w:sz w:val="52"/>
        </w:rPr>
      </w:pPr>
      <w:r>
        <w:rPr>
          <w:rFonts w:ascii="黑体" w:eastAsia="黑体" w:hint="eastAsia"/>
          <w:sz w:val="52"/>
        </w:rPr>
        <w:t>第三部分</w:t>
      </w:r>
    </w:p>
    <w:p>
      <w:pPr>
        <w:pStyle w:val="BodyText"/>
        <w:rPr>
          <w:rFonts w:ascii="黑体"/>
          <w:sz w:val="20"/>
        </w:rPr>
      </w:pPr>
    </w:p>
    <w:p>
      <w:pPr>
        <w:pStyle w:val="BodyText"/>
        <w:rPr>
          <w:rFonts w:ascii="黑体"/>
          <w:sz w:val="20"/>
        </w:rPr>
      </w:pPr>
    </w:p>
    <w:p>
      <w:pPr>
        <w:pStyle w:val="BodyText"/>
        <w:rPr>
          <w:rFonts w:ascii="黑体"/>
          <w:sz w:val="20"/>
        </w:rPr>
      </w:pPr>
    </w:p>
    <w:p>
      <w:pPr>
        <w:pStyle w:val="BodyText"/>
        <w:rPr>
          <w:rFonts w:ascii="黑体"/>
          <w:sz w:val="20"/>
        </w:rPr>
      </w:pPr>
    </w:p>
    <w:p>
      <w:pPr>
        <w:pStyle w:val="BodyText"/>
        <w:rPr>
          <w:rFonts w:ascii="黑体"/>
          <w:sz w:val="20"/>
        </w:rPr>
      </w:pPr>
    </w:p>
    <w:p>
      <w:pPr>
        <w:pStyle w:val="BodyText"/>
        <w:rPr>
          <w:rFonts w:ascii="黑体"/>
          <w:sz w:val="20"/>
        </w:rPr>
      </w:pPr>
    </w:p>
    <w:p>
      <w:pPr>
        <w:pStyle w:val="BodyText"/>
        <w:rPr>
          <w:rFonts w:ascii="黑体"/>
          <w:sz w:val="20"/>
        </w:rPr>
      </w:pPr>
    </w:p>
    <w:p>
      <w:pPr>
        <w:pStyle w:val="BodyText"/>
        <w:rPr>
          <w:rFonts w:ascii="黑体"/>
          <w:sz w:val="20"/>
        </w:rPr>
      </w:pPr>
    </w:p>
    <w:p>
      <w:pPr>
        <w:pStyle w:val="BodyText"/>
        <w:rPr>
          <w:rFonts w:ascii="黑体"/>
          <w:sz w:val="20"/>
        </w:rPr>
      </w:pPr>
    </w:p>
    <w:p>
      <w:pPr>
        <w:pStyle w:val="BodyText"/>
        <w:rPr>
          <w:rFonts w:ascii="黑体"/>
          <w:sz w:val="20"/>
        </w:rPr>
      </w:pPr>
    </w:p>
    <w:p>
      <w:pPr>
        <w:pStyle w:val="BodyText"/>
        <w:rPr>
          <w:rFonts w:ascii="黑体"/>
          <w:sz w:val="20"/>
        </w:rPr>
      </w:pPr>
    </w:p>
    <w:p>
      <w:pPr>
        <w:pStyle w:val="BodyText"/>
        <w:rPr>
          <w:rFonts w:ascii="黑体"/>
          <w:sz w:val="18"/>
        </w:rPr>
      </w:pPr>
    </w:p>
    <w:p>
      <w:pPr>
        <w:spacing w:line="336" w:lineRule="auto" w:before="28"/>
        <w:ind w:left="3781" w:right="2815" w:hanging="1107"/>
        <w:jc w:val="left"/>
        <w:rPr>
          <w:rFonts w:ascii="黑体" w:eastAsia="黑体" w:hint="eastAsia"/>
          <w:sz w:val="52"/>
        </w:rPr>
      </w:pPr>
      <w:r>
        <w:rPr>
          <w:rFonts w:ascii="黑体" w:eastAsia="黑体" w:hint="eastAsia"/>
          <w:sz w:val="52"/>
        </w:rPr>
        <w:t>2023</w:t>
      </w:r>
      <w:r>
        <w:rPr>
          <w:rFonts w:ascii="黑体" w:eastAsia="黑体" w:hint="eastAsia"/>
          <w:spacing w:val="-17"/>
          <w:sz w:val="52"/>
        </w:rPr>
        <w:t> 年单位预算情况和</w:t>
      </w:r>
      <w:r>
        <w:rPr>
          <w:rFonts w:ascii="黑体" w:eastAsia="黑体" w:hint="eastAsia"/>
          <w:spacing w:val="-5"/>
          <w:sz w:val="52"/>
        </w:rPr>
        <w:t>重要事项说明</w:t>
      </w:r>
    </w:p>
    <w:p>
      <w:pPr>
        <w:spacing w:after="0" w:line="336" w:lineRule="auto"/>
        <w:jc w:val="left"/>
        <w:rPr>
          <w:rFonts w:ascii="黑体" w:eastAsia="黑体" w:hint="eastAsia"/>
          <w:sz w:val="52"/>
        </w:rPr>
        <w:sectPr>
          <w:footerReference w:type="default" r:id="rId11"/>
          <w:pgSz w:w="11910" w:h="16840"/>
          <w:pgMar w:footer="267" w:header="0" w:top="1300" w:bottom="460" w:left="620" w:right="460"/>
          <w:pgNumType w:start="18"/>
        </w:sectPr>
      </w:pPr>
    </w:p>
    <w:p>
      <w:pPr>
        <w:pStyle w:val="BodyText"/>
        <w:spacing w:before="40"/>
        <w:ind w:left="740"/>
        <w:rPr>
          <w:rFonts w:ascii="黑体" w:eastAsia="黑体" w:hint="eastAsia"/>
        </w:rPr>
      </w:pPr>
      <w:r>
        <w:rPr>
          <w:rFonts w:ascii="黑体" w:eastAsia="黑体" w:hint="eastAsia"/>
        </w:rPr>
        <w:t>一、预算收支增减变化情况说明</w:t>
      </w:r>
    </w:p>
    <w:p>
      <w:pPr>
        <w:pStyle w:val="BodyText"/>
        <w:spacing w:before="214"/>
        <w:ind w:left="740"/>
      </w:pPr>
      <w:r>
        <w:rPr/>
        <w:t>按照综合预算的原则，本单位所有收入和支出均纳入部门预算管理。</w:t>
      </w:r>
    </w:p>
    <w:p>
      <w:pPr>
        <w:pStyle w:val="BodyText"/>
        <w:spacing w:line="364" w:lineRule="auto" w:before="214"/>
        <w:ind w:left="100" w:right="260" w:firstLine="640"/>
      </w:pPr>
      <w:r>
        <w:rPr/>
        <w:t>（一</w:t>
      </w:r>
      <w:r>
        <w:rPr>
          <w:spacing w:val="-3"/>
        </w:rPr>
        <w:t>）</w:t>
      </w:r>
      <w:r>
        <w:rPr/>
        <w:t>收入预算：2023</w:t>
      </w:r>
      <w:r>
        <w:rPr>
          <w:spacing w:val="-26"/>
        </w:rPr>
        <w:t> 年收入预算 </w:t>
      </w:r>
      <w:r>
        <w:rPr/>
        <w:t>2,973.63</w:t>
      </w:r>
      <w:r>
        <w:rPr>
          <w:spacing w:val="-11"/>
        </w:rPr>
        <w:t> 万元，其中一般公共预算</w:t>
      </w:r>
      <w:r>
        <w:rPr>
          <w:spacing w:val="-34"/>
        </w:rPr>
        <w:t>收入 </w:t>
      </w:r>
      <w:r>
        <w:rPr/>
        <w:t>2,973.63</w:t>
      </w:r>
      <w:r>
        <w:rPr>
          <w:spacing w:val="-21"/>
        </w:rPr>
        <w:t> 万元。</w:t>
      </w:r>
    </w:p>
    <w:p>
      <w:pPr>
        <w:pStyle w:val="BodyText"/>
        <w:spacing w:line="364" w:lineRule="auto" w:before="2"/>
        <w:ind w:left="100" w:right="260" w:firstLine="640"/>
      </w:pPr>
      <w:r>
        <w:rPr/>
        <w:t>（</w:t>
      </w:r>
      <w:r>
        <w:rPr>
          <w:spacing w:val="-54"/>
        </w:rPr>
        <w:t> 二</w:t>
      </w:r>
      <w:r>
        <w:rPr/>
        <w:t>）</w:t>
      </w:r>
      <w:r>
        <w:rPr>
          <w:spacing w:val="-4"/>
        </w:rPr>
        <w:t> 支出预算：</w:t>
      </w:r>
      <w:r>
        <w:rPr>
          <w:spacing w:val="5"/>
        </w:rPr>
        <w:t>2023</w:t>
      </w:r>
      <w:r>
        <w:rPr>
          <w:spacing w:val="-3"/>
        </w:rPr>
        <w:t> 年支出预算 </w:t>
      </w:r>
      <w:r>
        <w:rPr/>
        <w:t>2,973.63</w:t>
      </w:r>
      <w:r>
        <w:rPr>
          <w:spacing w:val="-1"/>
        </w:rPr>
        <w:t> 万元， 其中基本支出2,682.47</w:t>
      </w:r>
      <w:r>
        <w:rPr>
          <w:spacing w:val="-20"/>
        </w:rPr>
        <w:t> 万元，项目支出 </w:t>
      </w:r>
      <w:r>
        <w:rPr/>
        <w:t>291.16</w:t>
      </w:r>
      <w:r>
        <w:rPr>
          <w:spacing w:val="-21"/>
        </w:rPr>
        <w:t> 万元。</w:t>
      </w:r>
    </w:p>
    <w:p>
      <w:pPr>
        <w:pStyle w:val="BodyText"/>
        <w:spacing w:line="364" w:lineRule="auto" w:before="1"/>
        <w:ind w:left="100" w:right="257" w:firstLine="640"/>
      </w:pPr>
      <w:r>
        <w:rPr/>
        <w:t>（三</w:t>
      </w:r>
      <w:r>
        <w:rPr>
          <w:spacing w:val="-3"/>
        </w:rPr>
        <w:t>）</w:t>
      </w:r>
      <w:r>
        <w:rPr/>
        <w:t>增减变化情况：2023</w:t>
      </w:r>
      <w:r>
        <w:rPr>
          <w:spacing w:val="-26"/>
        </w:rPr>
        <w:t> 年收支预算 </w:t>
      </w:r>
      <w:r>
        <w:rPr/>
        <w:t>2,973.63</w:t>
      </w:r>
      <w:r>
        <w:rPr>
          <w:spacing w:val="-12"/>
        </w:rPr>
        <w:t> 万元，较上年预算增</w:t>
      </w:r>
      <w:r>
        <w:rPr>
          <w:spacing w:val="-46"/>
        </w:rPr>
        <w:t>加 </w:t>
      </w:r>
      <w:r>
        <w:rPr/>
        <w:t>205.23</w:t>
      </w:r>
      <w:r>
        <w:rPr>
          <w:spacing w:val="-13"/>
        </w:rPr>
        <w:t> 万元，其中：</w:t>
      </w:r>
    </w:p>
    <w:p>
      <w:pPr>
        <w:pStyle w:val="ListParagraph"/>
        <w:numPr>
          <w:ilvl w:val="0"/>
          <w:numId w:val="1"/>
        </w:numPr>
        <w:tabs>
          <w:tab w:pos="1063" w:val="left" w:leader="none"/>
        </w:tabs>
        <w:spacing w:line="240" w:lineRule="auto" w:before="2" w:after="0"/>
        <w:ind w:left="1062" w:right="0" w:hanging="323"/>
        <w:jc w:val="left"/>
        <w:rPr>
          <w:sz w:val="32"/>
        </w:rPr>
      </w:pPr>
      <w:r>
        <w:rPr>
          <w:spacing w:val="9"/>
          <w:sz w:val="32"/>
        </w:rPr>
        <w:t>收入预算增加</w:t>
      </w:r>
      <w:r>
        <w:rPr>
          <w:sz w:val="32"/>
        </w:rPr>
        <w:t>205.23</w:t>
      </w:r>
      <w:r>
        <w:rPr>
          <w:spacing w:val="-27"/>
          <w:sz w:val="32"/>
        </w:rPr>
        <w:t> 万元，其中一般公共预算收入增加 </w:t>
      </w:r>
      <w:r>
        <w:rPr>
          <w:sz w:val="32"/>
        </w:rPr>
        <w:t>205.23</w:t>
      </w:r>
      <w:r>
        <w:rPr>
          <w:spacing w:val="-27"/>
          <w:sz w:val="32"/>
        </w:rPr>
        <w:t> 万元。</w:t>
      </w:r>
    </w:p>
    <w:p>
      <w:pPr>
        <w:pStyle w:val="ListParagraph"/>
        <w:numPr>
          <w:ilvl w:val="0"/>
          <w:numId w:val="1"/>
        </w:numPr>
        <w:tabs>
          <w:tab w:pos="1063" w:val="left" w:leader="none"/>
        </w:tabs>
        <w:spacing w:line="240" w:lineRule="auto" w:before="214" w:after="0"/>
        <w:ind w:left="1062" w:right="0" w:hanging="323"/>
        <w:jc w:val="left"/>
        <w:rPr>
          <w:sz w:val="32"/>
        </w:rPr>
      </w:pPr>
      <w:r>
        <w:rPr>
          <w:spacing w:val="-13"/>
          <w:sz w:val="32"/>
        </w:rPr>
        <w:t>支出预算增加 </w:t>
      </w:r>
      <w:r>
        <w:rPr>
          <w:sz w:val="32"/>
        </w:rPr>
        <w:t>205.23</w:t>
      </w:r>
      <w:r>
        <w:rPr>
          <w:spacing w:val="-19"/>
          <w:sz w:val="32"/>
        </w:rPr>
        <w:t> 万元，其中基本支出增加 </w:t>
      </w:r>
      <w:r>
        <w:rPr>
          <w:sz w:val="32"/>
        </w:rPr>
        <w:t>401.65</w:t>
      </w:r>
      <w:r>
        <w:rPr>
          <w:spacing w:val="-21"/>
          <w:sz w:val="32"/>
        </w:rPr>
        <w:t> 万元；项目支</w:t>
      </w:r>
    </w:p>
    <w:p>
      <w:pPr>
        <w:pStyle w:val="BodyText"/>
        <w:spacing w:before="214"/>
        <w:ind w:left="100"/>
      </w:pPr>
      <w:r>
        <w:rPr/>
        <w:t>出减少 196.42 万元。</w:t>
      </w:r>
    </w:p>
    <w:p>
      <w:pPr>
        <w:pStyle w:val="ListParagraph"/>
        <w:numPr>
          <w:ilvl w:val="0"/>
          <w:numId w:val="1"/>
        </w:numPr>
        <w:tabs>
          <w:tab w:pos="1063" w:val="left" w:leader="none"/>
        </w:tabs>
        <w:spacing w:line="364" w:lineRule="auto" w:before="214" w:after="0"/>
        <w:ind w:left="100" w:right="99" w:firstLine="640"/>
        <w:jc w:val="left"/>
        <w:rPr>
          <w:sz w:val="32"/>
        </w:rPr>
      </w:pPr>
      <w:r>
        <w:rPr>
          <w:spacing w:val="-6"/>
          <w:sz w:val="32"/>
        </w:rPr>
        <w:t>收支预算增加的主要原因，因为疫情期间，教师职称晋升推后，</w:t>
      </w:r>
      <w:r>
        <w:rPr>
          <w:spacing w:val="-7"/>
          <w:sz w:val="32"/>
        </w:rPr>
        <w:t>2023 </w:t>
      </w:r>
      <w:r>
        <w:rPr>
          <w:spacing w:val="-22"/>
          <w:sz w:val="32"/>
        </w:rPr>
        <w:t>年执行 </w:t>
      </w:r>
      <w:r>
        <w:rPr>
          <w:sz w:val="32"/>
        </w:rPr>
        <w:t>19</w:t>
      </w:r>
      <w:r>
        <w:rPr>
          <w:spacing w:val="-48"/>
          <w:sz w:val="32"/>
        </w:rPr>
        <w:t> 年、</w:t>
      </w:r>
      <w:r>
        <w:rPr>
          <w:sz w:val="32"/>
        </w:rPr>
        <w:t>20</w:t>
      </w:r>
      <w:r>
        <w:rPr>
          <w:spacing w:val="-16"/>
          <w:sz w:val="32"/>
        </w:rPr>
        <w:t> 年教师聘任工资，增加教师薪级工资，所以预算收支增加。</w:t>
      </w:r>
    </w:p>
    <w:p>
      <w:pPr>
        <w:pStyle w:val="BodyText"/>
        <w:spacing w:before="2"/>
        <w:ind w:left="740"/>
        <w:rPr>
          <w:rFonts w:ascii="黑体" w:hAnsi="黑体" w:eastAsia="黑体" w:hint="eastAsia"/>
        </w:rPr>
      </w:pPr>
      <w:r>
        <w:rPr>
          <w:rFonts w:ascii="黑体" w:hAnsi="黑体" w:eastAsia="黑体" w:hint="eastAsia"/>
        </w:rPr>
        <w:t>二、“三公”经费支出情况</w:t>
      </w:r>
    </w:p>
    <w:p>
      <w:pPr>
        <w:pStyle w:val="BodyText"/>
        <w:spacing w:before="214"/>
        <w:ind w:left="740"/>
      </w:pPr>
      <w:r>
        <w:rPr/>
        <w:t>2022 年、2023 年均未使用一般公共预算拨款安排</w:t>
      </w:r>
      <w:r>
        <w:rPr>
          <w:rFonts w:ascii="Times New Roman" w:hAnsi="Times New Roman" w:eastAsia="Times New Roman"/>
        </w:rPr>
        <w:t>“</w:t>
      </w:r>
      <w:r>
        <w:rPr/>
        <w:t>三公</w:t>
      </w:r>
      <w:r>
        <w:rPr>
          <w:rFonts w:ascii="Times New Roman" w:hAnsi="Times New Roman" w:eastAsia="Times New Roman"/>
        </w:rPr>
        <w:t>”</w:t>
      </w:r>
      <w:r>
        <w:rPr/>
        <w:t>经费支出。</w:t>
      </w:r>
    </w:p>
    <w:p>
      <w:pPr>
        <w:pStyle w:val="BodyText"/>
        <w:spacing w:before="214"/>
        <w:ind w:left="740"/>
        <w:rPr>
          <w:rFonts w:ascii="黑体" w:eastAsia="黑体" w:hint="eastAsia"/>
        </w:rPr>
      </w:pPr>
      <w:r>
        <w:rPr>
          <w:rFonts w:ascii="黑体" w:eastAsia="黑体" w:hint="eastAsia"/>
        </w:rPr>
        <w:t>三、机关运行经费情况</w:t>
      </w:r>
    </w:p>
    <w:p>
      <w:pPr>
        <w:pStyle w:val="BodyText"/>
        <w:spacing w:line="364" w:lineRule="auto" w:before="214"/>
        <w:ind w:left="100" w:right="99" w:firstLine="640"/>
      </w:pPr>
      <w:r>
        <w:rPr/>
        <w:t>机关运行经费指为保障行政单位（包括参照公务员法管理的事业单位） </w:t>
      </w:r>
      <w:r>
        <w:rPr>
          <w:spacing w:val="-12"/>
          <w:w w:val="95"/>
        </w:rPr>
        <w:t>运行用于购买货物和服务的各项资金，包括办公及印刷费、邮电费、差旅费、  </w:t>
      </w:r>
      <w:r>
        <w:rPr>
          <w:spacing w:val="-12"/>
        </w:rPr>
        <w:t>会议费、福利费、日常维修费、专用材料及一般设备购置费、办公用房水电</w:t>
      </w:r>
      <w:r>
        <w:rPr>
          <w:spacing w:val="-11"/>
        </w:rPr>
        <w:t>费、办公用房取暖费、办公用房物业管理费、公务用车运行维护费以及其他费用。2023</w:t>
      </w:r>
      <w:r>
        <w:rPr>
          <w:spacing w:val="-16"/>
        </w:rPr>
        <w:t> 年本单位机关运行经费安排 </w:t>
      </w:r>
      <w:r>
        <w:rPr/>
        <w:t>0</w:t>
      </w:r>
      <w:r>
        <w:rPr>
          <w:spacing w:val="-10"/>
        </w:rPr>
        <w:t> 万元。与上年持平。</w:t>
      </w:r>
    </w:p>
    <w:p>
      <w:pPr>
        <w:pStyle w:val="BodyText"/>
        <w:spacing w:before="4"/>
        <w:ind w:left="740"/>
        <w:rPr>
          <w:rFonts w:ascii="黑体" w:eastAsia="黑体" w:hint="eastAsia"/>
        </w:rPr>
      </w:pPr>
      <w:r>
        <w:rPr>
          <w:rFonts w:ascii="黑体" w:eastAsia="黑体" w:hint="eastAsia"/>
        </w:rPr>
        <w:t>四、政府采购情况</w:t>
      </w:r>
    </w:p>
    <w:p>
      <w:pPr>
        <w:pStyle w:val="BodyText"/>
        <w:spacing w:before="214"/>
        <w:ind w:left="740"/>
      </w:pPr>
      <w:r>
        <w:rPr/>
        <w:t>2023 年政府采购预算 65.69 万元，其中：政府采购货物预算 65.69 万</w:t>
      </w:r>
    </w:p>
    <w:p>
      <w:pPr>
        <w:spacing w:after="0"/>
        <w:sectPr>
          <w:pgSz w:w="11910" w:h="16840"/>
          <w:pgMar w:header="0" w:footer="267" w:top="1240" w:bottom="460" w:left="620" w:right="460"/>
        </w:sectPr>
      </w:pPr>
    </w:p>
    <w:p>
      <w:pPr>
        <w:pStyle w:val="BodyText"/>
        <w:spacing w:before="40"/>
        <w:ind w:left="100"/>
      </w:pPr>
      <w:r>
        <w:rPr/>
        <w:t>元，政府采购工程预算 0 万元，政府采购服务预算 0 万元。</w:t>
      </w:r>
    </w:p>
    <w:p>
      <w:pPr>
        <w:pStyle w:val="BodyText"/>
        <w:spacing w:before="214"/>
        <w:ind w:left="740"/>
        <w:rPr>
          <w:rFonts w:ascii="黑体" w:eastAsia="黑体" w:hint="eastAsia"/>
        </w:rPr>
      </w:pPr>
      <w:r>
        <w:rPr>
          <w:rFonts w:ascii="黑体" w:eastAsia="黑体" w:hint="eastAsia"/>
        </w:rPr>
        <w:t>五、国有资产占有使用情况</w:t>
      </w:r>
    </w:p>
    <w:p>
      <w:pPr>
        <w:pStyle w:val="BodyText"/>
        <w:spacing w:before="214"/>
        <w:ind w:right="326"/>
        <w:jc w:val="right"/>
      </w:pPr>
      <w:r>
        <w:rPr>
          <w:spacing w:val="-27"/>
        </w:rPr>
        <w:t>截至 </w:t>
      </w:r>
      <w:r>
        <w:rPr/>
        <w:t>2022</w:t>
      </w:r>
      <w:r>
        <w:rPr>
          <w:spacing w:val="-55"/>
        </w:rPr>
        <w:t> 年 </w:t>
      </w:r>
      <w:r>
        <w:rPr/>
        <w:t>12</w:t>
      </w:r>
      <w:r>
        <w:rPr>
          <w:spacing w:val="-55"/>
        </w:rPr>
        <w:t> 月 </w:t>
      </w:r>
      <w:r>
        <w:rPr/>
        <w:t>31</w:t>
      </w:r>
      <w:r>
        <w:rPr>
          <w:spacing w:val="-17"/>
        </w:rPr>
        <w:t> 日，本单位共有车辆 </w:t>
      </w:r>
      <w:r>
        <w:rPr/>
        <w:t>0</w:t>
      </w:r>
      <w:r>
        <w:rPr>
          <w:spacing w:val="-10"/>
        </w:rPr>
        <w:t> 辆，其中，机要通信用车</w:t>
      </w:r>
    </w:p>
    <w:p>
      <w:pPr>
        <w:pStyle w:val="BodyText"/>
        <w:spacing w:before="214"/>
        <w:ind w:right="257"/>
        <w:jc w:val="right"/>
      </w:pPr>
      <w:r>
        <w:rPr/>
        <w:t>0</w:t>
      </w:r>
      <w:r>
        <w:rPr>
          <w:spacing w:val="-18"/>
        </w:rPr>
        <w:t> 辆、应急保障用车 </w:t>
      </w:r>
      <w:r>
        <w:rPr/>
        <w:t>0</w:t>
      </w:r>
      <w:r>
        <w:rPr>
          <w:spacing w:val="-19"/>
        </w:rPr>
        <w:t> 辆、执法执勤用车 </w:t>
      </w:r>
      <w:r>
        <w:rPr/>
        <w:t>0</w:t>
      </w:r>
      <w:r>
        <w:rPr>
          <w:spacing w:val="-16"/>
        </w:rPr>
        <w:t> 辆，特种专业技术用车 </w:t>
      </w:r>
      <w:r>
        <w:rPr/>
        <w:t>0</w:t>
      </w:r>
      <w:r>
        <w:rPr>
          <w:spacing w:val="-22"/>
        </w:rPr>
        <w:t> 辆，其</w:t>
      </w:r>
    </w:p>
    <w:p>
      <w:pPr>
        <w:pStyle w:val="BodyText"/>
        <w:spacing w:before="214"/>
        <w:ind w:left="100"/>
      </w:pPr>
      <w:r>
        <w:rPr/>
        <w:t>他按照规定配备的公务用车 0 辆。</w:t>
      </w:r>
    </w:p>
    <w:p>
      <w:pPr>
        <w:pStyle w:val="BodyText"/>
        <w:spacing w:before="214"/>
        <w:ind w:right="257"/>
        <w:jc w:val="right"/>
      </w:pPr>
      <w:r>
        <w:rPr/>
        <w:t>单位价值 50 万元以上通用设备 0 台（件、套），单位价值 100 万元以</w:t>
      </w:r>
    </w:p>
    <w:p>
      <w:pPr>
        <w:pStyle w:val="BodyText"/>
        <w:spacing w:before="214"/>
        <w:ind w:left="100"/>
      </w:pPr>
      <w:r>
        <w:rPr/>
        <w:t>上专用设备 0 台（件、套）。</w:t>
      </w:r>
    </w:p>
    <w:p>
      <w:pPr>
        <w:pStyle w:val="BodyText"/>
        <w:spacing w:before="214"/>
        <w:ind w:right="260"/>
        <w:jc w:val="right"/>
      </w:pPr>
      <w:r>
        <w:rPr/>
        <w:t>2023 年预算未安排购置单位价值 50 万元以上通用设备，2023 年预算未</w:t>
      </w:r>
    </w:p>
    <w:p>
      <w:pPr>
        <w:pStyle w:val="BodyText"/>
        <w:spacing w:before="214"/>
        <w:ind w:left="100"/>
      </w:pPr>
      <w:r>
        <w:rPr/>
        <w:t>安排购置单位价值 100 万元以上专用设备。</w:t>
      </w:r>
    </w:p>
    <w:p>
      <w:pPr>
        <w:pStyle w:val="BodyText"/>
        <w:spacing w:before="214"/>
        <w:ind w:left="740"/>
        <w:rPr>
          <w:rFonts w:ascii="黑体" w:eastAsia="黑体" w:hint="eastAsia"/>
        </w:rPr>
      </w:pPr>
      <w:r>
        <w:rPr>
          <w:rFonts w:ascii="黑体" w:eastAsia="黑体" w:hint="eastAsia"/>
        </w:rPr>
        <w:t>六、绩效目标情况说明</w:t>
      </w:r>
    </w:p>
    <w:p>
      <w:pPr>
        <w:pStyle w:val="BodyText"/>
        <w:spacing w:before="214"/>
        <w:ind w:left="740"/>
        <w:rPr>
          <w:rFonts w:ascii="黑体" w:eastAsia="黑体" w:hint="eastAsia"/>
        </w:rPr>
      </w:pPr>
      <w:r>
        <w:rPr>
          <w:rFonts w:ascii="黑体" w:eastAsia="黑体" w:hint="eastAsia"/>
        </w:rPr>
        <w:t>（一）预算绩效管理情况</w:t>
      </w:r>
    </w:p>
    <w:p>
      <w:pPr>
        <w:pStyle w:val="BodyText"/>
        <w:spacing w:before="214"/>
        <w:ind w:right="260"/>
        <w:jc w:val="right"/>
      </w:pPr>
      <w:r>
        <w:rPr/>
        <w:t>枣庄市山亭区实验小学单位 2023 年项目支出全面实施绩效目标管理，</w:t>
      </w:r>
    </w:p>
    <w:p>
      <w:pPr>
        <w:pStyle w:val="BodyText"/>
        <w:spacing w:before="214"/>
        <w:ind w:left="100"/>
      </w:pPr>
      <w:r>
        <w:rPr>
          <w:spacing w:val="-10"/>
        </w:rPr>
        <w:t>涉及预算项目支出 </w:t>
      </w:r>
      <w:r>
        <w:rPr/>
        <w:t>6</w:t>
      </w:r>
      <w:r>
        <w:rPr>
          <w:spacing w:val="-37"/>
        </w:rPr>
        <w:t> 个，预算资金 </w:t>
      </w:r>
      <w:r>
        <w:rPr/>
        <w:t>291.16</w:t>
      </w:r>
      <w:r>
        <w:rPr>
          <w:spacing w:val="-29"/>
        </w:rPr>
        <w:t> 万元，其中财政拨款 </w:t>
      </w:r>
      <w:r>
        <w:rPr/>
        <w:t>291.16</w:t>
      </w:r>
      <w:r>
        <w:rPr>
          <w:spacing w:val="-22"/>
        </w:rPr>
        <w:t> 万元。</w:t>
      </w:r>
    </w:p>
    <w:p>
      <w:pPr>
        <w:pStyle w:val="BodyText"/>
        <w:spacing w:before="214"/>
        <w:ind w:right="255"/>
        <w:jc w:val="right"/>
      </w:pPr>
      <w:r>
        <w:rPr>
          <w:spacing w:val="-13"/>
        </w:rPr>
        <w:t>拟对小学经费、幼儿园经费、更改水电、土地手续费等 </w:t>
      </w:r>
      <w:r>
        <w:rPr/>
        <w:t>4</w:t>
      </w:r>
      <w:r>
        <w:rPr>
          <w:spacing w:val="-11"/>
        </w:rPr>
        <w:t> 个项目开展部门重</w:t>
      </w:r>
    </w:p>
    <w:p>
      <w:pPr>
        <w:pStyle w:val="BodyText"/>
        <w:spacing w:before="214"/>
        <w:ind w:left="100"/>
      </w:pPr>
      <w:r>
        <w:rPr>
          <w:spacing w:val="-13"/>
        </w:rPr>
        <w:t>点绩效评价，涉及预算资金 </w:t>
      </w:r>
      <w:r>
        <w:rPr/>
        <w:t>149.14</w:t>
      </w:r>
      <w:r>
        <w:rPr>
          <w:spacing w:val="-21"/>
        </w:rPr>
        <w:t> 万元，其中财政拨款 </w:t>
      </w:r>
      <w:r>
        <w:rPr/>
        <w:t>149.14</w:t>
      </w:r>
      <w:r>
        <w:rPr>
          <w:spacing w:val="-20"/>
        </w:rPr>
        <w:t> 万元。根据</w:t>
      </w:r>
    </w:p>
    <w:p>
      <w:pPr>
        <w:pStyle w:val="BodyText"/>
        <w:spacing w:line="364" w:lineRule="auto" w:before="214"/>
        <w:ind w:left="100" w:right="260"/>
      </w:pPr>
      <w:r>
        <w:rPr>
          <w:spacing w:val="-3"/>
        </w:rPr>
        <w:t>以前年度绩效评价结果，优化取暖费、幼儿保教费等项目支出 </w:t>
      </w:r>
      <w:r>
        <w:rPr/>
        <w:t>2023</w:t>
      </w:r>
      <w:r>
        <w:rPr>
          <w:spacing w:val="-19"/>
        </w:rPr>
        <w:t> 年预算安排，进一步改进管理、完善政策。</w:t>
      </w:r>
    </w:p>
    <w:p>
      <w:pPr>
        <w:spacing w:after="0" w:line="364" w:lineRule="auto"/>
        <w:sectPr>
          <w:pgSz w:w="11910" w:h="16840"/>
          <w:pgMar w:header="0" w:footer="267" w:top="1240" w:bottom="460" w:left="620" w:right="460"/>
        </w:sectPr>
      </w:pPr>
    </w:p>
    <w:p>
      <w:pPr>
        <w:pStyle w:val="BodyText"/>
        <w:spacing w:line="533" w:lineRule="exact"/>
        <w:ind w:left="980"/>
        <w:rPr>
          <w:rFonts w:ascii="Arial Unicode MS" w:eastAsia="Arial Unicode MS" w:hint="eastAsia"/>
        </w:rPr>
      </w:pPr>
      <w:r>
        <w:rPr/>
        <w:pict>
          <v:shape style="position:absolute;margin-left:27.68pt;margin-top:25.48pt;width:711.7pt;height:443.35pt;mso-position-horizontal-relative:page;mso-position-vertical-relative:paragraph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82"/>
                    <w:gridCol w:w="1245"/>
                    <w:gridCol w:w="1580"/>
                    <w:gridCol w:w="2034"/>
                    <w:gridCol w:w="2194"/>
                    <w:gridCol w:w="968"/>
                    <w:gridCol w:w="594"/>
                    <w:gridCol w:w="968"/>
                    <w:gridCol w:w="1962"/>
                    <w:gridCol w:w="2184"/>
                  </w:tblGrid>
                  <w:tr>
                    <w:trPr>
                      <w:trHeight w:val="251" w:hRule="atLeast"/>
                    </w:trPr>
                    <w:tc>
                      <w:tcPr>
                        <w:tcW w:w="14211" w:type="dxa"/>
                        <w:gridSpan w:val="10"/>
                        <w:shd w:val="clear" w:color="auto" w:fill="E9EEF6"/>
                      </w:tcPr>
                      <w:p>
                        <w:pPr>
                          <w:pStyle w:val="TableParagraph"/>
                          <w:spacing w:line="232" w:lineRule="exact"/>
                          <w:ind w:left="6099" w:right="607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项目支出绩效目标表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14211" w:type="dxa"/>
                        <w:gridSpan w:val="10"/>
                      </w:tcPr>
                      <w:p>
                        <w:pPr>
                          <w:pStyle w:val="TableParagraph"/>
                          <w:spacing w:line="305" w:lineRule="exact" w:before="14"/>
                          <w:ind w:left="6099" w:right="606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年度目标（</w:t>
                        </w:r>
                        <w:r>
                          <w:rPr>
                            <w:rFonts w:ascii="Arial" w:eastAsia="Arial"/>
                            <w:sz w:val="24"/>
                          </w:rPr>
                          <w:t>2023</w:t>
                        </w:r>
                        <w:r>
                          <w:rPr>
                            <w:sz w:val="24"/>
                          </w:rPr>
                          <w:t>）</w:t>
                        </w:r>
                      </w:p>
                    </w:tc>
                  </w:tr>
                  <w:tr>
                    <w:trPr>
                      <w:trHeight w:val="329" w:hRule="atLeast"/>
                    </w:trPr>
                    <w:tc>
                      <w:tcPr>
                        <w:tcW w:w="482" w:type="dxa"/>
                        <w:tcBorders>
                          <w:bottom w:val="single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19"/>
                          <w:jc w:val="center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825" w:type="dxa"/>
                        <w:gridSpan w:val="2"/>
                        <w:tcBorders>
                          <w:left w:val="dashed" w:sz="2" w:space="0" w:color="000000"/>
                          <w:bottom w:val="single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639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项目编码及名称</w:t>
                        </w:r>
                      </w:p>
                    </w:tc>
                    <w:tc>
                      <w:tcPr>
                        <w:tcW w:w="4228" w:type="dxa"/>
                        <w:gridSpan w:val="2"/>
                        <w:tcBorders>
                          <w:left w:val="dashed" w:sz="2" w:space="0" w:color="000000"/>
                          <w:bottom w:val="single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41"/>
                          <w:rPr>
                            <w:sz w:val="22"/>
                          </w:rPr>
                        </w:pPr>
                        <w:r>
                          <w:rPr>
                            <w:rFonts w:ascii="Calibri" w:eastAsia="Calibri"/>
                            <w:sz w:val="22"/>
                          </w:rPr>
                          <w:t>37040623P30000110007B-</w:t>
                        </w:r>
                        <w:r>
                          <w:rPr>
                            <w:sz w:val="22"/>
                          </w:rPr>
                          <w:t>实小学前生均经</w:t>
                        </w:r>
                      </w:p>
                    </w:tc>
                    <w:tc>
                      <w:tcPr>
                        <w:tcW w:w="1562" w:type="dxa"/>
                        <w:gridSpan w:val="2"/>
                        <w:tcBorders>
                          <w:left w:val="dashed" w:sz="2" w:space="0" w:color="000000"/>
                          <w:bottom w:val="single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3" w:right="-1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2"/>
                            <w:sz w:val="22"/>
                          </w:rPr>
                          <w:t>主管部门及代码</w:t>
                        </w:r>
                      </w:p>
                    </w:tc>
                    <w:tc>
                      <w:tcPr>
                        <w:tcW w:w="5114" w:type="dxa"/>
                        <w:gridSpan w:val="3"/>
                        <w:tcBorders>
                          <w:left w:val="dashed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30"/>
                          <w:rPr>
                            <w:sz w:val="22"/>
                          </w:rPr>
                        </w:pPr>
                        <w:r>
                          <w:rPr>
                            <w:rFonts w:ascii="Calibri" w:eastAsia="Calibri"/>
                            <w:sz w:val="22"/>
                          </w:rPr>
                          <w:t>[203]</w:t>
                        </w:r>
                        <w:r>
                          <w:rPr>
                            <w:sz w:val="22"/>
                          </w:rPr>
                          <w:t>枣庄市山亭区教育和体育局</w:t>
                        </w:r>
                      </w:p>
                    </w:tc>
                  </w:tr>
                  <w:tr>
                    <w:trPr>
                      <w:trHeight w:val="326" w:hRule="atLeast"/>
                    </w:trPr>
                    <w:tc>
                      <w:tcPr>
                        <w:tcW w:w="482" w:type="dxa"/>
                        <w:tcBorders>
                          <w:top w:val="single" w:sz="2" w:space="0" w:color="000000"/>
                          <w:bottom w:val="single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19"/>
                          <w:jc w:val="center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2825" w:type="dxa"/>
                        <w:gridSpan w:val="2"/>
                        <w:tcBorders>
                          <w:top w:val="single" w:sz="2" w:space="0" w:color="000000"/>
                          <w:left w:val="dashed" w:sz="2" w:space="0" w:color="000000"/>
                          <w:bottom w:val="single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958" w:right="938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项目单位</w:t>
                        </w:r>
                      </w:p>
                    </w:tc>
                    <w:tc>
                      <w:tcPr>
                        <w:tcW w:w="4228" w:type="dxa"/>
                        <w:gridSpan w:val="2"/>
                        <w:tcBorders>
                          <w:top w:val="single" w:sz="2" w:space="0" w:color="000000"/>
                          <w:left w:val="dashed" w:sz="2" w:space="0" w:color="000000"/>
                          <w:bottom w:val="single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41"/>
                          <w:rPr>
                            <w:sz w:val="22"/>
                          </w:rPr>
                        </w:pPr>
                        <w:r>
                          <w:rPr>
                            <w:rFonts w:ascii="Calibri" w:eastAsia="Calibri"/>
                            <w:sz w:val="22"/>
                          </w:rPr>
                          <w:t>203008-8]</w:t>
                        </w:r>
                        <w:r>
                          <w:rPr>
                            <w:sz w:val="22"/>
                          </w:rPr>
                          <w:t>枣庄市山亭区实验小学</w:t>
                        </w:r>
                      </w:p>
                    </w:tc>
                    <w:tc>
                      <w:tcPr>
                        <w:tcW w:w="1562" w:type="dxa"/>
                        <w:gridSpan w:val="2"/>
                        <w:tcBorders>
                          <w:top w:val="single" w:sz="2" w:space="0" w:color="000000"/>
                          <w:left w:val="dashed" w:sz="2" w:space="0" w:color="000000"/>
                          <w:bottom w:val="single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114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年度资金总额</w:t>
                        </w:r>
                      </w:p>
                    </w:tc>
                    <w:tc>
                      <w:tcPr>
                        <w:tcW w:w="5114" w:type="dxa"/>
                        <w:gridSpan w:val="3"/>
                        <w:tcBorders>
                          <w:top w:val="single" w:sz="2" w:space="0" w:color="000000"/>
                          <w:left w:val="dashed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30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sz w:val="22"/>
                          </w:rPr>
                          <w:t>277160</w:t>
                        </w:r>
                      </w:p>
                    </w:tc>
                  </w:tr>
                  <w:tr>
                    <w:trPr>
                      <w:trHeight w:val="659" w:hRule="atLeast"/>
                    </w:trPr>
                    <w:tc>
                      <w:tcPr>
                        <w:tcW w:w="482" w:type="dxa"/>
                        <w:tcBorders>
                          <w:top w:val="single" w:sz="2" w:space="0" w:color="000000"/>
                          <w:bottom w:val="single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19"/>
                          <w:jc w:val="center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single" w:sz="2" w:space="0" w:color="000000"/>
                          <w:left w:val="dashed" w:sz="2" w:space="0" w:color="000000"/>
                          <w:bottom w:val="single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168" w:right="148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资金用途</w:t>
                        </w:r>
                      </w:p>
                    </w:tc>
                    <w:tc>
                      <w:tcPr>
                        <w:tcW w:w="12484" w:type="dxa"/>
                        <w:gridSpan w:val="8"/>
                        <w:tcBorders>
                          <w:top w:val="single" w:sz="2" w:space="0" w:color="000000"/>
                          <w:left w:val="dashed" w:sz="2" w:space="0" w:color="000000"/>
                          <w:bottom w:val="single" w:sz="12" w:space="0" w:color="AFC4DE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4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购买办公用品、校舍维修维护，改善办学条件，创办人民满意学校。</w:t>
                        </w: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482" w:type="dxa"/>
                        <w:tcBorders>
                          <w:top w:val="single" w:sz="2" w:space="0" w:color="000000"/>
                          <w:bottom w:val="dashed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/>
                          <w:ind w:left="19"/>
                          <w:jc w:val="center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1245" w:type="dxa"/>
                        <w:vMerge w:val="restart"/>
                        <w:tcBorders>
                          <w:top w:val="single" w:sz="2" w:space="0" w:color="000000"/>
                          <w:left w:val="dashed" w:sz="2" w:space="0" w:color="000000"/>
                          <w:bottom w:val="dashed" w:sz="2" w:space="0" w:color="000000"/>
                          <w:right w:val="dashed" w:sz="12" w:space="0" w:color="AFC4DE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-36" w:right="-8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2"/>
                            <w:sz w:val="22"/>
                          </w:rPr>
                          <w:t>资金支出计划</w:t>
                        </w:r>
                      </w:p>
                      <w:p>
                        <w:pPr>
                          <w:pStyle w:val="TableParagraph"/>
                          <w:spacing w:line="278" w:lineRule="exact" w:before="39"/>
                          <w:ind w:left="36"/>
                          <w:rPr>
                            <w:sz w:val="22"/>
                          </w:rPr>
                        </w:pPr>
                        <w:r>
                          <w:rPr>
                            <w:rFonts w:ascii="Calibri" w:eastAsia="Calibri"/>
                            <w:sz w:val="22"/>
                          </w:rPr>
                          <w:t>(</w:t>
                        </w:r>
                        <w:r>
                          <w:rPr>
                            <w:sz w:val="22"/>
                          </w:rPr>
                          <w:t>累计支出金</w:t>
                        </w:r>
                      </w:p>
                    </w:tc>
                    <w:tc>
                      <w:tcPr>
                        <w:tcW w:w="3614" w:type="dxa"/>
                        <w:gridSpan w:val="2"/>
                        <w:tcBorders>
                          <w:top w:val="single" w:sz="12" w:space="0" w:color="AFC4DE"/>
                          <w:left w:val="dashed" w:sz="8" w:space="0" w:color="AFC4DE"/>
                          <w:bottom w:val="dashed" w:sz="12" w:space="0" w:color="AFC4DE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81" w:lineRule="exact"/>
                          <w:ind w:left="1505" w:right="1491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rFonts w:ascii="Arial" w:eastAsia="Arial"/>
                            <w:b/>
                            <w:sz w:val="22"/>
                          </w:rPr>
                          <w:t>3</w:t>
                        </w:r>
                        <w:r>
                          <w:rPr>
                            <w:b/>
                            <w:sz w:val="22"/>
                          </w:rPr>
                          <w:t>月底</w:t>
                        </w:r>
                      </w:p>
                    </w:tc>
                    <w:tc>
                      <w:tcPr>
                        <w:tcW w:w="2194" w:type="dxa"/>
                        <w:tcBorders>
                          <w:top w:val="dashed" w:sz="2" w:space="0" w:color="000000"/>
                          <w:left w:val="dashed" w:sz="2" w:space="0" w:color="000000"/>
                          <w:bottom w:val="dashed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77" w:lineRule="exact"/>
                          <w:ind w:left="796" w:right="787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rFonts w:ascii="Arial" w:eastAsia="Arial"/>
                            <w:b/>
                            <w:sz w:val="22"/>
                          </w:rPr>
                          <w:t>6</w:t>
                        </w:r>
                        <w:r>
                          <w:rPr>
                            <w:b/>
                            <w:sz w:val="22"/>
                          </w:rPr>
                          <w:t>月底</w:t>
                        </w:r>
                      </w:p>
                    </w:tc>
                    <w:tc>
                      <w:tcPr>
                        <w:tcW w:w="2530" w:type="dxa"/>
                        <w:gridSpan w:val="3"/>
                        <w:tcBorders>
                          <w:top w:val="dashed" w:sz="2" w:space="0" w:color="000000"/>
                          <w:left w:val="dashed" w:sz="2" w:space="0" w:color="000000"/>
                          <w:bottom w:val="dashed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77" w:lineRule="exact"/>
                          <w:ind w:left="901" w:right="897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rFonts w:ascii="Arial" w:eastAsia="Arial"/>
                            <w:b/>
                            <w:sz w:val="22"/>
                          </w:rPr>
                          <w:t>10</w:t>
                        </w:r>
                        <w:r>
                          <w:rPr>
                            <w:b/>
                            <w:sz w:val="22"/>
                          </w:rPr>
                          <w:t>月底</w:t>
                        </w:r>
                      </w:p>
                    </w:tc>
                    <w:tc>
                      <w:tcPr>
                        <w:tcW w:w="4146" w:type="dxa"/>
                        <w:gridSpan w:val="2"/>
                        <w:tcBorders>
                          <w:top w:val="dashed" w:sz="2" w:space="0" w:color="000000"/>
                          <w:left w:val="dashed" w:sz="2" w:space="0" w:color="000000"/>
                          <w:bottom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77" w:lineRule="exact"/>
                          <w:ind w:left="1713" w:right="1693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rFonts w:ascii="Arial" w:eastAsia="Arial"/>
                            <w:b/>
                            <w:sz w:val="22"/>
                          </w:rPr>
                          <w:t>12</w:t>
                        </w:r>
                        <w:r>
                          <w:rPr>
                            <w:b/>
                            <w:sz w:val="22"/>
                          </w:rPr>
                          <w:t>月底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482" w:type="dxa"/>
                        <w:tcBorders>
                          <w:top w:val="dashed" w:sz="2" w:space="0" w:color="000000"/>
                          <w:bottom w:val="dashed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left="19"/>
                          <w:jc w:val="center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1245" w:type="dxa"/>
                        <w:vMerge/>
                        <w:tcBorders>
                          <w:top w:val="nil"/>
                          <w:left w:val="dashed" w:sz="2" w:space="0" w:color="000000"/>
                          <w:bottom w:val="dashed" w:sz="2" w:space="0" w:color="000000"/>
                          <w:right w:val="dashed" w:sz="12" w:space="0" w:color="AFC4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14" w:type="dxa"/>
                        <w:gridSpan w:val="2"/>
                        <w:tcBorders>
                          <w:top w:val="dashed" w:sz="12" w:space="0" w:color="AFC4DE"/>
                          <w:left w:val="dashed" w:sz="2" w:space="0" w:color="000000"/>
                          <w:bottom w:val="dashed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67" w:lineRule="exact" w:before="3"/>
                          <w:ind w:right="22"/>
                          <w:jc w:val="right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sz w:val="22"/>
                          </w:rPr>
                          <w:t>69290.00</w:t>
                        </w:r>
                      </w:p>
                    </w:tc>
                    <w:tc>
                      <w:tcPr>
                        <w:tcW w:w="2194" w:type="dxa"/>
                        <w:tcBorders>
                          <w:top w:val="dashed" w:sz="2" w:space="0" w:color="000000"/>
                          <w:left w:val="dashed" w:sz="2" w:space="0" w:color="000000"/>
                          <w:bottom w:val="dashed" w:sz="8" w:space="0" w:color="AFC4DE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67" w:lineRule="exact" w:before="3"/>
                          <w:ind w:left="1206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sz w:val="22"/>
                          </w:rPr>
                          <w:t>138580.00</w:t>
                        </w:r>
                      </w:p>
                    </w:tc>
                    <w:tc>
                      <w:tcPr>
                        <w:tcW w:w="2530" w:type="dxa"/>
                        <w:gridSpan w:val="3"/>
                        <w:tcBorders>
                          <w:top w:val="dashed" w:sz="2" w:space="0" w:color="000000"/>
                          <w:left w:val="dashed" w:sz="2" w:space="0" w:color="000000"/>
                          <w:bottom w:val="dashed" w:sz="8" w:space="0" w:color="AFC4DE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67" w:lineRule="exact" w:before="3"/>
                          <w:ind w:left="1539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sz w:val="22"/>
                          </w:rPr>
                          <w:t>207870.00</w:t>
                        </w:r>
                      </w:p>
                    </w:tc>
                    <w:tc>
                      <w:tcPr>
                        <w:tcW w:w="4146" w:type="dxa"/>
                        <w:gridSpan w:val="2"/>
                        <w:tcBorders>
                          <w:top w:val="dashed" w:sz="2" w:space="0" w:color="000000"/>
                          <w:left w:val="dashed" w:sz="2" w:space="0" w:color="000000"/>
                          <w:bottom w:val="dashed" w:sz="8" w:space="0" w:color="AFC4DE"/>
                        </w:tcBorders>
                      </w:tcPr>
                      <w:p>
                        <w:pPr>
                          <w:pStyle w:val="TableParagraph"/>
                          <w:spacing w:line="267" w:lineRule="exact" w:before="3"/>
                          <w:ind w:right="9"/>
                          <w:jc w:val="right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sz w:val="22"/>
                          </w:rPr>
                          <w:t>277160.00</w:t>
                        </w: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482" w:type="dxa"/>
                        <w:tcBorders>
                          <w:top w:val="dashed" w:sz="2" w:space="0" w:color="000000"/>
                          <w:bottom w:val="dashed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112" w:right="92"/>
                          <w:jc w:val="center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dashed" w:sz="2" w:space="0" w:color="000000"/>
                          <w:left w:val="dashed" w:sz="2" w:space="0" w:color="000000"/>
                          <w:bottom w:val="dashed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 w:before="13"/>
                          <w:ind w:left="-31" w:right="-5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pacing w:val="-3"/>
                            <w:sz w:val="22"/>
                          </w:rPr>
                          <w:t>年度绩效目标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dashed" w:sz="2" w:space="0" w:color="000000"/>
                          <w:left w:val="dashed" w:sz="2" w:space="0" w:color="000000"/>
                          <w:bottom w:val="dashed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78" w:lineRule="exact" w:before="3"/>
                          <w:ind w:left="44"/>
                          <w:rPr>
                            <w:rFonts w:ascii="Calibri" w:eastAsia="Calibri"/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目标</w:t>
                        </w:r>
                        <w:r>
                          <w:rPr>
                            <w:rFonts w:ascii="Calibri" w:eastAsia="Calibri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0904" w:type="dxa"/>
                        <w:gridSpan w:val="7"/>
                        <w:tcBorders>
                          <w:top w:val="dashed" w:sz="12" w:space="0" w:color="AFC4DE"/>
                          <w:left w:val="dashed" w:sz="2" w:space="0" w:color="000000"/>
                          <w:bottom w:val="dashed" w:sz="12" w:space="0" w:color="AFC4DE"/>
                        </w:tcBorders>
                      </w:tcPr>
                      <w:p>
                        <w:pPr>
                          <w:pStyle w:val="TableParagraph"/>
                          <w:spacing w:line="268" w:lineRule="exact" w:before="13"/>
                          <w:ind w:left="4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改善实验小学附属幼儿园办学条件，创办人民满意学校。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482" w:type="dxa"/>
                        <w:tcBorders>
                          <w:top w:val="dashed" w:sz="2" w:space="0" w:color="000000"/>
                          <w:bottom w:val="dashed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112" w:right="92"/>
                          <w:jc w:val="center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1245" w:type="dxa"/>
                        <w:vMerge w:val="restart"/>
                        <w:tcBorders>
                          <w:top w:val="dashed" w:sz="2" w:space="0" w:color="000000"/>
                          <w:left w:val="dashed" w:sz="2" w:space="0" w:color="000000"/>
                          <w:bottom w:val="dashed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18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一级指标</w:t>
                        </w:r>
                      </w:p>
                    </w:tc>
                    <w:tc>
                      <w:tcPr>
                        <w:tcW w:w="1580" w:type="dxa"/>
                        <w:vMerge w:val="restart"/>
                        <w:tcBorders>
                          <w:top w:val="dashed" w:sz="2" w:space="0" w:color="000000"/>
                          <w:left w:val="dashed" w:sz="2" w:space="0" w:color="000000"/>
                          <w:bottom w:val="dashed" w:sz="8" w:space="0" w:color="AFC4DE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356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二级指标</w:t>
                        </w:r>
                      </w:p>
                    </w:tc>
                    <w:tc>
                      <w:tcPr>
                        <w:tcW w:w="2034" w:type="dxa"/>
                        <w:vMerge w:val="restart"/>
                        <w:tcBorders>
                          <w:top w:val="dashed" w:sz="2" w:space="0" w:color="000000"/>
                          <w:left w:val="dashed" w:sz="2" w:space="0" w:color="000000"/>
                          <w:bottom w:val="dashed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576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三级指标</w:t>
                        </w:r>
                      </w:p>
                    </w:tc>
                    <w:tc>
                      <w:tcPr>
                        <w:tcW w:w="2194" w:type="dxa"/>
                        <w:vMerge w:val="restart"/>
                        <w:tcBorders>
                          <w:top w:val="dashed" w:sz="8" w:space="0" w:color="AFC4DE"/>
                          <w:left w:val="dashed" w:sz="2" w:space="0" w:color="000000"/>
                          <w:bottom w:val="dashed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654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指标说明</w:t>
                        </w:r>
                      </w:p>
                    </w:tc>
                    <w:tc>
                      <w:tcPr>
                        <w:tcW w:w="2530" w:type="dxa"/>
                        <w:gridSpan w:val="3"/>
                        <w:tcBorders>
                          <w:top w:val="dashed" w:sz="8" w:space="0" w:color="AFC4DE"/>
                          <w:left w:val="dashed" w:sz="2" w:space="0" w:color="000000"/>
                          <w:bottom w:val="dashed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901" w:right="895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指标值</w:t>
                        </w:r>
                      </w:p>
                    </w:tc>
                    <w:tc>
                      <w:tcPr>
                        <w:tcW w:w="1962" w:type="dxa"/>
                        <w:vMerge w:val="restart"/>
                        <w:tcBorders>
                          <w:top w:val="dashed" w:sz="8" w:space="0" w:color="AFC4DE"/>
                          <w:left w:val="dashed" w:sz="2" w:space="0" w:color="000000"/>
                          <w:bottom w:val="dashed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31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指标确定依据</w:t>
                        </w:r>
                      </w:p>
                    </w:tc>
                    <w:tc>
                      <w:tcPr>
                        <w:tcW w:w="2184" w:type="dxa"/>
                        <w:vMerge w:val="restart"/>
                        <w:tcBorders>
                          <w:top w:val="dashed" w:sz="8" w:space="0" w:color="AFC4DE"/>
                          <w:left w:val="dashed" w:sz="2" w:space="0" w:color="000000"/>
                          <w:bottom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314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评（扣）分标准</w:t>
                        </w: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482" w:type="dxa"/>
                        <w:tcBorders>
                          <w:top w:val="dashed" w:sz="2" w:space="0" w:color="000000"/>
                          <w:bottom w:val="dashed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12" w:right="92"/>
                          <w:jc w:val="center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1245" w:type="dxa"/>
                        <w:vMerge/>
                        <w:tcBorders>
                          <w:top w:val="nil"/>
                          <w:left w:val="dashed" w:sz="2" w:space="0" w:color="000000"/>
                          <w:bottom w:val="dashed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80" w:type="dxa"/>
                        <w:vMerge/>
                        <w:tcBorders>
                          <w:top w:val="nil"/>
                          <w:left w:val="dashed" w:sz="2" w:space="0" w:color="000000"/>
                          <w:bottom w:val="dashed" w:sz="8" w:space="0" w:color="AFC4DE"/>
                          <w:right w:val="dashed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34" w:type="dxa"/>
                        <w:vMerge/>
                        <w:tcBorders>
                          <w:top w:val="nil"/>
                          <w:left w:val="dashed" w:sz="2" w:space="0" w:color="000000"/>
                          <w:bottom w:val="dashed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4" w:type="dxa"/>
                        <w:vMerge/>
                        <w:tcBorders>
                          <w:top w:val="nil"/>
                          <w:left w:val="dashed" w:sz="2" w:space="0" w:color="000000"/>
                          <w:bottom w:val="dashed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68" w:type="dxa"/>
                        <w:tcBorders>
                          <w:top w:val="dashed" w:sz="2" w:space="0" w:color="000000"/>
                          <w:left w:val="dashed" w:sz="2" w:space="0" w:color="000000"/>
                          <w:bottom w:val="dashed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262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符号</w:t>
                        </w:r>
                      </w:p>
                    </w:tc>
                    <w:tc>
                      <w:tcPr>
                        <w:tcW w:w="594" w:type="dxa"/>
                        <w:tcBorders>
                          <w:top w:val="dashed" w:sz="2" w:space="0" w:color="000000"/>
                          <w:left w:val="dashed" w:sz="2" w:space="0" w:color="000000"/>
                          <w:bottom w:val="dashed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18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9"/>
                            <w:sz w:val="22"/>
                          </w:rPr>
                          <w:t>值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dashed" w:sz="2" w:space="0" w:color="000000"/>
                          <w:left w:val="dashed" w:sz="2" w:space="0" w:color="000000"/>
                          <w:bottom w:val="dashed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3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（文字描</w:t>
                        </w:r>
                      </w:p>
                    </w:tc>
                    <w:tc>
                      <w:tcPr>
                        <w:tcW w:w="1962" w:type="dxa"/>
                        <w:vMerge/>
                        <w:tcBorders>
                          <w:top w:val="nil"/>
                          <w:left w:val="dashed" w:sz="2" w:space="0" w:color="000000"/>
                          <w:bottom w:val="dashed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84" w:type="dxa"/>
                        <w:vMerge/>
                        <w:tcBorders>
                          <w:top w:val="nil"/>
                          <w:left w:val="dashed" w:sz="2" w:space="0" w:color="000000"/>
                          <w:bottom w:val="dashed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482" w:type="dxa"/>
                        <w:tcBorders>
                          <w:top w:val="dashed" w:sz="2" w:space="0" w:color="000000"/>
                          <w:bottom w:val="dashed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112" w:right="93"/>
                          <w:jc w:val="center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sz w:val="22"/>
                          </w:rPr>
                          <w:t>13</w:t>
                        </w:r>
                      </w:p>
                    </w:tc>
                    <w:tc>
                      <w:tcPr>
                        <w:tcW w:w="1245" w:type="dxa"/>
                        <w:vMerge w:val="restart"/>
                        <w:tcBorders>
                          <w:top w:val="dashed" w:sz="2" w:space="0" w:color="000000"/>
                          <w:left w:val="dashed" w:sz="2" w:space="0" w:color="000000"/>
                          <w:bottom w:val="dashed" w:sz="2" w:space="0" w:color="000000"/>
                          <w:right w:val="dashed" w:sz="8" w:space="0" w:color="AFC4DE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19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成本指标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dashed" w:sz="8" w:space="0" w:color="AFC4DE"/>
                          <w:left w:val="dashed" w:sz="8" w:space="0" w:color="AFC4DE"/>
                          <w:bottom w:val="dashed" w:sz="8" w:space="0" w:color="AFC4DE"/>
                          <w:right w:val="dashed" w:sz="8" w:space="0" w:color="AFC4DE"/>
                        </w:tcBorders>
                      </w:tcPr>
                      <w:p>
                        <w:pPr>
                          <w:pStyle w:val="TableParagraph"/>
                          <w:spacing w:line="271" w:lineRule="exact" w:before="20"/>
                          <w:ind w:left="3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经济成本指标</w:t>
                        </w:r>
                      </w:p>
                    </w:tc>
                    <w:tc>
                      <w:tcPr>
                        <w:tcW w:w="2034" w:type="dxa"/>
                        <w:tcBorders>
                          <w:top w:val="dashed" w:sz="2" w:space="0" w:color="000000"/>
                          <w:left w:val="dashed" w:sz="8" w:space="0" w:color="AFC4DE"/>
                          <w:bottom w:val="dashed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3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经费总额</w:t>
                        </w:r>
                      </w:p>
                    </w:tc>
                    <w:tc>
                      <w:tcPr>
                        <w:tcW w:w="2194" w:type="dxa"/>
                        <w:tcBorders>
                          <w:top w:val="dashed" w:sz="2" w:space="0" w:color="000000"/>
                          <w:left w:val="dashed" w:sz="2" w:space="0" w:color="000000"/>
                          <w:bottom w:val="dashed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3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经费总额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dashed" w:sz="2" w:space="0" w:color="000000"/>
                          <w:left w:val="dashed" w:sz="2" w:space="0" w:color="000000"/>
                          <w:bottom w:val="dashed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32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sz w:val="22"/>
                          </w:rPr>
                          <w:t>=</w:t>
                        </w:r>
                      </w:p>
                    </w:tc>
                    <w:tc>
                      <w:tcPr>
                        <w:tcW w:w="594" w:type="dxa"/>
                        <w:tcBorders>
                          <w:top w:val="dashed" w:sz="2" w:space="0" w:color="000000"/>
                          <w:left w:val="dashed" w:sz="2" w:space="0" w:color="000000"/>
                          <w:bottom w:val="dashed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31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sz w:val="22"/>
                          </w:rPr>
                          <w:t>27.8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dashed" w:sz="2" w:space="0" w:color="000000"/>
                          <w:left w:val="dashed" w:sz="2" w:space="0" w:color="000000"/>
                          <w:bottom w:val="dashed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3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万元</w:t>
                        </w:r>
                      </w:p>
                    </w:tc>
                    <w:tc>
                      <w:tcPr>
                        <w:tcW w:w="1962" w:type="dxa"/>
                        <w:tcBorders>
                          <w:top w:val="dashed" w:sz="2" w:space="0" w:color="000000"/>
                          <w:left w:val="dashed" w:sz="2" w:space="0" w:color="000000"/>
                          <w:bottom w:val="dashed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80" w:lineRule="exact"/>
                          <w:ind w:left="1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鲁财科教</w:t>
                        </w:r>
                        <w:r>
                          <w:rPr>
                            <w:rFonts w:ascii="Calibri" w:eastAsia="Calibri"/>
                            <w:sz w:val="22"/>
                          </w:rPr>
                          <w:t>(2021)11</w:t>
                        </w:r>
                        <w:r>
                          <w:rPr>
                            <w:sz w:val="22"/>
                          </w:rPr>
                          <w:t>号</w:t>
                        </w:r>
                      </w:p>
                    </w:tc>
                    <w:tc>
                      <w:tcPr>
                        <w:tcW w:w="2184" w:type="dxa"/>
                        <w:tcBorders>
                          <w:top w:val="dashed" w:sz="2" w:space="0" w:color="000000"/>
                          <w:left w:val="dashed" w:sz="2" w:space="0" w:color="000000"/>
                          <w:bottom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80" w:lineRule="exact"/>
                          <w:ind w:left="28"/>
                          <w:rPr>
                            <w:rFonts w:ascii="Calibri" w:eastAsia="Calibri"/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分值</w:t>
                        </w:r>
                        <w:r>
                          <w:rPr>
                            <w:rFonts w:ascii="Calibri" w:eastAsia="Calibri"/>
                            <w:sz w:val="22"/>
                          </w:rPr>
                          <w:t>10</w:t>
                        </w:r>
                        <w:r>
                          <w:rPr>
                            <w:sz w:val="22"/>
                          </w:rPr>
                          <w:t>分</w:t>
                        </w:r>
                        <w:r>
                          <w:rPr>
                            <w:rFonts w:ascii="Calibri" w:eastAsia="Calibri"/>
                            <w:sz w:val="22"/>
                          </w:rPr>
                          <w:t>,</w:t>
                        </w:r>
                        <w:r>
                          <w:rPr>
                            <w:sz w:val="22"/>
                          </w:rPr>
                          <w:t>未完成扣</w:t>
                        </w:r>
                        <w:r>
                          <w:rPr>
                            <w:rFonts w:ascii="Calibri" w:eastAsia="Calibri"/>
                            <w:sz w:val="22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482" w:type="dxa"/>
                        <w:tcBorders>
                          <w:top w:val="dashed" w:sz="2" w:space="0" w:color="000000"/>
                          <w:bottom w:val="dashed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112" w:right="93"/>
                          <w:jc w:val="center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sz w:val="22"/>
                          </w:rPr>
                          <w:t>14</w:t>
                        </w:r>
                      </w:p>
                    </w:tc>
                    <w:tc>
                      <w:tcPr>
                        <w:tcW w:w="1245" w:type="dxa"/>
                        <w:vMerge/>
                        <w:tcBorders>
                          <w:top w:val="nil"/>
                          <w:left w:val="dashed" w:sz="2" w:space="0" w:color="000000"/>
                          <w:bottom w:val="dashed" w:sz="2" w:space="0" w:color="000000"/>
                          <w:right w:val="dashed" w:sz="8" w:space="0" w:color="AFC4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80" w:type="dxa"/>
                        <w:tcBorders>
                          <w:top w:val="dashed" w:sz="8" w:space="0" w:color="AFC4DE"/>
                          <w:left w:val="dashed" w:sz="8" w:space="0" w:color="AFC4DE"/>
                          <w:bottom w:val="dashed" w:sz="8" w:space="0" w:color="AFC4DE"/>
                          <w:right w:val="dashed" w:sz="8" w:space="0" w:color="AFC4DE"/>
                        </w:tcBorders>
                      </w:tcPr>
                      <w:p>
                        <w:pPr>
                          <w:pStyle w:val="TableParagraph"/>
                          <w:spacing w:line="272" w:lineRule="exact" w:before="19"/>
                          <w:ind w:left="3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经济成本指标</w:t>
                        </w:r>
                      </w:p>
                    </w:tc>
                    <w:tc>
                      <w:tcPr>
                        <w:tcW w:w="2034" w:type="dxa"/>
                        <w:tcBorders>
                          <w:top w:val="dashed" w:sz="2" w:space="0" w:color="000000"/>
                          <w:left w:val="dashed" w:sz="8" w:space="0" w:color="AFC4DE"/>
                          <w:bottom w:val="dashed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3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经费补助范围、标</w:t>
                        </w:r>
                      </w:p>
                    </w:tc>
                    <w:tc>
                      <w:tcPr>
                        <w:tcW w:w="2194" w:type="dxa"/>
                        <w:tcBorders>
                          <w:top w:val="dashed" w:sz="2" w:space="0" w:color="000000"/>
                          <w:left w:val="dashed" w:sz="2" w:space="0" w:color="000000"/>
                          <w:bottom w:val="dashed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3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经费补助范围、标准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dashed" w:sz="2" w:space="0" w:color="000000"/>
                          <w:left w:val="dashed" w:sz="2" w:space="0" w:color="000000"/>
                          <w:bottom w:val="dashed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32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sz w:val="22"/>
                          </w:rPr>
                          <w:t>=</w:t>
                        </w:r>
                      </w:p>
                    </w:tc>
                    <w:tc>
                      <w:tcPr>
                        <w:tcW w:w="594" w:type="dxa"/>
                        <w:tcBorders>
                          <w:top w:val="dashed" w:sz="2" w:space="0" w:color="000000"/>
                          <w:left w:val="dashed" w:sz="2" w:space="0" w:color="000000"/>
                          <w:bottom w:val="dashed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31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sz w:val="22"/>
                          </w:rPr>
                          <w:t>100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dashed" w:sz="2" w:space="0" w:color="000000"/>
                          <w:left w:val="dashed" w:sz="2" w:space="0" w:color="000000"/>
                          <w:bottom w:val="dashed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3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百分比</w:t>
                        </w:r>
                      </w:p>
                    </w:tc>
                    <w:tc>
                      <w:tcPr>
                        <w:tcW w:w="1962" w:type="dxa"/>
                        <w:tcBorders>
                          <w:top w:val="dashed" w:sz="2" w:space="0" w:color="000000"/>
                          <w:left w:val="dashed" w:sz="2" w:space="0" w:color="000000"/>
                          <w:bottom w:val="dashed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79" w:lineRule="exact"/>
                          <w:ind w:left="1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鲁财科教</w:t>
                        </w:r>
                        <w:r>
                          <w:rPr>
                            <w:rFonts w:ascii="Calibri" w:eastAsia="Calibri"/>
                            <w:sz w:val="22"/>
                          </w:rPr>
                          <w:t>(2021)11</w:t>
                        </w:r>
                        <w:r>
                          <w:rPr>
                            <w:sz w:val="22"/>
                          </w:rPr>
                          <w:t>号</w:t>
                        </w:r>
                      </w:p>
                    </w:tc>
                    <w:tc>
                      <w:tcPr>
                        <w:tcW w:w="2184" w:type="dxa"/>
                        <w:tcBorders>
                          <w:top w:val="dashed" w:sz="2" w:space="0" w:color="000000"/>
                          <w:left w:val="dashed" w:sz="2" w:space="0" w:color="000000"/>
                          <w:bottom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79" w:lineRule="exact"/>
                          <w:ind w:left="28"/>
                          <w:rPr>
                            <w:rFonts w:ascii="Calibri" w:eastAsia="Calibri"/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分值</w:t>
                        </w:r>
                        <w:r>
                          <w:rPr>
                            <w:rFonts w:ascii="Calibri" w:eastAsia="Calibri"/>
                            <w:sz w:val="22"/>
                          </w:rPr>
                          <w:t>10</w:t>
                        </w:r>
                        <w:r>
                          <w:rPr>
                            <w:sz w:val="22"/>
                          </w:rPr>
                          <w:t>分，未达标扣</w:t>
                        </w:r>
                        <w:r>
                          <w:rPr>
                            <w:rFonts w:ascii="Calibri" w:eastAsia="Calibri"/>
                            <w:sz w:val="22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482" w:type="dxa"/>
                        <w:tcBorders>
                          <w:top w:val="dashed" w:sz="2" w:space="0" w:color="000000"/>
                          <w:bottom w:val="dashed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112" w:right="93"/>
                          <w:jc w:val="center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sz w:val="22"/>
                          </w:rPr>
                          <w:t>15</w:t>
                        </w:r>
                      </w:p>
                    </w:tc>
                    <w:tc>
                      <w:tcPr>
                        <w:tcW w:w="1245" w:type="dxa"/>
                        <w:vMerge/>
                        <w:tcBorders>
                          <w:top w:val="nil"/>
                          <w:left w:val="dashed" w:sz="2" w:space="0" w:color="000000"/>
                          <w:bottom w:val="dashed" w:sz="2" w:space="0" w:color="000000"/>
                          <w:right w:val="dashed" w:sz="8" w:space="0" w:color="AFC4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80" w:type="dxa"/>
                        <w:tcBorders>
                          <w:top w:val="dashed" w:sz="8" w:space="0" w:color="AFC4DE"/>
                          <w:left w:val="dashed" w:sz="8" w:space="0" w:color="AFC4DE"/>
                          <w:bottom w:val="dashed" w:sz="8" w:space="0" w:color="AFC4DE"/>
                          <w:right w:val="dashed" w:sz="8" w:space="0" w:color="AFC4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034" w:type="dxa"/>
                        <w:tcBorders>
                          <w:top w:val="dashed" w:sz="2" w:space="0" w:color="000000"/>
                          <w:left w:val="dashed" w:sz="8" w:space="0" w:color="AFC4DE"/>
                          <w:bottom w:val="dashed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194" w:type="dxa"/>
                        <w:tcBorders>
                          <w:top w:val="dashed" w:sz="2" w:space="0" w:color="000000"/>
                          <w:left w:val="dashed" w:sz="2" w:space="0" w:color="000000"/>
                          <w:bottom w:val="dashed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68" w:type="dxa"/>
                        <w:tcBorders>
                          <w:top w:val="dashed" w:sz="2" w:space="0" w:color="000000"/>
                          <w:left w:val="dashed" w:sz="2" w:space="0" w:color="000000"/>
                          <w:bottom w:val="dashed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94" w:type="dxa"/>
                        <w:tcBorders>
                          <w:top w:val="dashed" w:sz="2" w:space="0" w:color="000000"/>
                          <w:left w:val="dashed" w:sz="2" w:space="0" w:color="000000"/>
                          <w:bottom w:val="dashed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68" w:type="dxa"/>
                        <w:tcBorders>
                          <w:top w:val="dashed" w:sz="2" w:space="0" w:color="000000"/>
                          <w:left w:val="dashed" w:sz="2" w:space="0" w:color="000000"/>
                          <w:bottom w:val="dashed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962" w:type="dxa"/>
                        <w:tcBorders>
                          <w:top w:val="dashed" w:sz="2" w:space="0" w:color="000000"/>
                          <w:left w:val="dashed" w:sz="2" w:space="0" w:color="000000"/>
                          <w:bottom w:val="dashed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184" w:type="dxa"/>
                        <w:tcBorders>
                          <w:top w:val="dashed" w:sz="2" w:space="0" w:color="000000"/>
                          <w:left w:val="dashed" w:sz="2" w:space="0" w:color="000000"/>
                          <w:bottom w:val="dashed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482" w:type="dxa"/>
                        <w:tcBorders>
                          <w:top w:val="dashed" w:sz="2" w:space="0" w:color="000000"/>
                          <w:bottom w:val="dashed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112" w:right="93"/>
                          <w:jc w:val="center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sz w:val="22"/>
                          </w:rPr>
                          <w:t>16</w:t>
                        </w:r>
                      </w:p>
                    </w:tc>
                    <w:tc>
                      <w:tcPr>
                        <w:tcW w:w="1245" w:type="dxa"/>
                        <w:vMerge w:val="restart"/>
                        <w:tcBorders>
                          <w:top w:val="dashed" w:sz="2" w:space="0" w:color="000000"/>
                          <w:left w:val="dashed" w:sz="2" w:space="0" w:color="000000"/>
                          <w:bottom w:val="dashed" w:sz="2" w:space="0" w:color="000000"/>
                          <w:right w:val="dashed" w:sz="8" w:space="0" w:color="AFC4DE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19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产出指标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dashed" w:sz="8" w:space="0" w:color="AFC4DE"/>
                          <w:left w:val="dashed" w:sz="8" w:space="0" w:color="AFC4DE"/>
                          <w:bottom w:val="dashed" w:sz="8" w:space="0" w:color="AFC4DE"/>
                          <w:right w:val="dashed" w:sz="8" w:space="0" w:color="AFC4DE"/>
                        </w:tcBorders>
                      </w:tcPr>
                      <w:p>
                        <w:pPr>
                          <w:pStyle w:val="TableParagraph"/>
                          <w:spacing w:line="272" w:lineRule="exact" w:before="19"/>
                          <w:ind w:left="3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数量指标</w:t>
                        </w:r>
                      </w:p>
                    </w:tc>
                    <w:tc>
                      <w:tcPr>
                        <w:tcW w:w="2034" w:type="dxa"/>
                        <w:tcBorders>
                          <w:top w:val="dashed" w:sz="2" w:space="0" w:color="000000"/>
                          <w:left w:val="dashed" w:sz="8" w:space="0" w:color="AFC4DE"/>
                          <w:bottom w:val="dashed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3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学生数</w:t>
                        </w:r>
                      </w:p>
                    </w:tc>
                    <w:tc>
                      <w:tcPr>
                        <w:tcW w:w="2194" w:type="dxa"/>
                        <w:tcBorders>
                          <w:top w:val="dashed" w:sz="2" w:space="0" w:color="000000"/>
                          <w:left w:val="dashed" w:sz="2" w:space="0" w:color="000000"/>
                          <w:bottom w:val="dashed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3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学生数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dashed" w:sz="2" w:space="0" w:color="000000"/>
                          <w:left w:val="dashed" w:sz="2" w:space="0" w:color="000000"/>
                          <w:bottom w:val="dashed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32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sz w:val="22"/>
                          </w:rPr>
                          <w:t>=</w:t>
                        </w:r>
                      </w:p>
                    </w:tc>
                    <w:tc>
                      <w:tcPr>
                        <w:tcW w:w="594" w:type="dxa"/>
                        <w:tcBorders>
                          <w:top w:val="dashed" w:sz="2" w:space="0" w:color="000000"/>
                          <w:left w:val="dashed" w:sz="2" w:space="0" w:color="000000"/>
                          <w:bottom w:val="dashed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31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sz w:val="22"/>
                          </w:rPr>
                          <w:t>391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dashed" w:sz="2" w:space="0" w:color="000000"/>
                          <w:left w:val="dashed" w:sz="2" w:space="0" w:color="000000"/>
                          <w:bottom w:val="dashed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3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人</w:t>
                        </w:r>
                      </w:p>
                    </w:tc>
                    <w:tc>
                      <w:tcPr>
                        <w:tcW w:w="1962" w:type="dxa"/>
                        <w:tcBorders>
                          <w:top w:val="dashed" w:sz="2" w:space="0" w:color="000000"/>
                          <w:left w:val="dashed" w:sz="2" w:space="0" w:color="000000"/>
                          <w:bottom w:val="dashed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80" w:lineRule="exact"/>
                          <w:ind w:left="1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鲁财科教</w:t>
                        </w:r>
                        <w:r>
                          <w:rPr>
                            <w:rFonts w:ascii="Calibri" w:eastAsia="Calibri"/>
                            <w:sz w:val="22"/>
                          </w:rPr>
                          <w:t>(2021)11</w:t>
                        </w:r>
                        <w:r>
                          <w:rPr>
                            <w:sz w:val="22"/>
                          </w:rPr>
                          <w:t>号</w:t>
                        </w:r>
                      </w:p>
                    </w:tc>
                    <w:tc>
                      <w:tcPr>
                        <w:tcW w:w="2184" w:type="dxa"/>
                        <w:tcBorders>
                          <w:top w:val="dashed" w:sz="2" w:space="0" w:color="000000"/>
                          <w:left w:val="dashed" w:sz="2" w:space="0" w:color="000000"/>
                          <w:bottom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80" w:lineRule="exact"/>
                          <w:ind w:left="28"/>
                          <w:rPr>
                            <w:rFonts w:ascii="Calibri" w:eastAsia="Calibri"/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分值</w:t>
                        </w:r>
                        <w:r>
                          <w:rPr>
                            <w:rFonts w:ascii="Calibri" w:eastAsia="Calibri"/>
                            <w:sz w:val="22"/>
                          </w:rPr>
                          <w:t>10</w:t>
                        </w:r>
                        <w:r>
                          <w:rPr>
                            <w:sz w:val="22"/>
                          </w:rPr>
                          <w:t>分</w:t>
                        </w:r>
                        <w:r>
                          <w:rPr>
                            <w:rFonts w:ascii="Calibri" w:eastAsia="Calibri"/>
                            <w:sz w:val="22"/>
                          </w:rPr>
                          <w:t>,</w:t>
                        </w:r>
                        <w:r>
                          <w:rPr>
                            <w:sz w:val="22"/>
                          </w:rPr>
                          <w:t>未完成扣</w:t>
                        </w:r>
                        <w:r>
                          <w:rPr>
                            <w:rFonts w:ascii="Calibri" w:eastAsia="Calibri"/>
                            <w:sz w:val="22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482" w:type="dxa"/>
                        <w:tcBorders>
                          <w:top w:val="dashed" w:sz="2" w:space="0" w:color="000000"/>
                          <w:bottom w:val="dashed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112" w:right="93"/>
                          <w:jc w:val="center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sz w:val="22"/>
                          </w:rPr>
                          <w:t>17</w:t>
                        </w:r>
                      </w:p>
                    </w:tc>
                    <w:tc>
                      <w:tcPr>
                        <w:tcW w:w="1245" w:type="dxa"/>
                        <w:vMerge/>
                        <w:tcBorders>
                          <w:top w:val="nil"/>
                          <w:left w:val="dashed" w:sz="2" w:space="0" w:color="000000"/>
                          <w:bottom w:val="dashed" w:sz="2" w:space="0" w:color="000000"/>
                          <w:right w:val="dashed" w:sz="8" w:space="0" w:color="AFC4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80" w:type="dxa"/>
                        <w:tcBorders>
                          <w:top w:val="dashed" w:sz="8" w:space="0" w:color="AFC4DE"/>
                          <w:left w:val="dashed" w:sz="8" w:space="0" w:color="AFC4DE"/>
                          <w:bottom w:val="dashed" w:sz="8" w:space="0" w:color="AFC4DE"/>
                          <w:right w:val="dashed" w:sz="8" w:space="0" w:color="AFC4DE"/>
                        </w:tcBorders>
                      </w:tcPr>
                      <w:p>
                        <w:pPr>
                          <w:pStyle w:val="TableParagraph"/>
                          <w:spacing w:line="274" w:lineRule="exact" w:before="17"/>
                          <w:ind w:left="3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质量指标</w:t>
                        </w:r>
                      </w:p>
                    </w:tc>
                    <w:tc>
                      <w:tcPr>
                        <w:tcW w:w="2034" w:type="dxa"/>
                        <w:tcBorders>
                          <w:top w:val="dashed" w:sz="2" w:space="0" w:color="000000"/>
                          <w:left w:val="dashed" w:sz="8" w:space="0" w:color="AFC4DE"/>
                          <w:bottom w:val="dashed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3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年度工作完成及时</w:t>
                        </w:r>
                      </w:p>
                    </w:tc>
                    <w:tc>
                      <w:tcPr>
                        <w:tcW w:w="2194" w:type="dxa"/>
                        <w:tcBorders>
                          <w:top w:val="dashed" w:sz="2" w:space="0" w:color="000000"/>
                          <w:left w:val="dashed" w:sz="2" w:space="0" w:color="000000"/>
                          <w:bottom w:val="dashed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3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年度工作完成及时率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dashed" w:sz="2" w:space="0" w:color="000000"/>
                          <w:left w:val="dashed" w:sz="2" w:space="0" w:color="000000"/>
                          <w:bottom w:val="dashed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32"/>
                          <w:rPr>
                            <w:rFonts w:ascii="Calibri" w:hAnsi="Calibri"/>
                            <w:sz w:val="22"/>
                          </w:rPr>
                        </w:pPr>
                        <w:r>
                          <w:rPr>
                            <w:rFonts w:ascii="Calibri" w:hAnsi="Calibri"/>
                            <w:sz w:val="22"/>
                          </w:rPr>
                          <w:t>≥</w:t>
                        </w:r>
                      </w:p>
                    </w:tc>
                    <w:tc>
                      <w:tcPr>
                        <w:tcW w:w="594" w:type="dxa"/>
                        <w:tcBorders>
                          <w:top w:val="dashed" w:sz="2" w:space="0" w:color="000000"/>
                          <w:left w:val="dashed" w:sz="2" w:space="0" w:color="000000"/>
                          <w:bottom w:val="dashed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31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sz w:val="22"/>
                          </w:rPr>
                          <w:t>100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dashed" w:sz="2" w:space="0" w:color="000000"/>
                          <w:left w:val="dashed" w:sz="2" w:space="0" w:color="000000"/>
                          <w:bottom w:val="dashed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3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百分比</w:t>
                        </w:r>
                      </w:p>
                    </w:tc>
                    <w:tc>
                      <w:tcPr>
                        <w:tcW w:w="1962" w:type="dxa"/>
                        <w:tcBorders>
                          <w:top w:val="dashed" w:sz="2" w:space="0" w:color="000000"/>
                          <w:left w:val="dashed" w:sz="2" w:space="0" w:color="000000"/>
                          <w:bottom w:val="dashed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80" w:lineRule="exact"/>
                          <w:ind w:left="1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鲁财科教</w:t>
                        </w:r>
                        <w:r>
                          <w:rPr>
                            <w:rFonts w:ascii="Calibri" w:eastAsia="Calibri"/>
                            <w:sz w:val="22"/>
                          </w:rPr>
                          <w:t>(2021)11</w:t>
                        </w:r>
                        <w:r>
                          <w:rPr>
                            <w:sz w:val="22"/>
                          </w:rPr>
                          <w:t>号</w:t>
                        </w:r>
                      </w:p>
                    </w:tc>
                    <w:tc>
                      <w:tcPr>
                        <w:tcW w:w="2184" w:type="dxa"/>
                        <w:tcBorders>
                          <w:top w:val="dashed" w:sz="2" w:space="0" w:color="000000"/>
                          <w:left w:val="dashed" w:sz="2" w:space="0" w:color="000000"/>
                          <w:bottom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80" w:lineRule="exact"/>
                          <w:ind w:left="28"/>
                          <w:rPr>
                            <w:rFonts w:ascii="Calibri" w:eastAsia="Calibri"/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分值</w:t>
                        </w:r>
                        <w:r>
                          <w:rPr>
                            <w:rFonts w:ascii="Calibri" w:eastAsia="Calibri"/>
                            <w:sz w:val="22"/>
                          </w:rPr>
                          <w:t>10</w:t>
                        </w:r>
                        <w:r>
                          <w:rPr>
                            <w:sz w:val="22"/>
                          </w:rPr>
                          <w:t>分</w:t>
                        </w:r>
                        <w:r>
                          <w:rPr>
                            <w:rFonts w:ascii="Calibri" w:eastAsia="Calibri"/>
                            <w:sz w:val="22"/>
                          </w:rPr>
                          <w:t>,</w:t>
                        </w:r>
                        <w:r>
                          <w:rPr>
                            <w:sz w:val="22"/>
                          </w:rPr>
                          <w:t>未达标扣</w:t>
                        </w:r>
                        <w:r>
                          <w:rPr>
                            <w:rFonts w:ascii="Calibri" w:eastAsia="Calibri"/>
                            <w:sz w:val="22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582" w:hRule="atLeast"/>
                    </w:trPr>
                    <w:tc>
                      <w:tcPr>
                        <w:tcW w:w="482" w:type="dxa"/>
                        <w:tcBorders>
                          <w:top w:val="dashed" w:sz="2" w:space="0" w:color="000000"/>
                          <w:bottom w:val="dashed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112" w:right="93"/>
                          <w:jc w:val="center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sz w:val="22"/>
                          </w:rPr>
                          <w:t>18</w:t>
                        </w:r>
                      </w:p>
                    </w:tc>
                    <w:tc>
                      <w:tcPr>
                        <w:tcW w:w="1245" w:type="dxa"/>
                        <w:vMerge/>
                        <w:tcBorders>
                          <w:top w:val="nil"/>
                          <w:left w:val="dashed" w:sz="2" w:space="0" w:color="000000"/>
                          <w:bottom w:val="dashed" w:sz="2" w:space="0" w:color="000000"/>
                          <w:right w:val="dashed" w:sz="8" w:space="0" w:color="AFC4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80" w:type="dxa"/>
                        <w:tcBorders>
                          <w:top w:val="dashed" w:sz="8" w:space="0" w:color="AFC4DE"/>
                          <w:left w:val="dashed" w:sz="8" w:space="0" w:color="AFC4DE"/>
                          <w:bottom w:val="dashed" w:sz="8" w:space="0" w:color="AFC4DE"/>
                          <w:right w:val="dashed" w:sz="8" w:space="0" w:color="AFC4DE"/>
                        </w:tcBorders>
                      </w:tcPr>
                      <w:p>
                        <w:pPr>
                          <w:pStyle w:val="TableParagraph"/>
                          <w:spacing w:before="154"/>
                          <w:ind w:left="3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时效指标</w:t>
                        </w:r>
                      </w:p>
                    </w:tc>
                    <w:tc>
                      <w:tcPr>
                        <w:tcW w:w="2034" w:type="dxa"/>
                        <w:tcBorders>
                          <w:top w:val="dashed" w:sz="2" w:space="0" w:color="000000"/>
                          <w:left w:val="dashed" w:sz="8" w:space="0" w:color="AFC4DE"/>
                          <w:bottom w:val="dashed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30" w:lineRule="auto" w:before="16"/>
                          <w:ind w:left="34" w:right="21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生均公用经费支出合法合规率</w:t>
                        </w:r>
                      </w:p>
                    </w:tc>
                    <w:tc>
                      <w:tcPr>
                        <w:tcW w:w="2194" w:type="dxa"/>
                        <w:tcBorders>
                          <w:top w:val="dashed" w:sz="2" w:space="0" w:color="000000"/>
                          <w:left w:val="dashed" w:sz="2" w:space="0" w:color="000000"/>
                          <w:bottom w:val="dashed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30" w:lineRule="auto" w:before="16"/>
                          <w:ind w:left="35" w:right="16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生均公用经费支出合法合规率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dashed" w:sz="2" w:space="0" w:color="000000"/>
                          <w:left w:val="dashed" w:sz="2" w:space="0" w:color="000000"/>
                          <w:bottom w:val="dashed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32"/>
                          <w:rPr>
                            <w:rFonts w:ascii="Calibri" w:hAnsi="Calibri"/>
                            <w:sz w:val="22"/>
                          </w:rPr>
                        </w:pPr>
                        <w:r>
                          <w:rPr>
                            <w:rFonts w:ascii="Calibri" w:hAnsi="Calibri"/>
                            <w:sz w:val="22"/>
                          </w:rPr>
                          <w:t>≥</w:t>
                        </w:r>
                      </w:p>
                    </w:tc>
                    <w:tc>
                      <w:tcPr>
                        <w:tcW w:w="594" w:type="dxa"/>
                        <w:tcBorders>
                          <w:top w:val="dashed" w:sz="2" w:space="0" w:color="000000"/>
                          <w:left w:val="dashed" w:sz="2" w:space="0" w:color="000000"/>
                          <w:bottom w:val="dashed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31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sz w:val="22"/>
                          </w:rPr>
                          <w:t>100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dashed" w:sz="2" w:space="0" w:color="000000"/>
                          <w:left w:val="dashed" w:sz="2" w:space="0" w:color="000000"/>
                          <w:bottom w:val="dashed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3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百分比</w:t>
                        </w:r>
                      </w:p>
                    </w:tc>
                    <w:tc>
                      <w:tcPr>
                        <w:tcW w:w="1962" w:type="dxa"/>
                        <w:tcBorders>
                          <w:top w:val="dashed" w:sz="2" w:space="0" w:color="000000"/>
                          <w:left w:val="dashed" w:sz="2" w:space="0" w:color="000000"/>
                          <w:bottom w:val="dashed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80" w:lineRule="exact"/>
                          <w:ind w:left="1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鲁财科教</w:t>
                        </w:r>
                        <w:r>
                          <w:rPr>
                            <w:rFonts w:ascii="Calibri" w:eastAsia="Calibri"/>
                            <w:sz w:val="22"/>
                          </w:rPr>
                          <w:t>(2021)11</w:t>
                        </w:r>
                        <w:r>
                          <w:rPr>
                            <w:sz w:val="22"/>
                          </w:rPr>
                          <w:t>号</w:t>
                        </w:r>
                      </w:p>
                    </w:tc>
                    <w:tc>
                      <w:tcPr>
                        <w:tcW w:w="2184" w:type="dxa"/>
                        <w:tcBorders>
                          <w:top w:val="dashed" w:sz="2" w:space="0" w:color="000000"/>
                          <w:left w:val="dashed" w:sz="2" w:space="0" w:color="000000"/>
                          <w:bottom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80" w:lineRule="exact"/>
                          <w:ind w:left="2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分值</w:t>
                        </w:r>
                        <w:r>
                          <w:rPr>
                            <w:rFonts w:ascii="Calibri" w:eastAsia="Calibri"/>
                            <w:sz w:val="22"/>
                          </w:rPr>
                          <w:t>20</w:t>
                        </w:r>
                        <w:r>
                          <w:rPr>
                            <w:sz w:val="22"/>
                          </w:rPr>
                          <w:t>分，每少百分</w:t>
                        </w:r>
                      </w:p>
                      <w:p>
                        <w:pPr>
                          <w:pStyle w:val="TableParagraph"/>
                          <w:spacing w:line="275" w:lineRule="exact" w:before="8"/>
                          <w:ind w:left="2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之一扣</w:t>
                        </w:r>
                        <w:r>
                          <w:rPr>
                            <w:rFonts w:ascii="Calibri" w:eastAsia="Calibri"/>
                            <w:sz w:val="22"/>
                          </w:rPr>
                          <w:t>0.2</w:t>
                        </w:r>
                        <w:r>
                          <w:rPr>
                            <w:sz w:val="22"/>
                          </w:rPr>
                          <w:t>分</w:t>
                        </w: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482" w:type="dxa"/>
                        <w:tcBorders>
                          <w:top w:val="dashed" w:sz="2" w:space="0" w:color="000000"/>
                          <w:bottom w:val="dashed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112" w:right="93"/>
                          <w:jc w:val="center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sz w:val="22"/>
                          </w:rPr>
                          <w:t>19</w:t>
                        </w:r>
                      </w:p>
                    </w:tc>
                    <w:tc>
                      <w:tcPr>
                        <w:tcW w:w="1245" w:type="dxa"/>
                        <w:vMerge/>
                        <w:tcBorders>
                          <w:top w:val="nil"/>
                          <w:left w:val="dashed" w:sz="2" w:space="0" w:color="000000"/>
                          <w:bottom w:val="dashed" w:sz="2" w:space="0" w:color="000000"/>
                          <w:right w:val="dashed" w:sz="8" w:space="0" w:color="AFC4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80" w:type="dxa"/>
                        <w:tcBorders>
                          <w:top w:val="dashed" w:sz="8" w:space="0" w:color="AFC4DE"/>
                          <w:left w:val="dashed" w:sz="8" w:space="0" w:color="AFC4DE"/>
                          <w:bottom w:val="dashed" w:sz="8" w:space="0" w:color="AFC4DE"/>
                          <w:right w:val="dashed" w:sz="8" w:space="0" w:color="AFC4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034" w:type="dxa"/>
                        <w:tcBorders>
                          <w:top w:val="dashed" w:sz="2" w:space="0" w:color="000000"/>
                          <w:left w:val="dashed" w:sz="8" w:space="0" w:color="AFC4DE"/>
                          <w:bottom w:val="dashed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194" w:type="dxa"/>
                        <w:tcBorders>
                          <w:top w:val="dashed" w:sz="2" w:space="0" w:color="000000"/>
                          <w:left w:val="dashed" w:sz="2" w:space="0" w:color="000000"/>
                          <w:bottom w:val="dashed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68" w:type="dxa"/>
                        <w:tcBorders>
                          <w:top w:val="dashed" w:sz="2" w:space="0" w:color="000000"/>
                          <w:left w:val="dashed" w:sz="2" w:space="0" w:color="000000"/>
                          <w:bottom w:val="dashed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94" w:type="dxa"/>
                        <w:tcBorders>
                          <w:top w:val="dashed" w:sz="2" w:space="0" w:color="000000"/>
                          <w:left w:val="dashed" w:sz="2" w:space="0" w:color="000000"/>
                          <w:bottom w:val="dashed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68" w:type="dxa"/>
                        <w:tcBorders>
                          <w:top w:val="dashed" w:sz="2" w:space="0" w:color="000000"/>
                          <w:left w:val="dashed" w:sz="2" w:space="0" w:color="000000"/>
                          <w:bottom w:val="dashed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962" w:type="dxa"/>
                        <w:tcBorders>
                          <w:top w:val="dashed" w:sz="2" w:space="0" w:color="000000"/>
                          <w:left w:val="dashed" w:sz="2" w:space="0" w:color="000000"/>
                          <w:bottom w:val="dashed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184" w:type="dxa"/>
                        <w:tcBorders>
                          <w:top w:val="dashed" w:sz="2" w:space="0" w:color="000000"/>
                          <w:left w:val="dashed" w:sz="2" w:space="0" w:color="000000"/>
                          <w:bottom w:val="dashed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642" w:hRule="atLeast"/>
                    </w:trPr>
                    <w:tc>
                      <w:tcPr>
                        <w:tcW w:w="482" w:type="dxa"/>
                        <w:tcBorders>
                          <w:top w:val="dashed" w:sz="2" w:space="0" w:color="000000"/>
                          <w:bottom w:val="dashed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112" w:right="93"/>
                          <w:jc w:val="center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sz w:val="22"/>
                          </w:rPr>
                          <w:t>20</w:t>
                        </w:r>
                      </w:p>
                    </w:tc>
                    <w:tc>
                      <w:tcPr>
                        <w:tcW w:w="1245" w:type="dxa"/>
                        <w:vMerge w:val="restart"/>
                        <w:tcBorders>
                          <w:top w:val="dashed" w:sz="2" w:space="0" w:color="000000"/>
                          <w:left w:val="dashed" w:sz="2" w:space="0" w:color="000000"/>
                          <w:bottom w:val="dashed" w:sz="2" w:space="0" w:color="000000"/>
                          <w:right w:val="dashed" w:sz="8" w:space="0" w:color="AFC4DE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19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效益指标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dashed" w:sz="8" w:space="0" w:color="AFC4DE"/>
                          <w:left w:val="dashed" w:sz="8" w:space="0" w:color="AFC4DE"/>
                          <w:bottom w:val="dashed" w:sz="8" w:space="0" w:color="AFC4DE"/>
                          <w:right w:val="dashed" w:sz="8" w:space="0" w:color="AFC4DE"/>
                        </w:tcBorders>
                      </w:tcPr>
                      <w:p>
                        <w:pPr>
                          <w:pStyle w:val="TableParagraph"/>
                          <w:spacing w:before="185"/>
                          <w:ind w:left="3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社会效益指标</w:t>
                        </w:r>
                      </w:p>
                    </w:tc>
                    <w:tc>
                      <w:tcPr>
                        <w:tcW w:w="2034" w:type="dxa"/>
                        <w:tcBorders>
                          <w:top w:val="dashed" w:sz="2" w:space="0" w:color="000000"/>
                          <w:left w:val="dashed" w:sz="8" w:space="0" w:color="AFC4DE"/>
                          <w:bottom w:val="dashed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3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受益学生人数</w:t>
                        </w:r>
                      </w:p>
                    </w:tc>
                    <w:tc>
                      <w:tcPr>
                        <w:tcW w:w="2194" w:type="dxa"/>
                        <w:tcBorders>
                          <w:top w:val="dashed" w:sz="2" w:space="0" w:color="000000"/>
                          <w:left w:val="dashed" w:sz="2" w:space="0" w:color="000000"/>
                          <w:bottom w:val="dashed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3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受益学生人数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dashed" w:sz="2" w:space="0" w:color="000000"/>
                          <w:left w:val="dashed" w:sz="2" w:space="0" w:color="000000"/>
                          <w:bottom w:val="dashed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32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sz w:val="22"/>
                          </w:rPr>
                          <w:t>=</w:t>
                        </w:r>
                      </w:p>
                    </w:tc>
                    <w:tc>
                      <w:tcPr>
                        <w:tcW w:w="594" w:type="dxa"/>
                        <w:tcBorders>
                          <w:top w:val="dashed" w:sz="2" w:space="0" w:color="000000"/>
                          <w:left w:val="dashed" w:sz="2" w:space="0" w:color="000000"/>
                          <w:bottom w:val="dashed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31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sz w:val="22"/>
                          </w:rPr>
                          <w:t>391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dashed" w:sz="2" w:space="0" w:color="000000"/>
                          <w:left w:val="dashed" w:sz="2" w:space="0" w:color="000000"/>
                          <w:bottom w:val="dashed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3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人</w:t>
                        </w:r>
                      </w:p>
                    </w:tc>
                    <w:tc>
                      <w:tcPr>
                        <w:tcW w:w="1962" w:type="dxa"/>
                        <w:tcBorders>
                          <w:top w:val="dashed" w:sz="2" w:space="0" w:color="000000"/>
                          <w:left w:val="dashed" w:sz="2" w:space="0" w:color="000000"/>
                          <w:bottom w:val="dashed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80" w:lineRule="exact"/>
                          <w:ind w:left="1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鲁财科教</w:t>
                        </w:r>
                        <w:r>
                          <w:rPr>
                            <w:rFonts w:ascii="Calibri" w:eastAsia="Calibri"/>
                            <w:sz w:val="22"/>
                          </w:rPr>
                          <w:t>(2021)11</w:t>
                        </w:r>
                        <w:r>
                          <w:rPr>
                            <w:sz w:val="22"/>
                          </w:rPr>
                          <w:t>号</w:t>
                        </w:r>
                      </w:p>
                    </w:tc>
                    <w:tc>
                      <w:tcPr>
                        <w:tcW w:w="2184" w:type="dxa"/>
                        <w:tcBorders>
                          <w:top w:val="dashed" w:sz="2" w:space="0" w:color="000000"/>
                          <w:left w:val="dashed" w:sz="2" w:space="0" w:color="000000"/>
                          <w:bottom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7" w:lineRule="auto"/>
                          <w:ind w:left="28" w:right="9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分值</w:t>
                        </w:r>
                        <w:r>
                          <w:rPr>
                            <w:rFonts w:ascii="Calibri" w:eastAsia="Calibri"/>
                            <w:sz w:val="22"/>
                          </w:rPr>
                          <w:t>10</w:t>
                        </w:r>
                        <w:r>
                          <w:rPr>
                            <w:sz w:val="22"/>
                          </w:rPr>
                          <w:t>分</w:t>
                        </w:r>
                        <w:r>
                          <w:rPr>
                            <w:rFonts w:ascii="Calibri" w:eastAsia="Calibri"/>
                            <w:sz w:val="22"/>
                          </w:rPr>
                          <w:t>,</w:t>
                        </w:r>
                        <w:r>
                          <w:rPr>
                            <w:sz w:val="22"/>
                          </w:rPr>
                          <w:t>每少百分之一扣</w:t>
                        </w:r>
                        <w:r>
                          <w:rPr>
                            <w:rFonts w:ascii="Calibri" w:eastAsia="Calibri"/>
                            <w:sz w:val="22"/>
                          </w:rPr>
                          <w:t>0.2</w:t>
                        </w:r>
                        <w:r>
                          <w:rPr>
                            <w:sz w:val="22"/>
                          </w:rPr>
                          <w:t>分</w:t>
                        </w:r>
                      </w:p>
                    </w:tc>
                  </w:tr>
                  <w:tr>
                    <w:trPr>
                      <w:trHeight w:val="822" w:hRule="atLeast"/>
                    </w:trPr>
                    <w:tc>
                      <w:tcPr>
                        <w:tcW w:w="482" w:type="dxa"/>
                        <w:tcBorders>
                          <w:top w:val="dashed" w:sz="2" w:space="0" w:color="000000"/>
                          <w:bottom w:val="dashed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112" w:right="93"/>
                          <w:jc w:val="center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sz w:val="22"/>
                          </w:rPr>
                          <w:t>21</w:t>
                        </w:r>
                      </w:p>
                    </w:tc>
                    <w:tc>
                      <w:tcPr>
                        <w:tcW w:w="1245" w:type="dxa"/>
                        <w:vMerge/>
                        <w:tcBorders>
                          <w:top w:val="nil"/>
                          <w:left w:val="dashed" w:sz="2" w:space="0" w:color="000000"/>
                          <w:bottom w:val="dashed" w:sz="2" w:space="0" w:color="000000"/>
                          <w:right w:val="dashed" w:sz="8" w:space="0" w:color="AFC4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80" w:type="dxa"/>
                        <w:tcBorders>
                          <w:top w:val="dashed" w:sz="8" w:space="0" w:color="AFC4DE"/>
                          <w:left w:val="dashed" w:sz="8" w:space="0" w:color="AFC4DE"/>
                          <w:bottom w:val="dashed" w:sz="8" w:space="0" w:color="AFC4DE"/>
                          <w:right w:val="dashed" w:sz="8" w:space="0" w:color="AFC4DE"/>
                        </w:tcBorders>
                      </w:tcPr>
                      <w:p>
                        <w:pPr>
                          <w:pStyle w:val="TableParagraph"/>
                          <w:spacing w:before="12"/>
                          <w:rPr>
                            <w:rFonts w:ascii="Arial Unicode MS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社会效益指标</w:t>
                        </w:r>
                      </w:p>
                    </w:tc>
                    <w:tc>
                      <w:tcPr>
                        <w:tcW w:w="2034" w:type="dxa"/>
                        <w:tcBorders>
                          <w:top w:val="dashed" w:sz="2" w:space="0" w:color="000000"/>
                          <w:left w:val="dashed" w:sz="8" w:space="0" w:color="AFC4DE"/>
                          <w:bottom w:val="dashed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exact" w:before="12"/>
                          <w:ind w:left="34" w:right="218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建立健全地方教育标准体系，促进城乡义务教育一体化</w:t>
                        </w:r>
                      </w:p>
                    </w:tc>
                    <w:tc>
                      <w:tcPr>
                        <w:tcW w:w="2194" w:type="dxa"/>
                        <w:tcBorders>
                          <w:top w:val="dashed" w:sz="2" w:space="0" w:color="000000"/>
                          <w:left w:val="dashed" w:sz="2" w:space="0" w:color="000000"/>
                          <w:bottom w:val="dashed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30" w:lineRule="auto" w:before="16"/>
                          <w:ind w:left="35" w:right="16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建立健全地方教育标准体系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dashed" w:sz="2" w:space="0" w:color="000000"/>
                          <w:left w:val="dashed" w:sz="2" w:space="0" w:color="000000"/>
                          <w:bottom w:val="dashed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3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文字描述</w:t>
                        </w:r>
                      </w:p>
                    </w:tc>
                    <w:tc>
                      <w:tcPr>
                        <w:tcW w:w="594" w:type="dxa"/>
                        <w:tcBorders>
                          <w:top w:val="dashed" w:sz="2" w:space="0" w:color="000000"/>
                          <w:left w:val="dashed" w:sz="2" w:space="0" w:color="000000"/>
                          <w:bottom w:val="dashed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68" w:type="dxa"/>
                        <w:tcBorders>
                          <w:top w:val="dashed" w:sz="2" w:space="0" w:color="000000"/>
                          <w:left w:val="dashed" w:sz="2" w:space="0" w:color="000000"/>
                          <w:bottom w:val="dashed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80" w:lineRule="exact"/>
                          <w:ind w:left="80" w:right="-1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能够建立</w:t>
                        </w:r>
                      </w:p>
                    </w:tc>
                    <w:tc>
                      <w:tcPr>
                        <w:tcW w:w="1962" w:type="dxa"/>
                        <w:tcBorders>
                          <w:top w:val="dashed" w:sz="2" w:space="0" w:color="000000"/>
                          <w:left w:val="dashed" w:sz="2" w:space="0" w:color="000000"/>
                          <w:bottom w:val="dashed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80" w:lineRule="exact"/>
                          <w:ind w:left="1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鲁财科教</w:t>
                        </w:r>
                        <w:r>
                          <w:rPr>
                            <w:rFonts w:ascii="Calibri" w:eastAsia="Calibri"/>
                            <w:sz w:val="22"/>
                          </w:rPr>
                          <w:t>(2021)11</w:t>
                        </w:r>
                        <w:r>
                          <w:rPr>
                            <w:sz w:val="22"/>
                          </w:rPr>
                          <w:t>号</w:t>
                        </w:r>
                      </w:p>
                    </w:tc>
                    <w:tc>
                      <w:tcPr>
                        <w:tcW w:w="2184" w:type="dxa"/>
                        <w:tcBorders>
                          <w:top w:val="dashed" w:sz="2" w:space="0" w:color="000000"/>
                          <w:left w:val="dashed" w:sz="2" w:space="0" w:color="000000"/>
                          <w:bottom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auto"/>
                          <w:ind w:left="28" w:right="20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分值</w:t>
                        </w:r>
                        <w:r>
                          <w:rPr>
                            <w:rFonts w:ascii="Calibri" w:eastAsia="Calibri"/>
                            <w:sz w:val="22"/>
                          </w:rPr>
                          <w:t>10</w:t>
                        </w:r>
                        <w:r>
                          <w:rPr>
                            <w:sz w:val="22"/>
                          </w:rPr>
                          <w:t>分</w:t>
                        </w:r>
                        <w:r>
                          <w:rPr>
                            <w:rFonts w:ascii="Calibri" w:eastAsia="Calibri"/>
                            <w:sz w:val="22"/>
                          </w:rPr>
                          <w:t>,</w:t>
                        </w:r>
                        <w:r>
                          <w:rPr>
                            <w:sz w:val="22"/>
                          </w:rPr>
                          <w:t>未达标扣</w:t>
                        </w:r>
                        <w:r>
                          <w:rPr>
                            <w:rFonts w:ascii="Calibri" w:eastAsia="Calibri"/>
                            <w:sz w:val="22"/>
                          </w:rPr>
                          <w:t>1 </w:t>
                        </w:r>
                        <w:r>
                          <w:rPr>
                            <w:sz w:val="22"/>
                          </w:rPr>
                          <w:t>分。</w:t>
                        </w:r>
                      </w:p>
                    </w:tc>
                  </w:tr>
                  <w:tr>
                    <w:trPr>
                      <w:trHeight w:val="522" w:hRule="atLeast"/>
                    </w:trPr>
                    <w:tc>
                      <w:tcPr>
                        <w:tcW w:w="482" w:type="dxa"/>
                        <w:tcBorders>
                          <w:top w:val="dashed" w:sz="2" w:space="0" w:color="000000"/>
                          <w:bottom w:val="dashed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112" w:right="93"/>
                          <w:jc w:val="center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sz w:val="22"/>
                          </w:rPr>
                          <w:t>22</w:t>
                        </w:r>
                      </w:p>
                    </w:tc>
                    <w:tc>
                      <w:tcPr>
                        <w:tcW w:w="1245" w:type="dxa"/>
                        <w:vMerge/>
                        <w:tcBorders>
                          <w:top w:val="nil"/>
                          <w:left w:val="dashed" w:sz="2" w:space="0" w:color="000000"/>
                          <w:bottom w:val="dashed" w:sz="2" w:space="0" w:color="000000"/>
                          <w:right w:val="dashed" w:sz="8" w:space="0" w:color="AFC4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80" w:type="dxa"/>
                        <w:tcBorders>
                          <w:top w:val="dashed" w:sz="8" w:space="0" w:color="AFC4DE"/>
                          <w:left w:val="dashed" w:sz="8" w:space="0" w:color="AFC4DE"/>
                          <w:bottom w:val="dashed" w:sz="8" w:space="0" w:color="AFC4DE"/>
                          <w:right w:val="dashed" w:sz="8" w:space="0" w:color="AFC4DE"/>
                        </w:tcBorders>
                      </w:tcPr>
                      <w:p>
                        <w:pPr>
                          <w:pStyle w:val="TableParagraph"/>
                          <w:spacing w:before="125"/>
                          <w:ind w:left="3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社会效益指标</w:t>
                        </w:r>
                      </w:p>
                    </w:tc>
                    <w:tc>
                      <w:tcPr>
                        <w:tcW w:w="2034" w:type="dxa"/>
                        <w:tcBorders>
                          <w:top w:val="dashed" w:sz="2" w:space="0" w:color="000000"/>
                          <w:left w:val="dashed" w:sz="8" w:space="0" w:color="AFC4DE"/>
                          <w:bottom w:val="dashed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exact" w:before="9"/>
                          <w:ind w:left="34" w:right="21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促进城乡一体化均衡发展义务教育</w:t>
                        </w:r>
                      </w:p>
                    </w:tc>
                    <w:tc>
                      <w:tcPr>
                        <w:tcW w:w="2194" w:type="dxa"/>
                        <w:tcBorders>
                          <w:top w:val="dashed" w:sz="2" w:space="0" w:color="000000"/>
                          <w:left w:val="dashed" w:sz="2" w:space="0" w:color="000000"/>
                          <w:bottom w:val="dashed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exact" w:before="9"/>
                          <w:ind w:left="35" w:right="16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促进城乡一体化均衡发展义务教育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dashed" w:sz="2" w:space="0" w:color="000000"/>
                          <w:left w:val="dashed" w:sz="2" w:space="0" w:color="000000"/>
                          <w:bottom w:val="dashed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3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文字描述</w:t>
                        </w:r>
                      </w:p>
                    </w:tc>
                    <w:tc>
                      <w:tcPr>
                        <w:tcW w:w="594" w:type="dxa"/>
                        <w:tcBorders>
                          <w:top w:val="dashed" w:sz="2" w:space="0" w:color="000000"/>
                          <w:left w:val="dashed" w:sz="2" w:space="0" w:color="000000"/>
                          <w:bottom w:val="dashed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68" w:type="dxa"/>
                        <w:tcBorders>
                          <w:top w:val="dashed" w:sz="2" w:space="0" w:color="000000"/>
                          <w:left w:val="dashed" w:sz="2" w:space="0" w:color="000000"/>
                          <w:bottom w:val="dashed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79" w:lineRule="exact"/>
                          <w:ind w:left="80" w:right="-1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有效促进</w:t>
                        </w:r>
                      </w:p>
                    </w:tc>
                    <w:tc>
                      <w:tcPr>
                        <w:tcW w:w="1962" w:type="dxa"/>
                        <w:tcBorders>
                          <w:top w:val="dashed" w:sz="2" w:space="0" w:color="000000"/>
                          <w:left w:val="dashed" w:sz="2" w:space="0" w:color="000000"/>
                          <w:bottom w:val="dashed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79" w:lineRule="exact"/>
                          <w:ind w:left="1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鲁财科教</w:t>
                        </w:r>
                        <w:r>
                          <w:rPr>
                            <w:rFonts w:ascii="Calibri" w:eastAsia="Calibri"/>
                            <w:sz w:val="22"/>
                          </w:rPr>
                          <w:t>(2021)11</w:t>
                        </w:r>
                        <w:r>
                          <w:rPr>
                            <w:sz w:val="22"/>
                          </w:rPr>
                          <w:t>号</w:t>
                        </w:r>
                      </w:p>
                    </w:tc>
                    <w:tc>
                      <w:tcPr>
                        <w:tcW w:w="2184" w:type="dxa"/>
                        <w:tcBorders>
                          <w:top w:val="dashed" w:sz="2" w:space="0" w:color="000000"/>
                          <w:left w:val="dashed" w:sz="2" w:space="0" w:color="000000"/>
                          <w:bottom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79" w:lineRule="exact"/>
                          <w:ind w:left="28"/>
                          <w:rPr>
                            <w:rFonts w:ascii="Calibri" w:eastAsia="Calibri"/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分值</w:t>
                        </w:r>
                        <w:r>
                          <w:rPr>
                            <w:rFonts w:ascii="Calibri" w:eastAsia="Calibri"/>
                            <w:sz w:val="22"/>
                          </w:rPr>
                          <w:t>10</w:t>
                        </w:r>
                        <w:r>
                          <w:rPr>
                            <w:sz w:val="22"/>
                          </w:rPr>
                          <w:t>分</w:t>
                        </w:r>
                        <w:r>
                          <w:rPr>
                            <w:rFonts w:ascii="Calibri" w:eastAsia="Calibri"/>
                            <w:sz w:val="22"/>
                          </w:rPr>
                          <w:t>,</w:t>
                        </w:r>
                        <w:r>
                          <w:rPr>
                            <w:sz w:val="22"/>
                          </w:rPr>
                          <w:t>未达标扣</w:t>
                        </w:r>
                        <w:r>
                          <w:rPr>
                            <w:rFonts w:ascii="Calibri" w:eastAsia="Calibri"/>
                            <w:sz w:val="22"/>
                          </w:rPr>
                          <w:t>1</w:t>
                        </w:r>
                      </w:p>
                      <w:p>
                        <w:pPr>
                          <w:pStyle w:val="TableParagraph"/>
                          <w:spacing w:line="207" w:lineRule="exact" w:before="16"/>
                          <w:ind w:left="2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分。</w:t>
                        </w:r>
                      </w:p>
                    </w:tc>
                  </w:tr>
                  <w:tr>
                    <w:trPr>
                      <w:trHeight w:val="521" w:hRule="atLeast"/>
                    </w:trPr>
                    <w:tc>
                      <w:tcPr>
                        <w:tcW w:w="482" w:type="dxa"/>
                        <w:tcBorders>
                          <w:top w:val="dashed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12" w:right="93"/>
                          <w:jc w:val="center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sz w:val="22"/>
                          </w:rPr>
                          <w:t>24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dashed" w:sz="2" w:space="0" w:color="000000"/>
                          <w:left w:val="dashed" w:sz="2" w:space="0" w:color="000000"/>
                          <w:right w:val="dashed" w:sz="8" w:space="0" w:color="AFC4DE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61" w:right="3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满意度指标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dashed" w:sz="8" w:space="0" w:color="AFC4DE"/>
                          <w:left w:val="dashed" w:sz="8" w:space="0" w:color="AFC4DE"/>
                          <w:right w:val="dashed" w:sz="8" w:space="0" w:color="AFC4DE"/>
                        </w:tcBorders>
                      </w:tcPr>
                      <w:p>
                        <w:pPr>
                          <w:pStyle w:val="TableParagraph"/>
                          <w:spacing w:before="113"/>
                          <w:ind w:left="37" w:right="-29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服务对象满意度</w:t>
                        </w:r>
                      </w:p>
                    </w:tc>
                    <w:tc>
                      <w:tcPr>
                        <w:tcW w:w="2034" w:type="dxa"/>
                        <w:tcBorders>
                          <w:top w:val="dashed" w:sz="2" w:space="0" w:color="000000"/>
                          <w:left w:val="dashed" w:sz="8" w:space="0" w:color="AFC4DE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3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学生家长满意度</w:t>
                        </w:r>
                      </w:p>
                    </w:tc>
                    <w:tc>
                      <w:tcPr>
                        <w:tcW w:w="2194" w:type="dxa"/>
                        <w:tcBorders>
                          <w:top w:val="dashed" w:sz="2" w:space="0" w:color="000000"/>
                          <w:left w:val="dashed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3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学生家长满意度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dashed" w:sz="2" w:space="0" w:color="000000"/>
                          <w:left w:val="dashed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32"/>
                          <w:rPr>
                            <w:rFonts w:ascii="Calibri" w:hAnsi="Calibri"/>
                            <w:sz w:val="22"/>
                          </w:rPr>
                        </w:pPr>
                        <w:r>
                          <w:rPr>
                            <w:rFonts w:ascii="Calibri" w:hAnsi="Calibri"/>
                            <w:sz w:val="22"/>
                          </w:rPr>
                          <w:t>≥</w:t>
                        </w:r>
                      </w:p>
                    </w:tc>
                    <w:tc>
                      <w:tcPr>
                        <w:tcW w:w="594" w:type="dxa"/>
                        <w:tcBorders>
                          <w:top w:val="dashed" w:sz="2" w:space="0" w:color="000000"/>
                          <w:left w:val="dashed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31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sz w:val="22"/>
                          </w:rPr>
                          <w:t>95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dashed" w:sz="2" w:space="0" w:color="000000"/>
                          <w:left w:val="dashed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3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百分比</w:t>
                        </w:r>
                      </w:p>
                    </w:tc>
                    <w:tc>
                      <w:tcPr>
                        <w:tcW w:w="1962" w:type="dxa"/>
                        <w:tcBorders>
                          <w:top w:val="dashed" w:sz="2" w:space="0" w:color="000000"/>
                          <w:left w:val="dashed" w:sz="2" w:space="0" w:color="000000"/>
                          <w:right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1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鲁财科教</w:t>
                        </w:r>
                        <w:r>
                          <w:rPr>
                            <w:rFonts w:ascii="Calibri" w:eastAsia="Calibri"/>
                            <w:sz w:val="22"/>
                          </w:rPr>
                          <w:t>(2021)11</w:t>
                        </w:r>
                        <w:r>
                          <w:rPr>
                            <w:sz w:val="22"/>
                          </w:rPr>
                          <w:t>号</w:t>
                        </w:r>
                      </w:p>
                    </w:tc>
                    <w:tc>
                      <w:tcPr>
                        <w:tcW w:w="2184" w:type="dxa"/>
                        <w:tcBorders>
                          <w:top w:val="dashed" w:sz="2" w:space="0" w:color="000000"/>
                          <w:left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2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分值</w:t>
                        </w:r>
                        <w:r>
                          <w:rPr>
                            <w:rFonts w:ascii="Calibri" w:eastAsia="Calibri"/>
                            <w:sz w:val="22"/>
                          </w:rPr>
                          <w:t>10</w:t>
                        </w:r>
                        <w:r>
                          <w:rPr>
                            <w:sz w:val="22"/>
                          </w:rPr>
                          <w:t>分</w:t>
                        </w:r>
                        <w:r>
                          <w:rPr>
                            <w:rFonts w:ascii="Calibri" w:eastAsia="Calibri"/>
                            <w:sz w:val="22"/>
                          </w:rPr>
                          <w:t>,</w:t>
                        </w:r>
                        <w:r>
                          <w:rPr>
                            <w:sz w:val="22"/>
                          </w:rPr>
                          <w:t>没少百分之</w:t>
                        </w:r>
                      </w:p>
                      <w:p>
                        <w:pPr>
                          <w:pStyle w:val="TableParagraph"/>
                          <w:spacing w:line="244" w:lineRule="exact" w:before="8"/>
                          <w:ind w:left="2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一扣</w:t>
                        </w:r>
                        <w:r>
                          <w:rPr>
                            <w:rFonts w:ascii="Calibri" w:eastAsia="Calibri"/>
                            <w:sz w:val="22"/>
                          </w:rPr>
                          <w:t>0.1</w:t>
                        </w:r>
                        <w:r>
                          <w:rPr>
                            <w:sz w:val="22"/>
                          </w:rPr>
                          <w:t>分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Unicode MS" w:eastAsia="Arial Unicode MS" w:hint="eastAsia"/>
        </w:rPr>
        <w:t>（二）单位预算项目绩效目标表</w:t>
      </w:r>
    </w:p>
    <w:p>
      <w:pPr>
        <w:spacing w:after="0" w:line="533" w:lineRule="exact"/>
        <w:rPr>
          <w:rFonts w:ascii="Arial Unicode MS" w:eastAsia="Arial Unicode MS" w:hint="eastAsia"/>
        </w:rPr>
        <w:sectPr>
          <w:footerReference w:type="default" r:id="rId12"/>
          <w:pgSz w:w="15840" w:h="12240" w:orient="landscape"/>
          <w:pgMar w:footer="187" w:header="0" w:top="560" w:bottom="380" w:left="440" w:right="820"/>
          <w:pgNumType w:start="21"/>
        </w:sectPr>
      </w:pPr>
    </w:p>
    <w:tbl>
      <w:tblPr>
        <w:tblW w:w="0" w:type="auto"/>
        <w:jc w:val="left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"/>
        <w:gridCol w:w="1134"/>
        <w:gridCol w:w="1414"/>
        <w:gridCol w:w="2364"/>
        <w:gridCol w:w="2594"/>
        <w:gridCol w:w="912"/>
        <w:gridCol w:w="677"/>
        <w:gridCol w:w="1090"/>
        <w:gridCol w:w="2360"/>
        <w:gridCol w:w="1109"/>
      </w:tblGrid>
      <w:tr>
        <w:trPr>
          <w:trHeight w:val="251" w:hRule="atLeast"/>
        </w:trPr>
        <w:tc>
          <w:tcPr>
            <w:tcW w:w="14107" w:type="dxa"/>
            <w:gridSpan w:val="10"/>
            <w:tcBorders>
              <w:right w:val="single" w:sz="12" w:space="0" w:color="000000"/>
            </w:tcBorders>
            <w:shd w:val="clear" w:color="auto" w:fill="E9EEF6"/>
          </w:tcPr>
          <w:p>
            <w:pPr>
              <w:pStyle w:val="TableParagraph"/>
              <w:spacing w:line="232" w:lineRule="exact"/>
              <w:ind w:left="6051" w:right="6011"/>
              <w:jc w:val="center"/>
              <w:rPr>
                <w:sz w:val="22"/>
              </w:rPr>
            </w:pPr>
            <w:r>
              <w:rPr>
                <w:sz w:val="22"/>
              </w:rPr>
              <w:t>项目支出绩效目标表</w:t>
            </w:r>
          </w:p>
        </w:tc>
      </w:tr>
      <w:tr>
        <w:trPr>
          <w:trHeight w:val="280" w:hRule="atLeast"/>
        </w:trPr>
        <w:tc>
          <w:tcPr>
            <w:tcW w:w="14107" w:type="dxa"/>
            <w:gridSpan w:val="10"/>
            <w:tcBorders>
              <w:right w:val="single" w:sz="12" w:space="0" w:color="000000"/>
            </w:tcBorders>
          </w:tcPr>
          <w:p>
            <w:pPr>
              <w:pStyle w:val="TableParagraph"/>
              <w:spacing w:line="260" w:lineRule="exact"/>
              <w:ind w:left="6051" w:right="6009"/>
              <w:jc w:val="center"/>
              <w:rPr>
                <w:sz w:val="24"/>
              </w:rPr>
            </w:pPr>
            <w:r>
              <w:rPr>
                <w:sz w:val="24"/>
              </w:rPr>
              <w:t>年度目标（</w:t>
            </w:r>
            <w:r>
              <w:rPr>
                <w:rFonts w:ascii="Arial" w:eastAsia="Arial"/>
                <w:sz w:val="24"/>
              </w:rPr>
              <w:t>2023</w:t>
            </w:r>
            <w:r>
              <w:rPr>
                <w:sz w:val="24"/>
              </w:rPr>
              <w:t>）</w:t>
            </w:r>
          </w:p>
        </w:tc>
      </w:tr>
      <w:tr>
        <w:trPr>
          <w:trHeight w:val="329" w:hRule="atLeast"/>
        </w:trPr>
        <w:tc>
          <w:tcPr>
            <w:tcW w:w="45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2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25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5"/>
              <w:ind w:left="34"/>
              <w:rPr>
                <w:b/>
                <w:sz w:val="22"/>
              </w:rPr>
            </w:pPr>
            <w:r>
              <w:rPr>
                <w:b/>
                <w:sz w:val="22"/>
              </w:rPr>
              <w:t>项目编码</w:t>
            </w:r>
          </w:p>
        </w:tc>
        <w:tc>
          <w:tcPr>
            <w:tcW w:w="495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4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37040623P30000110023L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5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项目名</w:t>
            </w:r>
          </w:p>
        </w:tc>
        <w:tc>
          <w:tcPr>
            <w:tcW w:w="523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5"/>
              <w:ind w:left="35"/>
              <w:rPr>
                <w:sz w:val="22"/>
              </w:rPr>
            </w:pPr>
            <w:r>
              <w:rPr>
                <w:sz w:val="22"/>
              </w:rPr>
              <w:t>实小义务教育生均经费</w:t>
            </w:r>
          </w:p>
        </w:tc>
      </w:tr>
      <w:tr>
        <w:trPr>
          <w:trHeight w:val="326" w:hRule="atLeast"/>
        </w:trPr>
        <w:tc>
          <w:tcPr>
            <w:tcW w:w="4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2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25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5"/>
              <w:ind w:left="34"/>
              <w:rPr>
                <w:b/>
                <w:sz w:val="22"/>
              </w:rPr>
            </w:pPr>
            <w:r>
              <w:rPr>
                <w:b/>
                <w:sz w:val="22"/>
              </w:rPr>
              <w:t>主管部门及代码</w:t>
            </w:r>
          </w:p>
        </w:tc>
        <w:tc>
          <w:tcPr>
            <w:tcW w:w="4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ind w:left="42"/>
              <w:rPr>
                <w:sz w:val="22"/>
              </w:rPr>
            </w:pPr>
            <w:r>
              <w:rPr>
                <w:rFonts w:ascii="Calibri" w:eastAsia="Calibri"/>
                <w:sz w:val="22"/>
              </w:rPr>
              <w:t>203-</w:t>
            </w:r>
            <w:r>
              <w:rPr>
                <w:sz w:val="22"/>
              </w:rPr>
              <w:t>枣庄市山亭区教育和体育局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5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实施单</w:t>
            </w:r>
          </w:p>
        </w:tc>
        <w:tc>
          <w:tcPr>
            <w:tcW w:w="52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35"/>
              <w:rPr>
                <w:sz w:val="22"/>
              </w:rPr>
            </w:pPr>
            <w:r>
              <w:rPr>
                <w:rFonts w:ascii="Calibri" w:eastAsia="Calibri"/>
                <w:sz w:val="22"/>
              </w:rPr>
              <w:t>203008-</w:t>
            </w:r>
            <w:r>
              <w:rPr>
                <w:sz w:val="22"/>
              </w:rPr>
              <w:t>枣庄市山亭区实验小学</w:t>
            </w:r>
          </w:p>
        </w:tc>
      </w:tr>
      <w:tr>
        <w:trPr>
          <w:trHeight w:val="671" w:hRule="atLeast"/>
        </w:trPr>
        <w:tc>
          <w:tcPr>
            <w:tcW w:w="4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5"/>
              <w:ind w:left="2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75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5"/>
              <w:ind w:left="34"/>
              <w:rPr>
                <w:b/>
                <w:sz w:val="22"/>
              </w:rPr>
            </w:pPr>
            <w:r>
              <w:rPr>
                <w:b/>
                <w:sz w:val="22"/>
              </w:rPr>
              <w:t>项目绩效模板</w:t>
            </w:r>
          </w:p>
        </w:tc>
        <w:tc>
          <w:tcPr>
            <w:tcW w:w="614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3" w:hRule="atLeast"/>
        </w:trPr>
        <w:tc>
          <w:tcPr>
            <w:tcW w:w="4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2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FC4DE"/>
            </w:tcBorders>
          </w:tcPr>
          <w:p>
            <w:pPr>
              <w:pStyle w:val="TableParagraph"/>
              <w:spacing w:before="15"/>
              <w:ind w:left="34"/>
              <w:rPr>
                <w:b/>
                <w:sz w:val="22"/>
              </w:rPr>
            </w:pPr>
            <w:r>
              <w:rPr>
                <w:b/>
                <w:sz w:val="22"/>
              </w:rPr>
              <w:t>绩效目标</w:t>
            </w:r>
          </w:p>
        </w:tc>
        <w:tc>
          <w:tcPr>
            <w:tcW w:w="12520" w:type="dxa"/>
            <w:gridSpan w:val="8"/>
            <w:tcBorders>
              <w:top w:val="single" w:sz="2" w:space="0" w:color="000000"/>
              <w:left w:val="single" w:sz="2" w:space="0" w:color="000000"/>
              <w:bottom w:val="single" w:sz="12" w:space="0" w:color="AFC4DE"/>
            </w:tcBorders>
          </w:tcPr>
          <w:p>
            <w:pPr>
              <w:pStyle w:val="TableParagraph"/>
              <w:spacing w:before="7"/>
              <w:ind w:left="47"/>
              <w:rPr>
                <w:b/>
                <w:sz w:val="22"/>
              </w:rPr>
            </w:pPr>
            <w:r>
              <w:rPr>
                <w:b/>
                <w:sz w:val="22"/>
              </w:rPr>
              <w:t>中长期目标（</w:t>
            </w:r>
            <w:r>
              <w:rPr>
                <w:rFonts w:ascii="Arial" w:eastAsia="Arial"/>
                <w:b/>
                <w:sz w:val="22"/>
              </w:rPr>
              <w:t>2023</w:t>
            </w:r>
            <w:r>
              <w:rPr>
                <w:b/>
                <w:sz w:val="22"/>
              </w:rPr>
              <w:t>年</w:t>
            </w:r>
            <w:r>
              <w:rPr>
                <w:rFonts w:ascii="Arial" w:eastAsia="Arial"/>
                <w:b/>
                <w:sz w:val="22"/>
              </w:rPr>
              <w:t>-2023</w:t>
            </w:r>
            <w:r>
              <w:rPr>
                <w:b/>
                <w:sz w:val="22"/>
              </w:rPr>
              <w:t>年）</w:t>
            </w:r>
          </w:p>
        </w:tc>
      </w:tr>
      <w:tr>
        <w:trPr>
          <w:trHeight w:val="306" w:hRule="atLeast"/>
        </w:trPr>
        <w:tc>
          <w:tcPr>
            <w:tcW w:w="4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</w:t>
            </w: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AFC4D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AFC4DE"/>
              <w:left w:val="single" w:sz="8" w:space="0" w:color="AFC4DE"/>
              <w:bottom w:val="single" w:sz="8" w:space="0" w:color="AFC4DE"/>
              <w:right w:val="single" w:sz="8" w:space="0" w:color="AFC4DE"/>
            </w:tcBorders>
          </w:tcPr>
          <w:p>
            <w:pPr>
              <w:pStyle w:val="TableParagraph"/>
              <w:spacing w:line="272" w:lineRule="exact" w:before="14"/>
              <w:ind w:left="40"/>
              <w:rPr>
                <w:sz w:val="22"/>
              </w:rPr>
            </w:pPr>
            <w:r>
              <w:rPr>
                <w:sz w:val="22"/>
              </w:rPr>
              <w:t>目标1</w:t>
            </w:r>
          </w:p>
        </w:tc>
        <w:tc>
          <w:tcPr>
            <w:tcW w:w="11106" w:type="dxa"/>
            <w:gridSpan w:val="7"/>
            <w:tcBorders>
              <w:top w:val="single" w:sz="2" w:space="0" w:color="000000"/>
              <w:left w:val="single" w:sz="8" w:space="0" w:color="AFC4DE"/>
              <w:bottom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"/>
              <w:ind w:left="35"/>
              <w:rPr>
                <w:sz w:val="22"/>
              </w:rPr>
            </w:pPr>
            <w:r>
              <w:rPr>
                <w:sz w:val="22"/>
              </w:rPr>
              <w:t>改善学校办学条件，创办人民满意学校。</w:t>
            </w:r>
          </w:p>
        </w:tc>
      </w:tr>
      <w:tr>
        <w:trPr>
          <w:trHeight w:val="311" w:hRule="atLeast"/>
        </w:trPr>
        <w:tc>
          <w:tcPr>
            <w:tcW w:w="4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135"/>
              <w:rPr>
                <w:sz w:val="22"/>
              </w:rPr>
            </w:pPr>
            <w:r>
              <w:rPr>
                <w:sz w:val="22"/>
              </w:rPr>
              <w:t>一级指标</w:t>
            </w:r>
          </w:p>
        </w:tc>
        <w:tc>
          <w:tcPr>
            <w:tcW w:w="1414" w:type="dxa"/>
            <w:vMerge w:val="restart"/>
            <w:tcBorders>
              <w:top w:val="single" w:sz="8" w:space="0" w:color="AFC4DE"/>
              <w:left w:val="single" w:sz="2" w:space="0" w:color="000000"/>
              <w:bottom w:val="single" w:sz="8" w:space="0" w:color="AFC4DE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78"/>
              <w:rPr>
                <w:sz w:val="22"/>
              </w:rPr>
            </w:pPr>
            <w:r>
              <w:rPr>
                <w:sz w:val="22"/>
              </w:rPr>
              <w:t>二级指标</w:t>
            </w:r>
          </w:p>
        </w:tc>
        <w:tc>
          <w:tcPr>
            <w:tcW w:w="23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748"/>
              <w:rPr>
                <w:sz w:val="22"/>
              </w:rPr>
            </w:pPr>
            <w:r>
              <w:rPr>
                <w:sz w:val="22"/>
              </w:rPr>
              <w:t>三级指标</w:t>
            </w:r>
          </w:p>
        </w:tc>
        <w:tc>
          <w:tcPr>
            <w:tcW w:w="25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860"/>
              <w:rPr>
                <w:sz w:val="22"/>
              </w:rPr>
            </w:pPr>
            <w:r>
              <w:rPr>
                <w:sz w:val="22"/>
              </w:rPr>
              <w:t>指标说明</w:t>
            </w:r>
          </w:p>
        </w:tc>
        <w:tc>
          <w:tcPr>
            <w:tcW w:w="26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993" w:right="980"/>
              <w:jc w:val="center"/>
              <w:rPr>
                <w:sz w:val="22"/>
              </w:rPr>
            </w:pPr>
            <w:r>
              <w:rPr>
                <w:sz w:val="22"/>
              </w:rPr>
              <w:t>指标值</w:t>
            </w:r>
          </w:p>
        </w:tc>
        <w:tc>
          <w:tcPr>
            <w:tcW w:w="23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522"/>
              <w:rPr>
                <w:sz w:val="22"/>
              </w:rPr>
            </w:pPr>
            <w:r>
              <w:rPr>
                <w:sz w:val="22"/>
              </w:rPr>
              <w:t>指标确定依据</w:t>
            </w:r>
          </w:p>
        </w:tc>
        <w:tc>
          <w:tcPr>
            <w:tcW w:w="11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0" w:lineRule="auto" w:before="16"/>
              <w:ind w:left="231" w:right="83" w:hanging="111"/>
              <w:rPr>
                <w:sz w:val="22"/>
              </w:rPr>
            </w:pPr>
            <w:r>
              <w:rPr>
                <w:sz w:val="22"/>
              </w:rPr>
              <w:t>评（扣） 分标准</w:t>
            </w:r>
          </w:p>
        </w:tc>
      </w:tr>
      <w:tr>
        <w:trPr>
          <w:trHeight w:val="311" w:hRule="atLeast"/>
        </w:trPr>
        <w:tc>
          <w:tcPr>
            <w:tcW w:w="4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ind w:left="2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</w:t>
            </w: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2" w:space="0" w:color="000000"/>
              <w:bottom w:val="single" w:sz="8" w:space="0" w:color="AFC4DE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9"/>
              <w:rPr>
                <w:sz w:val="22"/>
              </w:rPr>
            </w:pPr>
            <w:r>
              <w:rPr>
                <w:sz w:val="22"/>
              </w:rPr>
              <w:t>符号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2"/>
              <w:rPr>
                <w:sz w:val="22"/>
              </w:rPr>
            </w:pPr>
            <w:r>
              <w:rPr>
                <w:sz w:val="22"/>
              </w:rPr>
              <w:t>值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107"/>
              <w:rPr>
                <w:sz w:val="22"/>
              </w:rPr>
            </w:pPr>
            <w:r>
              <w:rPr>
                <w:sz w:val="22"/>
              </w:rPr>
              <w:t>单位（文</w:t>
            </w:r>
          </w:p>
        </w:tc>
        <w:tc>
          <w:tcPr>
            <w:tcW w:w="23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4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ind w:left="2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AFC4DE"/>
            </w:tcBorders>
          </w:tcPr>
          <w:p>
            <w:pPr>
              <w:pStyle w:val="TableParagraph"/>
              <w:spacing w:before="5"/>
              <w:ind w:left="135"/>
              <w:rPr>
                <w:sz w:val="22"/>
              </w:rPr>
            </w:pPr>
            <w:r>
              <w:rPr>
                <w:sz w:val="22"/>
              </w:rPr>
              <w:t>成本指标</w:t>
            </w:r>
          </w:p>
        </w:tc>
        <w:tc>
          <w:tcPr>
            <w:tcW w:w="1414" w:type="dxa"/>
            <w:tcBorders>
              <w:top w:val="single" w:sz="8" w:space="0" w:color="AFC4DE"/>
              <w:left w:val="single" w:sz="8" w:space="0" w:color="AFC4DE"/>
              <w:bottom w:val="single" w:sz="8" w:space="0" w:color="AFC4DE"/>
              <w:right w:val="single" w:sz="8" w:space="0" w:color="AFC4DE"/>
            </w:tcBorders>
          </w:tcPr>
          <w:p>
            <w:pPr>
              <w:pStyle w:val="TableParagraph"/>
              <w:spacing w:line="274" w:lineRule="exact" w:before="17"/>
              <w:ind w:left="40"/>
              <w:rPr>
                <w:sz w:val="22"/>
              </w:rPr>
            </w:pPr>
            <w:r>
              <w:rPr>
                <w:sz w:val="22"/>
              </w:rPr>
              <w:t>经济成本指标</w:t>
            </w:r>
          </w:p>
        </w:tc>
        <w:tc>
          <w:tcPr>
            <w:tcW w:w="2364" w:type="dxa"/>
            <w:tcBorders>
              <w:top w:val="single" w:sz="2" w:space="0" w:color="000000"/>
              <w:left w:val="single" w:sz="8" w:space="0" w:color="AFC4DE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ind w:left="35"/>
              <w:rPr>
                <w:sz w:val="22"/>
              </w:rPr>
            </w:pPr>
            <w:r>
              <w:rPr>
                <w:sz w:val="22"/>
              </w:rPr>
              <w:t>经费总额</w:t>
            </w:r>
          </w:p>
        </w:tc>
        <w:tc>
          <w:tcPr>
            <w:tcW w:w="2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0" w:lineRule="exact"/>
              <w:ind w:left="37"/>
              <w:rPr>
                <w:sz w:val="22"/>
              </w:rPr>
            </w:pPr>
            <w:r>
              <w:rPr>
                <w:sz w:val="22"/>
              </w:rPr>
              <w:t>经费总额（区级配套</w:t>
            </w:r>
            <w:r>
              <w:rPr>
                <w:rFonts w:ascii="Calibri" w:eastAsia="Calibri"/>
                <w:sz w:val="22"/>
              </w:rPr>
              <w:t>8%</w:t>
            </w:r>
            <w:r>
              <w:rPr>
                <w:sz w:val="22"/>
              </w:rPr>
              <w:t>部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ind w:left="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=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ind w:left="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49.41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ind w:left="35"/>
              <w:rPr>
                <w:sz w:val="22"/>
              </w:rPr>
            </w:pPr>
            <w:r>
              <w:rPr>
                <w:sz w:val="22"/>
              </w:rPr>
              <w:t>万元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ind w:left="37"/>
              <w:rPr>
                <w:sz w:val="22"/>
              </w:rPr>
            </w:pPr>
            <w:r>
              <w:rPr>
                <w:sz w:val="22"/>
              </w:rPr>
              <w:t>区级预算批复，鲁财科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spacing w:line="280" w:lineRule="exact"/>
              <w:ind w:left="36"/>
              <w:rPr>
                <w:sz w:val="22"/>
              </w:rPr>
            </w:pPr>
            <w:r>
              <w:rPr>
                <w:sz w:val="22"/>
              </w:rPr>
              <w:t>分值</w:t>
            </w:r>
            <w:r>
              <w:rPr>
                <w:rFonts w:ascii="Calibri" w:eastAsia="Calibri"/>
                <w:sz w:val="22"/>
              </w:rPr>
              <w:t>10</w:t>
            </w:r>
            <w:r>
              <w:rPr>
                <w:sz w:val="22"/>
              </w:rPr>
              <w:t>分</w:t>
            </w:r>
          </w:p>
        </w:tc>
      </w:tr>
      <w:tr>
        <w:trPr>
          <w:trHeight w:val="311" w:hRule="atLeast"/>
        </w:trPr>
        <w:tc>
          <w:tcPr>
            <w:tcW w:w="4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AFC4D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AFC4DE"/>
              <w:left w:val="single" w:sz="8" w:space="0" w:color="AFC4DE"/>
              <w:bottom w:val="single" w:sz="8" w:space="0" w:color="AFC4DE"/>
              <w:right w:val="single" w:sz="8" w:space="0" w:color="AFC4DE"/>
            </w:tcBorders>
          </w:tcPr>
          <w:p>
            <w:pPr>
              <w:pStyle w:val="TableParagraph"/>
              <w:spacing w:line="271" w:lineRule="exact" w:before="20"/>
              <w:ind w:left="40"/>
              <w:rPr>
                <w:sz w:val="22"/>
              </w:rPr>
            </w:pPr>
            <w:r>
              <w:rPr>
                <w:sz w:val="22"/>
              </w:rPr>
              <w:t>经济成本指标</w:t>
            </w:r>
          </w:p>
        </w:tc>
        <w:tc>
          <w:tcPr>
            <w:tcW w:w="2364" w:type="dxa"/>
            <w:tcBorders>
              <w:top w:val="single" w:sz="2" w:space="0" w:color="000000"/>
              <w:left w:val="single" w:sz="8" w:space="0" w:color="AFC4DE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35"/>
              <w:rPr>
                <w:sz w:val="22"/>
              </w:rPr>
            </w:pPr>
            <w:r>
              <w:rPr>
                <w:sz w:val="22"/>
              </w:rPr>
              <w:t>经费补助范围、标准合</w:t>
            </w:r>
          </w:p>
        </w:tc>
        <w:tc>
          <w:tcPr>
            <w:tcW w:w="2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37"/>
              <w:rPr>
                <w:sz w:val="22"/>
              </w:rPr>
            </w:pPr>
            <w:r>
              <w:rPr>
                <w:sz w:val="22"/>
              </w:rPr>
              <w:t>经费补助范围、标准合规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ind w:left="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=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ind w:left="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100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35"/>
              <w:rPr>
                <w:sz w:val="22"/>
              </w:rPr>
            </w:pPr>
            <w:r>
              <w:rPr>
                <w:sz w:val="22"/>
              </w:rPr>
              <w:t>百分比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0" w:lineRule="exact"/>
              <w:ind w:left="37"/>
              <w:rPr>
                <w:sz w:val="22"/>
              </w:rPr>
            </w:pPr>
            <w:r>
              <w:rPr>
                <w:sz w:val="22"/>
              </w:rPr>
              <w:t>鲁财科教（</w:t>
            </w:r>
            <w:r>
              <w:rPr>
                <w:rFonts w:ascii="Calibri" w:eastAsia="Calibri"/>
                <w:sz w:val="22"/>
              </w:rPr>
              <w:t>2021</w:t>
            </w:r>
            <w:r>
              <w:rPr>
                <w:sz w:val="22"/>
              </w:rPr>
              <w:t>）</w:t>
            </w:r>
            <w:r>
              <w:rPr>
                <w:rFonts w:ascii="Calibri" w:eastAsia="Calibri"/>
                <w:sz w:val="22"/>
              </w:rPr>
              <w:t>11</w:t>
            </w:r>
            <w:r>
              <w:rPr>
                <w:sz w:val="22"/>
              </w:rPr>
              <w:t>号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spacing w:line="280" w:lineRule="exact"/>
              <w:ind w:left="36"/>
              <w:rPr>
                <w:sz w:val="22"/>
              </w:rPr>
            </w:pPr>
            <w:r>
              <w:rPr>
                <w:sz w:val="22"/>
              </w:rPr>
              <w:t>分值</w:t>
            </w:r>
            <w:r>
              <w:rPr>
                <w:rFonts w:ascii="Calibri" w:eastAsia="Calibri"/>
                <w:sz w:val="22"/>
              </w:rPr>
              <w:t>10</w:t>
            </w:r>
            <w:r>
              <w:rPr>
                <w:sz w:val="22"/>
              </w:rPr>
              <w:t>分</w:t>
            </w:r>
          </w:p>
        </w:tc>
      </w:tr>
      <w:tr>
        <w:trPr>
          <w:trHeight w:val="311" w:hRule="atLeast"/>
        </w:trPr>
        <w:tc>
          <w:tcPr>
            <w:tcW w:w="4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ind w:left="98" w:right="7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AFC4DE"/>
            </w:tcBorders>
          </w:tcPr>
          <w:p>
            <w:pPr>
              <w:pStyle w:val="TableParagraph"/>
              <w:spacing w:before="7"/>
              <w:ind w:left="135"/>
              <w:rPr>
                <w:sz w:val="22"/>
              </w:rPr>
            </w:pPr>
            <w:r>
              <w:rPr>
                <w:sz w:val="22"/>
              </w:rPr>
              <w:t>产出指标</w:t>
            </w:r>
          </w:p>
        </w:tc>
        <w:tc>
          <w:tcPr>
            <w:tcW w:w="1414" w:type="dxa"/>
            <w:tcBorders>
              <w:top w:val="single" w:sz="8" w:space="0" w:color="AFC4DE"/>
              <w:left w:val="single" w:sz="8" w:space="0" w:color="AFC4DE"/>
              <w:bottom w:val="single" w:sz="8" w:space="0" w:color="AFC4DE"/>
              <w:right w:val="single" w:sz="8" w:space="0" w:color="AFC4DE"/>
            </w:tcBorders>
          </w:tcPr>
          <w:p>
            <w:pPr>
              <w:pStyle w:val="TableParagraph"/>
              <w:spacing w:line="272" w:lineRule="exact" w:before="19"/>
              <w:ind w:left="40"/>
              <w:rPr>
                <w:sz w:val="22"/>
              </w:rPr>
            </w:pPr>
            <w:r>
              <w:rPr>
                <w:sz w:val="22"/>
              </w:rPr>
              <w:t>数量指标</w:t>
            </w:r>
          </w:p>
        </w:tc>
        <w:tc>
          <w:tcPr>
            <w:tcW w:w="2364" w:type="dxa"/>
            <w:tcBorders>
              <w:top w:val="single" w:sz="2" w:space="0" w:color="000000"/>
              <w:left w:val="single" w:sz="8" w:space="0" w:color="AFC4DE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35"/>
              <w:rPr>
                <w:sz w:val="22"/>
              </w:rPr>
            </w:pPr>
            <w:r>
              <w:rPr>
                <w:sz w:val="22"/>
              </w:rPr>
              <w:t>学生数</w:t>
            </w:r>
          </w:p>
        </w:tc>
        <w:tc>
          <w:tcPr>
            <w:tcW w:w="2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37"/>
              <w:rPr>
                <w:sz w:val="22"/>
              </w:rPr>
            </w:pPr>
            <w:r>
              <w:rPr>
                <w:sz w:val="22"/>
              </w:rPr>
              <w:t>学生数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ind w:left="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=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ind w:left="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8514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35"/>
              <w:rPr>
                <w:sz w:val="22"/>
              </w:rPr>
            </w:pPr>
            <w:r>
              <w:rPr>
                <w:sz w:val="22"/>
              </w:rPr>
              <w:t>人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37"/>
              <w:rPr>
                <w:sz w:val="22"/>
              </w:rPr>
            </w:pPr>
            <w:r>
              <w:rPr>
                <w:sz w:val="22"/>
              </w:rPr>
              <w:t>实际学生人数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spacing w:line="279" w:lineRule="exact"/>
              <w:ind w:left="36"/>
              <w:rPr>
                <w:sz w:val="22"/>
              </w:rPr>
            </w:pPr>
            <w:r>
              <w:rPr>
                <w:sz w:val="22"/>
              </w:rPr>
              <w:t>分值</w:t>
            </w:r>
            <w:r>
              <w:rPr>
                <w:rFonts w:ascii="Calibri" w:eastAsia="Calibri"/>
                <w:sz w:val="22"/>
              </w:rPr>
              <w:t>10</w:t>
            </w:r>
            <w:r>
              <w:rPr>
                <w:sz w:val="22"/>
              </w:rPr>
              <w:t>分</w:t>
            </w:r>
          </w:p>
        </w:tc>
      </w:tr>
      <w:tr>
        <w:trPr>
          <w:trHeight w:val="340" w:hRule="atLeast"/>
        </w:trPr>
        <w:tc>
          <w:tcPr>
            <w:tcW w:w="4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ind w:left="98" w:right="7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11</w:t>
            </w: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AFC4D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AFC4DE"/>
              <w:left w:val="single" w:sz="8" w:space="0" w:color="AFC4DE"/>
              <w:bottom w:val="single" w:sz="8" w:space="0" w:color="AFC4DE"/>
              <w:right w:val="single" w:sz="8" w:space="0" w:color="AFC4DE"/>
            </w:tcBorders>
          </w:tcPr>
          <w:p>
            <w:pPr>
              <w:pStyle w:val="TableParagraph"/>
              <w:spacing w:before="31"/>
              <w:ind w:left="40"/>
              <w:rPr>
                <w:sz w:val="22"/>
              </w:rPr>
            </w:pPr>
            <w:r>
              <w:rPr>
                <w:sz w:val="22"/>
              </w:rPr>
              <w:t>时效指标</w:t>
            </w:r>
          </w:p>
        </w:tc>
        <w:tc>
          <w:tcPr>
            <w:tcW w:w="2364" w:type="dxa"/>
            <w:tcBorders>
              <w:top w:val="single" w:sz="2" w:space="0" w:color="000000"/>
              <w:left w:val="single" w:sz="8" w:space="0" w:color="AFC4DE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35"/>
              <w:rPr>
                <w:sz w:val="22"/>
              </w:rPr>
            </w:pPr>
            <w:r>
              <w:rPr>
                <w:sz w:val="22"/>
              </w:rPr>
              <w:t>年度工作完成及时率</w:t>
            </w:r>
          </w:p>
        </w:tc>
        <w:tc>
          <w:tcPr>
            <w:tcW w:w="2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37"/>
              <w:rPr>
                <w:sz w:val="22"/>
              </w:rPr>
            </w:pPr>
            <w:r>
              <w:rPr>
                <w:sz w:val="22"/>
              </w:rPr>
              <w:t>年度工作完成及时率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ind w:left="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=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ind w:left="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100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35"/>
              <w:rPr>
                <w:sz w:val="22"/>
              </w:rPr>
            </w:pPr>
            <w:r>
              <w:rPr>
                <w:sz w:val="22"/>
              </w:rPr>
              <w:t>百分比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9" w:lineRule="exact"/>
              <w:ind w:left="37"/>
              <w:rPr>
                <w:sz w:val="22"/>
              </w:rPr>
            </w:pPr>
            <w:r>
              <w:rPr>
                <w:sz w:val="22"/>
              </w:rPr>
              <w:t>鲁财科教（</w:t>
            </w:r>
            <w:r>
              <w:rPr>
                <w:rFonts w:ascii="Calibri" w:eastAsia="Calibri"/>
                <w:sz w:val="22"/>
              </w:rPr>
              <w:t>2021</w:t>
            </w:r>
            <w:r>
              <w:rPr>
                <w:sz w:val="22"/>
              </w:rPr>
              <w:t>）</w:t>
            </w:r>
            <w:r>
              <w:rPr>
                <w:rFonts w:ascii="Calibri" w:eastAsia="Calibri"/>
                <w:sz w:val="22"/>
              </w:rPr>
              <w:t>11</w:t>
            </w:r>
            <w:r>
              <w:rPr>
                <w:sz w:val="22"/>
              </w:rPr>
              <w:t>号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spacing w:line="279" w:lineRule="exact"/>
              <w:ind w:left="36"/>
              <w:rPr>
                <w:sz w:val="22"/>
              </w:rPr>
            </w:pPr>
            <w:r>
              <w:rPr>
                <w:sz w:val="22"/>
              </w:rPr>
              <w:t>分值</w:t>
            </w:r>
            <w:r>
              <w:rPr>
                <w:rFonts w:ascii="Calibri" w:eastAsia="Calibri"/>
                <w:sz w:val="22"/>
              </w:rPr>
              <w:t>10</w:t>
            </w:r>
            <w:r>
              <w:rPr>
                <w:sz w:val="22"/>
              </w:rPr>
              <w:t>分</w:t>
            </w:r>
          </w:p>
        </w:tc>
      </w:tr>
      <w:tr>
        <w:trPr>
          <w:trHeight w:val="601" w:hRule="atLeast"/>
        </w:trPr>
        <w:tc>
          <w:tcPr>
            <w:tcW w:w="4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98" w:right="77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AFC4D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AFC4DE"/>
              <w:left w:val="single" w:sz="8" w:space="0" w:color="AFC4DE"/>
              <w:bottom w:val="single" w:sz="8" w:space="0" w:color="AFC4DE"/>
              <w:right w:val="single" w:sz="8" w:space="0" w:color="AFC4DE"/>
            </w:tcBorders>
          </w:tcPr>
          <w:p>
            <w:pPr>
              <w:pStyle w:val="TableParagraph"/>
              <w:spacing w:before="163"/>
              <w:ind w:left="40"/>
              <w:rPr>
                <w:sz w:val="22"/>
              </w:rPr>
            </w:pPr>
            <w:r>
              <w:rPr>
                <w:sz w:val="22"/>
              </w:rPr>
              <w:t>质量指标</w:t>
            </w:r>
          </w:p>
        </w:tc>
        <w:tc>
          <w:tcPr>
            <w:tcW w:w="2364" w:type="dxa"/>
            <w:tcBorders>
              <w:top w:val="single" w:sz="2" w:space="0" w:color="000000"/>
              <w:left w:val="single" w:sz="8" w:space="0" w:color="AFC4DE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30" w:lineRule="auto" w:before="16"/>
              <w:ind w:left="35" w:right="105"/>
              <w:rPr>
                <w:sz w:val="22"/>
              </w:rPr>
            </w:pPr>
            <w:r>
              <w:rPr>
                <w:sz w:val="22"/>
              </w:rPr>
              <w:t>生均公用经费支出合法合规率</w:t>
            </w:r>
          </w:p>
        </w:tc>
        <w:tc>
          <w:tcPr>
            <w:tcW w:w="2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30" w:lineRule="auto" w:before="16"/>
              <w:ind w:left="37" w:right="119"/>
              <w:rPr>
                <w:sz w:val="22"/>
              </w:rPr>
            </w:pPr>
            <w:r>
              <w:rPr>
                <w:sz w:val="22"/>
              </w:rPr>
              <w:t>生均公用经费支出合法合规率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ind w:left="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=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ind w:left="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100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35"/>
              <w:rPr>
                <w:sz w:val="22"/>
              </w:rPr>
            </w:pPr>
            <w:r>
              <w:rPr>
                <w:sz w:val="22"/>
              </w:rPr>
              <w:t>百分比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9" w:lineRule="exact"/>
              <w:ind w:left="37"/>
              <w:rPr>
                <w:sz w:val="22"/>
              </w:rPr>
            </w:pPr>
            <w:r>
              <w:rPr>
                <w:sz w:val="22"/>
              </w:rPr>
              <w:t>鲁财科教（</w:t>
            </w:r>
            <w:r>
              <w:rPr>
                <w:rFonts w:ascii="Calibri" w:eastAsia="Calibri"/>
                <w:sz w:val="22"/>
              </w:rPr>
              <w:t>2021</w:t>
            </w:r>
            <w:r>
              <w:rPr>
                <w:sz w:val="22"/>
              </w:rPr>
              <w:t>）</w:t>
            </w:r>
            <w:r>
              <w:rPr>
                <w:rFonts w:ascii="Calibri" w:eastAsia="Calibri"/>
                <w:sz w:val="22"/>
              </w:rPr>
              <w:t>11</w:t>
            </w:r>
            <w:r>
              <w:rPr>
                <w:sz w:val="22"/>
              </w:rPr>
              <w:t>号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spacing w:line="279" w:lineRule="exact"/>
              <w:ind w:left="36"/>
              <w:rPr>
                <w:sz w:val="22"/>
              </w:rPr>
            </w:pPr>
            <w:r>
              <w:rPr>
                <w:sz w:val="22"/>
              </w:rPr>
              <w:t>分值</w:t>
            </w:r>
            <w:r>
              <w:rPr>
                <w:rFonts w:ascii="Calibri" w:eastAsia="Calibri"/>
                <w:sz w:val="22"/>
              </w:rPr>
              <w:t>20</w:t>
            </w:r>
            <w:r>
              <w:rPr>
                <w:sz w:val="22"/>
              </w:rPr>
              <w:t>分</w:t>
            </w:r>
          </w:p>
        </w:tc>
      </w:tr>
      <w:tr>
        <w:trPr>
          <w:trHeight w:val="311" w:hRule="atLeast"/>
        </w:trPr>
        <w:tc>
          <w:tcPr>
            <w:tcW w:w="4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ind w:left="98" w:right="7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13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AFC4DE"/>
            </w:tcBorders>
          </w:tcPr>
          <w:p>
            <w:pPr>
              <w:pStyle w:val="TableParagraph"/>
              <w:spacing w:before="8"/>
              <w:ind w:left="135"/>
              <w:rPr>
                <w:sz w:val="22"/>
              </w:rPr>
            </w:pPr>
            <w:r>
              <w:rPr>
                <w:sz w:val="22"/>
              </w:rPr>
              <w:t>效益指标</w:t>
            </w:r>
          </w:p>
        </w:tc>
        <w:tc>
          <w:tcPr>
            <w:tcW w:w="1414" w:type="dxa"/>
            <w:tcBorders>
              <w:top w:val="single" w:sz="8" w:space="0" w:color="AFC4DE"/>
              <w:left w:val="single" w:sz="8" w:space="0" w:color="AFC4DE"/>
              <w:bottom w:val="single" w:sz="8" w:space="0" w:color="AFC4DE"/>
              <w:right w:val="single" w:sz="8" w:space="0" w:color="AFC4DE"/>
            </w:tcBorders>
          </w:tcPr>
          <w:p>
            <w:pPr>
              <w:pStyle w:val="TableParagraph"/>
              <w:spacing w:line="271" w:lineRule="exact" w:before="19"/>
              <w:ind w:left="40"/>
              <w:rPr>
                <w:sz w:val="22"/>
              </w:rPr>
            </w:pPr>
            <w:r>
              <w:rPr>
                <w:sz w:val="22"/>
              </w:rPr>
              <w:t>社会效益指标</w:t>
            </w:r>
          </w:p>
        </w:tc>
        <w:tc>
          <w:tcPr>
            <w:tcW w:w="2364" w:type="dxa"/>
            <w:tcBorders>
              <w:top w:val="single" w:sz="2" w:space="0" w:color="000000"/>
              <w:left w:val="single" w:sz="8" w:space="0" w:color="AFC4DE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ind w:left="35"/>
              <w:rPr>
                <w:sz w:val="22"/>
              </w:rPr>
            </w:pPr>
            <w:r>
              <w:rPr>
                <w:sz w:val="22"/>
              </w:rPr>
              <w:t>受益学生人数</w:t>
            </w:r>
          </w:p>
        </w:tc>
        <w:tc>
          <w:tcPr>
            <w:tcW w:w="2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ind w:left="37"/>
              <w:rPr>
                <w:sz w:val="22"/>
              </w:rPr>
            </w:pPr>
            <w:r>
              <w:rPr>
                <w:sz w:val="22"/>
              </w:rPr>
              <w:t>受益学生人数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ind w:left="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=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ind w:left="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8514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ind w:left="35"/>
              <w:rPr>
                <w:sz w:val="22"/>
              </w:rPr>
            </w:pPr>
            <w:r>
              <w:rPr>
                <w:sz w:val="22"/>
              </w:rPr>
              <w:t>人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ind w:left="37"/>
              <w:rPr>
                <w:sz w:val="22"/>
              </w:rPr>
            </w:pPr>
            <w:r>
              <w:rPr>
                <w:sz w:val="22"/>
              </w:rPr>
              <w:t>实际学生人数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spacing w:line="280" w:lineRule="exact"/>
              <w:ind w:left="36"/>
              <w:rPr>
                <w:sz w:val="22"/>
              </w:rPr>
            </w:pPr>
            <w:r>
              <w:rPr>
                <w:sz w:val="22"/>
              </w:rPr>
              <w:t>分值</w:t>
            </w:r>
            <w:r>
              <w:rPr>
                <w:rFonts w:ascii="Calibri" w:eastAsia="Calibri"/>
                <w:sz w:val="22"/>
              </w:rPr>
              <w:t>10</w:t>
            </w:r>
            <w:r>
              <w:rPr>
                <w:sz w:val="22"/>
              </w:rPr>
              <w:t>分</w:t>
            </w:r>
          </w:p>
        </w:tc>
      </w:tr>
      <w:tr>
        <w:trPr>
          <w:trHeight w:val="311" w:hRule="atLeast"/>
        </w:trPr>
        <w:tc>
          <w:tcPr>
            <w:tcW w:w="4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ind w:left="98" w:right="7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</w:t>
            </w: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AFC4D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AFC4DE"/>
              <w:left w:val="single" w:sz="8" w:space="0" w:color="AFC4DE"/>
              <w:bottom w:val="single" w:sz="8" w:space="0" w:color="AFC4DE"/>
              <w:right w:val="single" w:sz="8" w:space="0" w:color="AFC4DE"/>
            </w:tcBorders>
          </w:tcPr>
          <w:p>
            <w:pPr>
              <w:pStyle w:val="TableParagraph"/>
              <w:spacing w:line="272" w:lineRule="exact" w:before="19"/>
              <w:ind w:left="40"/>
              <w:rPr>
                <w:sz w:val="22"/>
              </w:rPr>
            </w:pPr>
            <w:r>
              <w:rPr>
                <w:sz w:val="22"/>
              </w:rPr>
              <w:t>社会效益指标</w:t>
            </w:r>
          </w:p>
        </w:tc>
        <w:tc>
          <w:tcPr>
            <w:tcW w:w="2364" w:type="dxa"/>
            <w:tcBorders>
              <w:top w:val="single" w:sz="2" w:space="0" w:color="000000"/>
              <w:left w:val="single" w:sz="8" w:space="0" w:color="AFC4DE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35"/>
              <w:rPr>
                <w:sz w:val="22"/>
              </w:rPr>
            </w:pPr>
            <w:r>
              <w:rPr>
                <w:sz w:val="22"/>
              </w:rPr>
              <w:t>建立健全地方教育标准</w:t>
            </w:r>
          </w:p>
        </w:tc>
        <w:tc>
          <w:tcPr>
            <w:tcW w:w="2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37"/>
              <w:rPr>
                <w:sz w:val="22"/>
              </w:rPr>
            </w:pPr>
            <w:r>
              <w:rPr>
                <w:sz w:val="22"/>
              </w:rPr>
              <w:t>建立健全地方教育标准体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35"/>
              <w:rPr>
                <w:sz w:val="22"/>
              </w:rPr>
            </w:pPr>
            <w:r>
              <w:rPr>
                <w:sz w:val="22"/>
              </w:rPr>
              <w:t>文字描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9" w:lineRule="exact"/>
              <w:ind w:left="85"/>
              <w:rPr>
                <w:sz w:val="22"/>
              </w:rPr>
            </w:pPr>
            <w:r>
              <w:rPr>
                <w:sz w:val="22"/>
              </w:rPr>
              <w:t>能够建立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37"/>
              <w:rPr>
                <w:sz w:val="22"/>
              </w:rPr>
            </w:pPr>
            <w:r>
              <w:rPr>
                <w:sz w:val="22"/>
              </w:rPr>
              <w:t>省市办学条件要求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spacing w:line="279" w:lineRule="exact"/>
              <w:ind w:left="36"/>
              <w:rPr>
                <w:sz w:val="22"/>
              </w:rPr>
            </w:pPr>
            <w:r>
              <w:rPr>
                <w:sz w:val="22"/>
              </w:rPr>
              <w:t>分值</w:t>
            </w:r>
            <w:r>
              <w:rPr>
                <w:rFonts w:ascii="Calibri" w:eastAsia="Calibri"/>
                <w:sz w:val="22"/>
              </w:rPr>
              <w:t>10</w:t>
            </w:r>
            <w:r>
              <w:rPr>
                <w:sz w:val="22"/>
              </w:rPr>
              <w:t>分</w:t>
            </w:r>
          </w:p>
        </w:tc>
      </w:tr>
      <w:tr>
        <w:trPr>
          <w:trHeight w:val="642" w:hRule="atLeast"/>
        </w:trPr>
        <w:tc>
          <w:tcPr>
            <w:tcW w:w="4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98" w:right="77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AFC4D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AFC4DE"/>
              <w:left w:val="single" w:sz="8" w:space="0" w:color="AFC4DE"/>
              <w:bottom w:val="single" w:sz="8" w:space="0" w:color="AFC4DE"/>
              <w:right w:val="single" w:sz="8" w:space="0" w:color="AFC4DE"/>
            </w:tcBorders>
          </w:tcPr>
          <w:p>
            <w:pPr>
              <w:pStyle w:val="TableParagraph"/>
              <w:spacing w:before="185"/>
              <w:ind w:left="40"/>
              <w:rPr>
                <w:sz w:val="22"/>
              </w:rPr>
            </w:pPr>
            <w:r>
              <w:rPr>
                <w:sz w:val="22"/>
              </w:rPr>
              <w:t>社会效益指标</w:t>
            </w:r>
          </w:p>
        </w:tc>
        <w:tc>
          <w:tcPr>
            <w:tcW w:w="2364" w:type="dxa"/>
            <w:tcBorders>
              <w:top w:val="single" w:sz="2" w:space="0" w:color="000000"/>
              <w:left w:val="single" w:sz="8" w:space="0" w:color="AFC4DE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30" w:lineRule="auto" w:before="16"/>
              <w:ind w:left="35" w:right="105"/>
              <w:rPr>
                <w:sz w:val="22"/>
              </w:rPr>
            </w:pPr>
            <w:r>
              <w:rPr>
                <w:sz w:val="22"/>
              </w:rPr>
              <w:t>促进城乡一体化均衡发展义务教育</w:t>
            </w:r>
          </w:p>
        </w:tc>
        <w:tc>
          <w:tcPr>
            <w:tcW w:w="2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30" w:lineRule="auto" w:before="16"/>
              <w:ind w:left="37" w:right="119"/>
              <w:rPr>
                <w:sz w:val="22"/>
              </w:rPr>
            </w:pPr>
            <w:r>
              <w:rPr>
                <w:sz w:val="22"/>
              </w:rPr>
              <w:t>促进城乡一体化均衡发展义务教育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30" w:lineRule="auto" w:before="16"/>
              <w:ind w:left="35" w:right="207"/>
              <w:rPr>
                <w:sz w:val="22"/>
              </w:rPr>
            </w:pPr>
            <w:r>
              <w:rPr>
                <w:sz w:val="22"/>
              </w:rPr>
              <w:t>文字描述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9" w:lineRule="exact"/>
              <w:ind w:left="85"/>
              <w:rPr>
                <w:sz w:val="22"/>
              </w:rPr>
            </w:pPr>
            <w:r>
              <w:rPr>
                <w:sz w:val="22"/>
              </w:rPr>
              <w:t>有效促进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37"/>
              <w:rPr>
                <w:sz w:val="22"/>
              </w:rPr>
            </w:pPr>
            <w:r>
              <w:rPr>
                <w:sz w:val="22"/>
              </w:rPr>
              <w:t>省市办学条件要求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spacing w:line="279" w:lineRule="exact"/>
              <w:ind w:left="36"/>
              <w:rPr>
                <w:sz w:val="22"/>
              </w:rPr>
            </w:pPr>
            <w:r>
              <w:rPr>
                <w:sz w:val="22"/>
              </w:rPr>
              <w:t>分值</w:t>
            </w:r>
            <w:r>
              <w:rPr>
                <w:rFonts w:ascii="Calibri" w:eastAsia="Calibri"/>
                <w:sz w:val="22"/>
              </w:rPr>
              <w:t>10</w:t>
            </w:r>
            <w:r>
              <w:rPr>
                <w:sz w:val="22"/>
              </w:rPr>
              <w:t>分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ind w:left="98" w:right="7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8" w:space="0" w:color="AFC4DE"/>
            </w:tcBorders>
          </w:tcPr>
          <w:p>
            <w:pPr>
              <w:pStyle w:val="TableParagraph"/>
              <w:spacing w:line="275" w:lineRule="exact" w:before="5"/>
              <w:ind w:left="135"/>
              <w:rPr>
                <w:sz w:val="22"/>
              </w:rPr>
            </w:pPr>
            <w:r>
              <w:rPr>
                <w:sz w:val="22"/>
              </w:rPr>
              <w:t>满意度指</w:t>
            </w:r>
          </w:p>
        </w:tc>
        <w:tc>
          <w:tcPr>
            <w:tcW w:w="1414" w:type="dxa"/>
            <w:tcBorders>
              <w:top w:val="single" w:sz="8" w:space="0" w:color="AFC4DE"/>
              <w:left w:val="single" w:sz="8" w:space="0" w:color="AFC4DE"/>
              <w:right w:val="single" w:sz="8" w:space="0" w:color="AFC4DE"/>
            </w:tcBorders>
          </w:tcPr>
          <w:p>
            <w:pPr>
              <w:pStyle w:val="TableParagraph"/>
              <w:spacing w:line="270" w:lineRule="exact"/>
              <w:ind w:left="40"/>
              <w:rPr>
                <w:sz w:val="22"/>
              </w:rPr>
            </w:pPr>
            <w:r>
              <w:rPr>
                <w:sz w:val="22"/>
              </w:rPr>
              <w:t>服务对象满意</w:t>
            </w:r>
          </w:p>
        </w:tc>
        <w:tc>
          <w:tcPr>
            <w:tcW w:w="2364" w:type="dxa"/>
            <w:tcBorders>
              <w:top w:val="single" w:sz="2" w:space="0" w:color="000000"/>
              <w:left w:val="single" w:sz="8" w:space="0" w:color="AFC4DE"/>
              <w:right w:val="single" w:sz="2" w:space="0" w:color="000000"/>
            </w:tcBorders>
          </w:tcPr>
          <w:p>
            <w:pPr>
              <w:pStyle w:val="TableParagraph"/>
              <w:spacing w:line="275" w:lineRule="exact" w:before="5"/>
              <w:ind w:left="35"/>
              <w:rPr>
                <w:sz w:val="22"/>
              </w:rPr>
            </w:pPr>
            <w:r>
              <w:rPr>
                <w:sz w:val="22"/>
              </w:rPr>
              <w:t>学生家长满意度</w:t>
            </w:r>
          </w:p>
        </w:tc>
        <w:tc>
          <w:tcPr>
            <w:tcW w:w="25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5" w:lineRule="exact" w:before="5"/>
              <w:ind w:left="37"/>
              <w:rPr>
                <w:sz w:val="22"/>
              </w:rPr>
            </w:pPr>
            <w:r>
              <w:rPr>
                <w:sz w:val="22"/>
              </w:rPr>
              <w:t>学生家长满意度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ind w:left="35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≥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ind w:left="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95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5" w:lineRule="exact" w:before="5"/>
              <w:ind w:left="35"/>
              <w:rPr>
                <w:sz w:val="22"/>
              </w:rPr>
            </w:pPr>
            <w:r>
              <w:rPr>
                <w:sz w:val="22"/>
              </w:rPr>
              <w:t>百分比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5" w:lineRule="exact" w:before="5"/>
              <w:ind w:left="37"/>
              <w:rPr>
                <w:sz w:val="22"/>
              </w:rPr>
            </w:pPr>
            <w:r>
              <w:rPr>
                <w:sz w:val="22"/>
              </w:rPr>
              <w:t>社会满意度调查工作要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spacing w:line="280" w:lineRule="exact"/>
              <w:ind w:left="36"/>
              <w:rPr>
                <w:sz w:val="22"/>
              </w:rPr>
            </w:pPr>
            <w:r>
              <w:rPr>
                <w:sz w:val="22"/>
              </w:rPr>
              <w:t>分值</w:t>
            </w:r>
            <w:r>
              <w:rPr>
                <w:rFonts w:ascii="Calibri" w:eastAsia="Calibri"/>
                <w:sz w:val="22"/>
              </w:rPr>
              <w:t>10</w:t>
            </w:r>
            <w:r>
              <w:rPr>
                <w:sz w:val="22"/>
              </w:rPr>
              <w:t>分</w:t>
            </w:r>
          </w:p>
        </w:tc>
      </w:tr>
    </w:tbl>
    <w:p>
      <w:pPr>
        <w:spacing w:after="0" w:line="280" w:lineRule="exact"/>
        <w:rPr>
          <w:sz w:val="22"/>
        </w:rPr>
        <w:sectPr>
          <w:pgSz w:w="15840" w:h="12240" w:orient="landscape"/>
          <w:pgMar w:header="0" w:footer="187" w:top="1060" w:bottom="380" w:left="440" w:right="821"/>
        </w:sectPr>
      </w:pPr>
    </w:p>
    <w:p>
      <w:pPr>
        <w:spacing w:before="43"/>
        <w:ind w:left="6340" w:right="0" w:firstLine="0"/>
        <w:jc w:val="left"/>
        <w:rPr>
          <w:sz w:val="22"/>
        </w:rPr>
      </w:pPr>
      <w:r>
        <w:rPr/>
        <w:pict>
          <v:group style="position:absolute;margin-left:49.880001pt;margin-top:.479976pt;width:676.85pt;height:378.55pt;mso-position-horizontal-relative:page;mso-position-vertical-relative:paragraph;z-index:-20229632" coordorigin="998,10" coordsize="13537,7571">
            <v:rect style="position:absolute;left:1015;top:27;width:13520;height:303" filled="true" fillcolor="#e9eef6" stroked="false">
              <v:fill type="solid"/>
            </v:rect>
            <v:shape style="position:absolute;left:998;top:310;width:13536;height:711" coordorigin="998,310" coordsize="13536,711" path="m14534,1002l998,1002,998,1021,14534,1021,14534,1002xm14534,670l998,670,998,690,14534,690,14534,670xm14534,310l998,310,998,330,14534,330,14534,310xe" filled="true" fillcolor="#000000" stroked="false">
              <v:path arrowok="t"/>
              <v:fill type="solid"/>
            </v:shape>
            <v:rect style="position:absolute;left:1274;top:670;width:20;height:351" filled="true" fillcolor="#000000" stroked="false">
              <v:fill type="solid"/>
            </v:rect>
            <v:shape style="position:absolute;left:1015;top:1352;width:13520;height:680" coordorigin="1015,1352" coordsize="13520,680" path="m2357,2029l1015,2029,1015,2031,2357,2031,2357,2029xm14534,1352l1015,1352,1015,1354,14534,1354,14534,1352xe" filled="true" fillcolor="#000000" stroked="false">
              <v:path arrowok="t"/>
              <v:fill type="solid"/>
            </v:shape>
            <v:rect style="position:absolute;left:2337;top:2009;width:1359;height:20" filled="true" fillcolor="#afc4de" stroked="false">
              <v:fill type="solid"/>
            </v:rect>
            <v:shape style="position:absolute;left:1015;top:1018;width:13520;height:1676" coordorigin="1015,1018" coordsize="13520,1676" path="m1294,2360l1015,2360,1015,2362,1294,2362,1294,2360xm1296,1018l1294,1018,1294,2360,1296,2360,1296,1018xm5546,2691l1015,2691,1015,2694,5546,2694,5546,2691xm14534,2029l3694,2029,3694,2031,14534,2031,14534,2029xe" filled="true" fillcolor="#000000" stroked="false">
              <v:path arrowok="t"/>
              <v:fill type="solid"/>
            </v:shape>
            <v:rect style="position:absolute;left:5527;top:2672;width:9008;height:20" filled="true" fillcolor="#afc4de" stroked="false">
              <v:fill type="solid"/>
            </v:rect>
            <v:rect style="position:absolute;left:1015;top:3022;width:4532;height:3" filled="true" fillcolor="#000000" stroked="false">
              <v:fill type="solid"/>
            </v:rect>
            <v:rect style="position:absolute;left:5527;top:3003;width:9008;height:20" filled="true" fillcolor="#afc4de" stroked="false">
              <v:fill type="solid"/>
            </v:rect>
            <v:shape style="position:absolute;left:1015;top:3353;width:1342;height:334" coordorigin="1015,3354" coordsize="1342,334" path="m1294,3354l1015,3354,1015,3356,1294,3356,1294,3354xm2357,3685l1015,3685,1015,3687,2357,3687,2357,3685xe" filled="true" fillcolor="#000000" stroked="false">
              <v:path arrowok="t"/>
              <v:fill type="solid"/>
            </v:shape>
            <v:rect style="position:absolute;left:2337;top:3665;width:1359;height:20" filled="true" fillcolor="#afc4de" stroked="false">
              <v:fill type="solid"/>
            </v:rect>
            <v:shape style="position:absolute;left:1015;top:3684;width:13520;height:996" coordorigin="1015,3685" coordsize="13520,996" path="m1294,4347l1015,4347,1015,4350,1294,4350,1294,4347xm1294,4016l1015,4016,1015,4018,1294,4018,1294,4016xm2357,4678l1015,4678,1015,4681,2357,4681,2357,4678xm14534,3685l3694,3685,3694,3687,14534,3687,14534,3685xe" filled="true" fillcolor="#000000" stroked="false">
              <v:path arrowok="t"/>
              <v:fill type="solid"/>
            </v:shape>
            <v:rect style="position:absolute;left:2337;top:4659;width:1359;height:20" filled="true" fillcolor="#afc4de" stroked="false">
              <v:fill type="solid"/>
            </v:rect>
            <v:shape style="position:absolute;left:1015;top:4678;width:13520;height:1268" coordorigin="1015,4678" coordsize="13520,1268" path="m1294,5341l1015,5341,1015,5343,1294,5343,1294,5341xm1294,5010l1015,5010,1015,5012,1294,5012,1294,5010xm2357,5943l1015,5943,1015,5946,2357,5946,2357,5943xm14534,4678l3694,4678,3694,4681,14534,4681,14534,4678xe" filled="true" fillcolor="#000000" stroked="false">
              <v:path arrowok="t"/>
              <v:fill type="solid"/>
            </v:shape>
            <v:rect style="position:absolute;left:2337;top:5924;width:1359;height:20" filled="true" fillcolor="#afc4de" stroked="false">
              <v:fill type="solid"/>
            </v:rect>
            <v:shape style="position:absolute;left:1015;top:5943;width:13520;height:996" coordorigin="1015,5943" coordsize="13520,996" path="m1294,6606l1015,6606,1015,6608,1294,6608,1294,6606xm1294,6274l1015,6274,1015,6277,1294,6277,1294,6274xm2357,6937l1015,6937,1015,6939,2357,6939,2357,6937xm14534,5943l3694,5943,3694,5946,14534,5946,14534,5943xe" filled="true" fillcolor="#000000" stroked="false">
              <v:path arrowok="t"/>
              <v:fill type="solid"/>
            </v:shape>
            <v:rect style="position:absolute;left:2337;top:6917;width:1359;height:20" filled="true" fillcolor="#afc4de" stroked="false">
              <v:fill type="solid"/>
            </v:rect>
            <v:shape style="position:absolute;left:1293;top:1349;width:13241;height:6231" coordorigin="1294,1350" coordsize="13241,6231" path="m1296,2358l1294,2358,1294,7580,1296,7580,1296,2358xm2359,1350l2357,1350,2357,2029,2359,2029,2359,1350xm14534,6937l3694,6937,3694,6939,14534,6939,14534,6937xe" filled="true" fillcolor="#000000" stroked="false">
              <v:path arrowok="t"/>
              <v:fill type="solid"/>
            </v:shape>
            <v:rect style="position:absolute;left:2337;top:2340;width:1359;height:20" filled="true" fillcolor="#afc4de" stroked="false">
              <v:fill type="solid"/>
            </v:rect>
            <v:rect style="position:absolute;left:3693;top:2360;width:10841;height:3" filled="true" fillcolor="#000000" stroked="false">
              <v:fill type="solid"/>
            </v:rect>
            <v:rect style="position:absolute;left:2337;top:2009;width:20;height:351" filled="true" fillcolor="#afc4de" stroked="false">
              <v:fill type="solid"/>
            </v:rect>
            <v:rect style="position:absolute;left:2356;top:2357;width:3;height:1328" filled="true" fillcolor="#000000" stroked="false">
              <v:fill type="solid"/>
            </v:rect>
            <v:rect style="position:absolute;left:2337;top:3996;width:1359;height:20" filled="true" fillcolor="#afc4de" stroked="false">
              <v:fill type="solid"/>
            </v:rect>
            <v:rect style="position:absolute;left:3693;top:4016;width:10841;height:3" filled="true" fillcolor="#000000" stroked="false">
              <v:fill type="solid"/>
            </v:rect>
            <v:rect style="position:absolute;left:2337;top:4328;width:1359;height:20" filled="true" fillcolor="#afc4de" stroked="false">
              <v:fill type="solid"/>
            </v:rect>
            <v:rect style="position:absolute;left:3693;top:4347;width:10841;height:3" filled="true" fillcolor="#000000" stroked="false">
              <v:fill type="solid"/>
            </v:rect>
            <v:rect style="position:absolute;left:2337;top:4990;width:1359;height:20" filled="true" fillcolor="#afc4de" stroked="false">
              <v:fill type="solid"/>
            </v:rect>
            <v:rect style="position:absolute;left:3693;top:5009;width:10841;height:3" filled="true" fillcolor="#000000" stroked="false">
              <v:fill type="solid"/>
            </v:rect>
            <v:rect style="position:absolute;left:2337;top:5321;width:1359;height:20" filled="true" fillcolor="#afc4de" stroked="false">
              <v:fill type="solid"/>
            </v:rect>
            <v:rect style="position:absolute;left:3693;top:5340;width:10841;height:3" filled="true" fillcolor="#000000" stroked="false">
              <v:fill type="solid"/>
            </v:rect>
            <v:rect style="position:absolute;left:2337;top:6255;width:1359;height:20" filled="true" fillcolor="#afc4de" stroked="false">
              <v:fill type="solid"/>
            </v:rect>
            <v:rect style="position:absolute;left:3693;top:6274;width:10841;height:3" filled="true" fillcolor="#000000" stroked="false">
              <v:fill type="solid"/>
            </v:rect>
            <v:rect style="position:absolute;left:2337;top:6586;width:1359;height:20" filled="true" fillcolor="#afc4de" stroked="false">
              <v:fill type="solid"/>
            </v:rect>
            <v:rect style="position:absolute;left:3693;top:6605;width:10841;height:3" filled="true" fillcolor="#000000" stroked="false">
              <v:fill type="solid"/>
            </v:rect>
            <v:rect style="position:absolute;left:2337;top:3665;width:20;height:3915" filled="true" fillcolor="#afc4de" stroked="false">
              <v:fill type="solid"/>
            </v:rect>
            <v:shape style="position:absolute;left:3676;top:670;width:22;height:3015" coordorigin="3677,670" coordsize="22,3015" path="m3698,2689l3696,2689,3696,3685,3698,3685,3698,2689xm3698,1018l3696,1018,3696,670,3677,670,3677,1021,3696,1021,3696,1352,3698,1352,3698,1018xe" filled="true" fillcolor="#000000" stroked="false">
              <v:path arrowok="t"/>
              <v:fill type="solid"/>
            </v:shape>
            <v:rect style="position:absolute;left:3676;top:3665;width:20;height:3915" filled="true" fillcolor="#afc4de" stroked="false">
              <v:fill type="solid"/>
            </v:rect>
            <v:shape style="position:absolute;left:5546;top:670;width:6588;height:6910" coordorigin="5546,670" coordsize="6588,6910" path="m5549,3020l5546,3020,5546,7580,5549,7580,5549,3020xm5549,2026l5546,2026,5546,2691,5549,2691,5549,2026xm7411,2026l7409,2026,7409,2691,7411,2691,7411,2026xm7411,1018l7409,1018,7409,670,7390,670,7390,1021,7409,1021,7409,1352,7411,1352,7411,1018xm8323,6272l8321,6272,8321,7580,8323,7580,8323,6272xm9012,670l8993,670,8993,1021,9012,1021,9012,670xm9014,1018l9012,1018,9012,1352,9014,1352,9014,1018xm10258,3020l10255,3020,10255,3354,9014,3354,9014,3351,9012,3351,9012,3354,8323,3354,8323,3351,8321,3351,8321,3354,7411,3354,7411,3020,7409,3020,7409,3354,7406,3354,7406,3356,7409,3356,7409,7580,7411,7580,7411,3356,8321,3356,8321,5943,8323,5943,8323,3356,9012,3356,9012,7580,9014,7580,9014,3356,10255,3356,10255,7580,10258,7580,10258,3020xm10258,2026l10255,2026,10255,2691,10258,2691,10258,2026xm12134,3020l12132,3020,12132,7580,12134,7580,12134,3020xe" filled="true" fillcolor="#000000" stroked="false">
              <v:path arrowok="t"/>
              <v:fill type="solid"/>
            </v:shape>
            <v:shape style="position:absolute;left:997;top:9;width:13537;height:7571" coordorigin="998,10" coordsize="13537,7571" path="m14534,10l14514,10,14514,30,14514,7560,1018,7560,1018,30,14514,30,14514,10,1018,10,1018,10,998,10,998,7560,998,7580,14534,7580,14534,7560,14534,10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sz w:val="22"/>
        </w:rPr>
        <w:t>项目支出绩效目标表</w:t>
      </w:r>
    </w:p>
    <w:p>
      <w:pPr>
        <w:spacing w:before="20"/>
        <w:ind w:left="6347" w:right="0" w:firstLine="0"/>
        <w:jc w:val="left"/>
        <w:rPr>
          <w:sz w:val="24"/>
        </w:rPr>
      </w:pPr>
      <w:r>
        <w:rPr>
          <w:sz w:val="24"/>
        </w:rPr>
        <w:t>年度目标（</w:t>
      </w:r>
      <w:r>
        <w:rPr>
          <w:rFonts w:ascii="Arial" w:eastAsia="Arial"/>
          <w:sz w:val="24"/>
        </w:rPr>
        <w:t>2023</w:t>
      </w:r>
      <w:r>
        <w:rPr>
          <w:sz w:val="24"/>
        </w:rPr>
        <w:t>）</w:t>
      </w:r>
    </w:p>
    <w:p>
      <w:pPr>
        <w:pStyle w:val="ListParagraph"/>
        <w:numPr>
          <w:ilvl w:val="0"/>
          <w:numId w:val="2"/>
        </w:numPr>
        <w:tabs>
          <w:tab w:pos="1273" w:val="left" w:leader="none"/>
          <w:tab w:pos="1274" w:val="left" w:leader="none"/>
          <w:tab w:pos="3286" w:val="left" w:leader="none"/>
        </w:tabs>
        <w:spacing w:line="240" w:lineRule="auto" w:before="45" w:after="0"/>
        <w:ind w:left="1274" w:right="0" w:hanging="610"/>
        <w:jc w:val="left"/>
        <w:rPr>
          <w:sz w:val="22"/>
        </w:rPr>
      </w:pPr>
      <w:r>
        <w:rPr>
          <w:b/>
          <w:spacing w:val="3"/>
          <w:sz w:val="22"/>
        </w:rPr>
        <w:t>项目编码及名</w:t>
      </w:r>
      <w:r>
        <w:rPr>
          <w:b/>
          <w:sz w:val="22"/>
        </w:rPr>
        <w:t>称</w:t>
        <w:tab/>
      </w:r>
      <w:r>
        <w:rPr>
          <w:rFonts w:ascii="Calibri" w:eastAsia="Calibri"/>
          <w:position w:val="1"/>
          <w:sz w:val="22"/>
        </w:rPr>
        <w:t>37040623P99001310854W-</w:t>
      </w:r>
      <w:r>
        <w:rPr>
          <w:position w:val="1"/>
          <w:sz w:val="22"/>
        </w:rPr>
        <w:t>实小更换室</w:t>
      </w:r>
      <w:r>
        <w:rPr>
          <w:spacing w:val="-38"/>
          <w:position w:val="1"/>
          <w:sz w:val="22"/>
        </w:rPr>
        <w:t> </w:t>
      </w:r>
      <w:r>
        <w:rPr>
          <w:b/>
          <w:spacing w:val="3"/>
          <w:sz w:val="22"/>
        </w:rPr>
        <w:t>主管部门及代</w:t>
      </w:r>
      <w:r>
        <w:rPr>
          <w:b/>
          <w:sz w:val="22"/>
        </w:rPr>
        <w:t>码</w:t>
      </w:r>
      <w:r>
        <w:rPr>
          <w:b/>
          <w:spacing w:val="-53"/>
          <w:sz w:val="22"/>
        </w:rPr>
        <w:t> </w:t>
      </w:r>
      <w:r>
        <w:rPr>
          <w:rFonts w:ascii="Calibri" w:eastAsia="Calibri"/>
          <w:position w:val="1"/>
          <w:sz w:val="22"/>
        </w:rPr>
        <w:t>[203]</w:t>
      </w:r>
      <w:r>
        <w:rPr>
          <w:position w:val="1"/>
          <w:sz w:val="22"/>
        </w:rPr>
        <w:t>枣庄市山亭区教育和体育局</w:t>
      </w:r>
    </w:p>
    <w:p>
      <w:pPr>
        <w:pStyle w:val="ListParagraph"/>
        <w:numPr>
          <w:ilvl w:val="0"/>
          <w:numId w:val="2"/>
        </w:numPr>
        <w:tabs>
          <w:tab w:pos="1606" w:val="left" w:leader="none"/>
          <w:tab w:pos="1607" w:val="left" w:leader="none"/>
          <w:tab w:pos="3286" w:val="left" w:leader="none"/>
          <w:tab w:pos="7100" w:val="left" w:leader="none"/>
        </w:tabs>
        <w:spacing w:line="240" w:lineRule="auto" w:before="37" w:after="0"/>
        <w:ind w:left="1607" w:right="0" w:hanging="943"/>
        <w:jc w:val="left"/>
        <w:rPr>
          <w:rFonts w:ascii="Calibri" w:eastAsia="Calibri"/>
          <w:sz w:val="22"/>
        </w:rPr>
      </w:pPr>
      <w:r>
        <w:rPr>
          <w:b/>
          <w:spacing w:val="3"/>
          <w:sz w:val="22"/>
        </w:rPr>
        <w:t>项目单</w:t>
      </w:r>
      <w:r>
        <w:rPr>
          <w:b/>
          <w:sz w:val="22"/>
        </w:rPr>
        <w:t>位</w:t>
        <w:tab/>
      </w:r>
      <w:r>
        <w:rPr>
          <w:rFonts w:ascii="Calibri" w:eastAsia="Calibri"/>
          <w:position w:val="1"/>
          <w:sz w:val="22"/>
        </w:rPr>
        <w:t>203008-8]</w:t>
      </w:r>
      <w:r>
        <w:rPr>
          <w:position w:val="1"/>
          <w:sz w:val="22"/>
        </w:rPr>
        <w:t>枣庄市山亭区实验小学</w:t>
        <w:tab/>
      </w:r>
      <w:r>
        <w:rPr>
          <w:b/>
          <w:spacing w:val="3"/>
          <w:sz w:val="22"/>
        </w:rPr>
        <w:t>年度资金总</w:t>
      </w:r>
      <w:r>
        <w:rPr>
          <w:b/>
          <w:sz w:val="22"/>
        </w:rPr>
        <w:t>额</w:t>
      </w:r>
      <w:r>
        <w:rPr>
          <w:b/>
          <w:spacing w:val="55"/>
          <w:sz w:val="22"/>
        </w:rPr>
        <w:t> </w:t>
      </w:r>
      <w:r>
        <w:rPr>
          <w:rFonts w:ascii="Calibri" w:eastAsia="Calibri"/>
          <w:position w:val="1"/>
          <w:sz w:val="22"/>
        </w:rPr>
        <w:t>586920</w:t>
      </w:r>
    </w:p>
    <w:p>
      <w:pPr>
        <w:pStyle w:val="ListParagraph"/>
        <w:numPr>
          <w:ilvl w:val="0"/>
          <w:numId w:val="2"/>
        </w:numPr>
        <w:tabs>
          <w:tab w:pos="938" w:val="left" w:leader="none"/>
        </w:tabs>
        <w:spacing w:line="240" w:lineRule="auto" w:before="44" w:after="0"/>
        <w:ind w:left="938" w:right="0" w:hanging="274"/>
        <w:jc w:val="left"/>
        <w:rPr>
          <w:sz w:val="22"/>
        </w:rPr>
      </w:pPr>
      <w:r>
        <w:rPr>
          <w:b/>
          <w:spacing w:val="3"/>
          <w:sz w:val="22"/>
        </w:rPr>
        <w:t>资金用途 </w:t>
      </w:r>
      <w:r>
        <w:rPr>
          <w:sz w:val="22"/>
        </w:rPr>
        <w:t>实验一小因线路老化，存在诸多安全隐患，进行室内外电线的更换。</w:t>
      </w:r>
    </w:p>
    <w:p>
      <w:pPr>
        <w:pStyle w:val="BodyText"/>
        <w:spacing w:before="1"/>
        <w:rPr>
          <w:sz w:val="23"/>
        </w:rPr>
      </w:pPr>
    </w:p>
    <w:p>
      <w:pPr>
        <w:spacing w:after="0"/>
        <w:rPr>
          <w:sz w:val="23"/>
        </w:rPr>
        <w:sectPr>
          <w:pgSz w:w="15840" w:h="12240" w:orient="landscape"/>
          <w:pgMar w:header="0" w:footer="187" w:top="1060" w:bottom="380" w:left="440" w:right="820"/>
        </w:sectPr>
      </w:pPr>
    </w:p>
    <w:p>
      <w:pPr>
        <w:pStyle w:val="ListParagraph"/>
        <w:numPr>
          <w:ilvl w:val="0"/>
          <w:numId w:val="2"/>
        </w:numPr>
        <w:tabs>
          <w:tab w:pos="938" w:val="left" w:leader="none"/>
        </w:tabs>
        <w:spacing w:line="240" w:lineRule="auto" w:before="96" w:after="0"/>
        <w:ind w:left="938" w:right="0" w:hanging="274"/>
        <w:jc w:val="left"/>
        <w:rPr>
          <w:b/>
          <w:sz w:val="22"/>
        </w:rPr>
      </w:pPr>
      <w:r>
        <w:rPr>
          <w:b/>
          <w:spacing w:val="-1"/>
          <w:w w:val="95"/>
          <w:sz w:val="22"/>
        </w:rPr>
        <w:t>资金支出</w:t>
      </w:r>
    </w:p>
    <w:p>
      <w:pPr>
        <w:pStyle w:val="ListParagraph"/>
        <w:numPr>
          <w:ilvl w:val="0"/>
          <w:numId w:val="2"/>
        </w:numPr>
        <w:tabs>
          <w:tab w:pos="885" w:val="left" w:leader="none"/>
        </w:tabs>
        <w:spacing w:line="240" w:lineRule="auto" w:before="42" w:after="0"/>
        <w:ind w:left="885" w:right="0" w:hanging="221"/>
        <w:jc w:val="left"/>
        <w:rPr>
          <w:sz w:val="22"/>
        </w:rPr>
      </w:pPr>
      <w:r>
        <w:rPr>
          <w:rFonts w:ascii="Calibri" w:eastAsia="Calibri"/>
          <w:sz w:val="22"/>
        </w:rPr>
        <w:t>(</w:t>
      </w:r>
      <w:r>
        <w:rPr>
          <w:spacing w:val="-5"/>
          <w:sz w:val="22"/>
        </w:rPr>
        <w:t>累计支出</w:t>
      </w:r>
    </w:p>
    <w:p>
      <w:pPr>
        <w:pStyle w:val="ListParagraph"/>
        <w:numPr>
          <w:ilvl w:val="0"/>
          <w:numId w:val="3"/>
        </w:numPr>
        <w:tabs>
          <w:tab w:pos="942" w:val="left" w:leader="none"/>
        </w:tabs>
        <w:spacing w:line="240" w:lineRule="auto" w:before="59" w:after="0"/>
        <w:ind w:left="942" w:right="0" w:hanging="327"/>
        <w:jc w:val="left"/>
        <w:rPr>
          <w:sz w:val="22"/>
        </w:rPr>
      </w:pPr>
      <w:r>
        <w:rPr>
          <w:sz w:val="22"/>
        </w:rPr>
        <w:t>年度绩效</w:t>
      </w:r>
    </w:p>
    <w:p>
      <w:pPr>
        <w:spacing w:before="96"/>
        <w:ind w:left="1351" w:right="0" w:firstLine="0"/>
        <w:jc w:val="left"/>
        <w:rPr>
          <w:b/>
          <w:sz w:val="22"/>
        </w:rPr>
      </w:pPr>
      <w:r>
        <w:rPr/>
        <w:br w:type="column"/>
      </w:r>
      <w:r>
        <w:rPr>
          <w:rFonts w:ascii="Arial" w:eastAsia="Arial"/>
          <w:b/>
          <w:sz w:val="22"/>
        </w:rPr>
        <w:t>3</w:t>
      </w:r>
      <w:r>
        <w:rPr>
          <w:b/>
          <w:sz w:val="22"/>
        </w:rPr>
        <w:t>月底</w:t>
      </w:r>
    </w:p>
    <w:p>
      <w:pPr>
        <w:pStyle w:val="BodyText"/>
        <w:spacing w:before="2"/>
        <w:rPr>
          <w:b/>
          <w:sz w:val="29"/>
        </w:rPr>
      </w:pPr>
    </w:p>
    <w:p>
      <w:pPr>
        <w:tabs>
          <w:tab w:pos="1411" w:val="left" w:leader="none"/>
        </w:tabs>
        <w:spacing w:before="0"/>
        <w:ind w:left="72" w:right="0" w:firstLine="0"/>
        <w:jc w:val="left"/>
        <w:rPr>
          <w:rFonts w:ascii="Calibri" w:eastAsia="Calibri"/>
          <w:sz w:val="22"/>
        </w:rPr>
      </w:pPr>
      <w:r>
        <w:rPr>
          <w:sz w:val="22"/>
        </w:rPr>
        <w:t>目标</w:t>
      </w:r>
      <w:r>
        <w:rPr>
          <w:rFonts w:ascii="Calibri" w:eastAsia="Calibri"/>
          <w:sz w:val="22"/>
        </w:rPr>
        <w:t>1</w:t>
        <w:tab/>
      </w:r>
      <w:r>
        <w:rPr>
          <w:sz w:val="22"/>
        </w:rPr>
        <w:t>目标内容</w:t>
      </w:r>
      <w:r>
        <w:rPr>
          <w:rFonts w:ascii="Calibri" w:eastAsia="Calibri"/>
          <w:sz w:val="22"/>
        </w:rPr>
        <w:t>1</w:t>
      </w:r>
    </w:p>
    <w:p>
      <w:pPr>
        <w:spacing w:before="91"/>
        <w:ind w:left="616" w:right="0" w:firstLine="0"/>
        <w:jc w:val="left"/>
        <w:rPr>
          <w:b/>
          <w:sz w:val="22"/>
        </w:rPr>
      </w:pPr>
      <w:r>
        <w:rPr/>
        <w:br w:type="column"/>
      </w:r>
      <w:r>
        <w:rPr>
          <w:rFonts w:ascii="Arial" w:eastAsia="Arial"/>
          <w:b/>
          <w:sz w:val="22"/>
        </w:rPr>
        <w:t>6</w:t>
      </w:r>
      <w:r>
        <w:rPr>
          <w:b/>
          <w:sz w:val="22"/>
        </w:rPr>
        <w:t>月底</w:t>
      </w:r>
    </w:p>
    <w:p>
      <w:pPr>
        <w:spacing w:before="91"/>
        <w:ind w:left="616" w:right="0" w:firstLine="0"/>
        <w:jc w:val="left"/>
        <w:rPr>
          <w:b/>
          <w:sz w:val="22"/>
        </w:rPr>
      </w:pPr>
      <w:r>
        <w:rPr/>
        <w:br w:type="column"/>
      </w:r>
      <w:r>
        <w:rPr>
          <w:rFonts w:ascii="Arial" w:eastAsia="Arial"/>
          <w:b/>
          <w:sz w:val="22"/>
        </w:rPr>
        <w:t>10</w:t>
      </w:r>
      <w:r>
        <w:rPr>
          <w:b/>
          <w:sz w:val="22"/>
        </w:rPr>
        <w:t>月底</w:t>
      </w:r>
    </w:p>
    <w:p>
      <w:pPr>
        <w:pStyle w:val="BodyText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spacing w:before="149"/>
        <w:ind w:left="49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469536.00</w:t>
      </w:r>
    </w:p>
    <w:p>
      <w:pPr>
        <w:spacing w:before="91"/>
        <w:ind w:left="615" w:right="0" w:firstLine="0"/>
        <w:jc w:val="left"/>
        <w:rPr>
          <w:b/>
          <w:sz w:val="22"/>
        </w:rPr>
      </w:pPr>
      <w:r>
        <w:rPr/>
        <w:br w:type="column"/>
      </w:r>
      <w:r>
        <w:rPr>
          <w:rFonts w:ascii="Arial" w:eastAsia="Arial"/>
          <w:b/>
          <w:sz w:val="22"/>
        </w:rPr>
        <w:t>12</w:t>
      </w:r>
      <w:r>
        <w:rPr>
          <w:b/>
          <w:sz w:val="22"/>
        </w:rPr>
        <w:t>月底</w:t>
      </w:r>
    </w:p>
    <w:p>
      <w:pPr>
        <w:pStyle w:val="BodyText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spacing w:before="149"/>
        <w:ind w:left="615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586920.00</w:t>
      </w:r>
    </w:p>
    <w:p>
      <w:pPr>
        <w:spacing w:after="0"/>
        <w:jc w:val="left"/>
        <w:rPr>
          <w:rFonts w:ascii="Calibri"/>
          <w:sz w:val="22"/>
        </w:rPr>
        <w:sectPr>
          <w:type w:val="continuous"/>
          <w:pgSz w:w="15840" w:h="12240" w:orient="landscape"/>
          <w:pgMar w:top="1580" w:bottom="280" w:left="440" w:right="820"/>
          <w:cols w:num="7" w:equalWidth="0">
            <w:col w:w="1836" w:space="40"/>
            <w:col w:w="2447" w:space="813"/>
            <w:col w:w="1222" w:space="1072"/>
            <w:col w:w="1305" w:space="40"/>
            <w:col w:w="1048" w:space="1169"/>
            <w:col w:w="1345" w:space="150"/>
            <w:col w:w="2093"/>
          </w:cols>
        </w:sectPr>
      </w:pPr>
    </w:p>
    <w:p>
      <w:pPr>
        <w:pStyle w:val="ListParagraph"/>
        <w:numPr>
          <w:ilvl w:val="0"/>
          <w:numId w:val="3"/>
        </w:numPr>
        <w:tabs>
          <w:tab w:pos="938" w:val="left" w:leader="none"/>
        </w:tabs>
        <w:spacing w:line="240" w:lineRule="auto" w:before="50" w:after="0"/>
        <w:ind w:left="938" w:right="0" w:hanging="323"/>
        <w:jc w:val="left"/>
        <w:rPr>
          <w:b/>
          <w:sz w:val="22"/>
        </w:rPr>
      </w:pPr>
      <w:r>
        <w:rPr>
          <w:b/>
          <w:spacing w:val="-3"/>
          <w:sz w:val="22"/>
        </w:rPr>
        <w:t>一级指标</w:t>
      </w:r>
    </w:p>
    <w:p>
      <w:pPr>
        <w:spacing w:before="45"/>
        <w:ind w:left="598" w:right="989" w:firstLine="0"/>
        <w:jc w:val="center"/>
        <w:rPr>
          <w:rFonts w:ascii="Arial"/>
          <w:sz w:val="18"/>
        </w:rPr>
      </w:pPr>
      <w:r>
        <w:rPr>
          <w:rFonts w:ascii="Arial"/>
          <w:sz w:val="18"/>
        </w:rPr>
        <w:t>12</w:t>
      </w:r>
    </w:p>
    <w:p>
      <w:pPr>
        <w:spacing w:before="50"/>
        <w:ind w:left="272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sz w:val="22"/>
        </w:rPr>
        <w:t>二级指标</w:t>
      </w:r>
    </w:p>
    <w:p>
      <w:pPr>
        <w:spacing w:before="50"/>
        <w:ind w:left="616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sz w:val="22"/>
        </w:rPr>
        <w:t>三级指标</w:t>
      </w:r>
    </w:p>
    <w:p>
      <w:pPr>
        <w:spacing w:before="50"/>
        <w:ind w:left="616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sz w:val="22"/>
        </w:rPr>
        <w:t>指标说明</w:t>
      </w:r>
    </w:p>
    <w:p>
      <w:pPr>
        <w:spacing w:before="50"/>
        <w:ind w:left="333" w:right="0" w:firstLine="0"/>
        <w:jc w:val="center"/>
        <w:rPr>
          <w:b/>
          <w:sz w:val="22"/>
        </w:rPr>
      </w:pPr>
      <w:r>
        <w:rPr/>
        <w:br w:type="column"/>
      </w:r>
      <w:r>
        <w:rPr>
          <w:b/>
          <w:sz w:val="22"/>
        </w:rPr>
        <w:t>指标值</w:t>
      </w:r>
    </w:p>
    <w:p>
      <w:pPr>
        <w:tabs>
          <w:tab w:pos="1527" w:val="left" w:leader="none"/>
        </w:tabs>
        <w:spacing w:before="49"/>
        <w:ind w:left="616" w:right="0" w:firstLine="0"/>
        <w:jc w:val="center"/>
        <w:rPr>
          <w:b/>
          <w:sz w:val="22"/>
        </w:rPr>
      </w:pPr>
      <w:r>
        <w:rPr>
          <w:b/>
          <w:spacing w:val="3"/>
          <w:sz w:val="22"/>
        </w:rPr>
        <w:t>符</w:t>
      </w:r>
      <w:r>
        <w:rPr>
          <w:b/>
          <w:sz w:val="22"/>
        </w:rPr>
        <w:t>号</w:t>
        <w:tab/>
        <w:t>值</w:t>
      </w:r>
      <w:r>
        <w:rPr>
          <w:b/>
          <w:spacing w:val="73"/>
          <w:sz w:val="22"/>
        </w:rPr>
        <w:t> </w:t>
      </w:r>
      <w:r>
        <w:rPr>
          <w:b/>
          <w:spacing w:val="3"/>
          <w:sz w:val="22"/>
        </w:rPr>
        <w:t>位（文字描</w:t>
      </w:r>
      <w:r>
        <w:rPr>
          <w:b/>
          <w:spacing w:val="-19"/>
          <w:sz w:val="22"/>
        </w:rPr>
        <w:t>述</w:t>
      </w:r>
    </w:p>
    <w:p>
      <w:pPr>
        <w:spacing w:before="50"/>
        <w:ind w:left="184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sz w:val="22"/>
        </w:rPr>
        <w:t>指标确定依据</w:t>
      </w:r>
    </w:p>
    <w:p>
      <w:pPr>
        <w:spacing w:before="50"/>
        <w:ind w:left="615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sz w:val="22"/>
        </w:rPr>
        <w:t>评（扣）分标准</w:t>
      </w:r>
    </w:p>
    <w:p>
      <w:pPr>
        <w:spacing w:after="0"/>
        <w:jc w:val="left"/>
        <w:rPr>
          <w:sz w:val="22"/>
        </w:rPr>
        <w:sectPr>
          <w:type w:val="continuous"/>
          <w:pgSz w:w="15840" w:h="12240" w:orient="landscape"/>
          <w:pgMar w:top="1580" w:bottom="280" w:left="440" w:right="820"/>
          <w:cols w:num="7" w:equalWidth="0">
            <w:col w:w="1828" w:space="40"/>
            <w:col w:w="1202" w:space="47"/>
            <w:col w:w="1546" w:space="312"/>
            <w:col w:w="1546" w:space="65"/>
            <w:col w:w="3274" w:space="40"/>
            <w:col w:w="1520" w:space="76"/>
            <w:col w:w="3084"/>
          </w:cols>
        </w:sectPr>
      </w:pPr>
    </w:p>
    <w:p>
      <w:pPr>
        <w:spacing w:before="47"/>
        <w:ind w:left="662" w:right="0" w:firstLine="0"/>
        <w:jc w:val="left"/>
        <w:rPr>
          <w:sz w:val="22"/>
        </w:rPr>
      </w:pPr>
      <w:r>
        <w:rPr>
          <w:rFonts w:ascii="Calibri" w:eastAsia="Calibri"/>
          <w:position w:val="1"/>
          <w:sz w:val="22"/>
        </w:rPr>
        <w:t># </w:t>
      </w:r>
      <w:r>
        <w:rPr>
          <w:sz w:val="22"/>
        </w:rPr>
        <w:t>成本指标</w:t>
      </w:r>
    </w:p>
    <w:p>
      <w:pPr>
        <w:spacing w:before="52"/>
        <w:ind w:left="662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#</w:t>
      </w:r>
    </w:p>
    <w:p>
      <w:pPr>
        <w:spacing w:line="280" w:lineRule="auto" w:before="30"/>
        <w:ind w:left="82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经济成本指经济成本指</w:t>
      </w:r>
    </w:p>
    <w:p>
      <w:pPr>
        <w:spacing w:before="47"/>
        <w:ind w:left="194" w:right="0" w:firstLine="0"/>
        <w:jc w:val="left"/>
        <w:rPr>
          <w:rFonts w:ascii="Calibri" w:eastAsia="Calibri"/>
          <w:sz w:val="22"/>
        </w:rPr>
      </w:pPr>
      <w:r>
        <w:rPr/>
        <w:br w:type="column"/>
      </w:r>
      <w:r>
        <w:rPr>
          <w:spacing w:val="-4"/>
          <w:sz w:val="22"/>
        </w:rPr>
        <w:t>室外电线成本费用 室外电线成本费用 </w:t>
      </w:r>
      <w:r>
        <w:rPr>
          <w:rFonts w:ascii="Calibri" w:eastAsia="Calibri"/>
          <w:position w:val="1"/>
          <w:sz w:val="22"/>
        </w:rPr>
        <w:t>=</w:t>
      </w:r>
    </w:p>
    <w:p>
      <w:pPr>
        <w:spacing w:before="52"/>
        <w:ind w:left="194" w:right="0" w:firstLine="0"/>
        <w:jc w:val="left"/>
        <w:rPr>
          <w:rFonts w:ascii="Calibri" w:eastAsia="Calibri"/>
          <w:sz w:val="22"/>
        </w:rPr>
      </w:pPr>
      <w:r>
        <w:rPr>
          <w:spacing w:val="-4"/>
          <w:sz w:val="22"/>
        </w:rPr>
        <w:t>室内电线成本费用 室内电线成本费用 </w:t>
      </w:r>
      <w:r>
        <w:rPr>
          <w:rFonts w:ascii="Calibri" w:eastAsia="Calibri"/>
          <w:position w:val="1"/>
          <w:sz w:val="22"/>
        </w:rPr>
        <w:t>=</w:t>
      </w:r>
    </w:p>
    <w:p>
      <w:pPr>
        <w:tabs>
          <w:tab w:pos="1352" w:val="left" w:leader="none"/>
        </w:tabs>
        <w:spacing w:before="47"/>
        <w:ind w:left="662" w:right="0" w:firstLine="0"/>
        <w:jc w:val="left"/>
        <w:rPr>
          <w:sz w:val="22"/>
        </w:rPr>
      </w:pPr>
      <w:r>
        <w:rPr/>
        <w:br w:type="column"/>
      </w:r>
      <w:r>
        <w:rPr>
          <w:rFonts w:ascii="Calibri" w:eastAsia="Calibri"/>
          <w:position w:val="1"/>
          <w:sz w:val="22"/>
        </w:rPr>
        <w:t>8.87</w:t>
        <w:tab/>
      </w:r>
      <w:r>
        <w:rPr>
          <w:sz w:val="22"/>
        </w:rPr>
        <w:t>万元</w:t>
      </w:r>
    </w:p>
    <w:p>
      <w:pPr>
        <w:spacing w:before="52"/>
        <w:ind w:left="662" w:right="0" w:firstLine="0"/>
        <w:jc w:val="left"/>
        <w:rPr>
          <w:sz w:val="22"/>
        </w:rPr>
      </w:pPr>
      <w:r>
        <w:rPr>
          <w:rFonts w:ascii="Calibri" w:eastAsia="Calibri"/>
          <w:position w:val="1"/>
          <w:sz w:val="22"/>
        </w:rPr>
        <w:t>14.95</w:t>
      </w:r>
      <w:r>
        <w:rPr>
          <w:rFonts w:ascii="Calibri" w:eastAsia="Calibri"/>
          <w:spacing w:val="28"/>
          <w:position w:val="1"/>
          <w:sz w:val="22"/>
        </w:rPr>
        <w:t> </w:t>
      </w:r>
      <w:r>
        <w:rPr>
          <w:sz w:val="22"/>
        </w:rPr>
        <w:t>万 元</w:t>
      </w:r>
    </w:p>
    <w:p>
      <w:pPr>
        <w:spacing w:line="280" w:lineRule="auto" w:before="40"/>
        <w:ind w:left="662" w:right="484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鲁财科教</w:t>
      </w:r>
      <w:r>
        <w:rPr>
          <w:rFonts w:ascii="Calibri" w:eastAsia="Calibri"/>
          <w:sz w:val="22"/>
        </w:rPr>
        <w:t>(2021)11</w:t>
      </w:r>
      <w:r>
        <w:rPr>
          <w:sz w:val="22"/>
        </w:rPr>
        <w:t>号分值</w:t>
      </w:r>
      <w:r>
        <w:rPr>
          <w:rFonts w:ascii="Calibri" w:eastAsia="Calibri"/>
          <w:sz w:val="22"/>
        </w:rPr>
        <w:t>10</w:t>
      </w:r>
      <w:r>
        <w:rPr>
          <w:sz w:val="22"/>
        </w:rPr>
        <w:t>分，未达标扣</w:t>
      </w:r>
      <w:r>
        <w:rPr>
          <w:rFonts w:ascii="Calibri" w:eastAsia="Calibri"/>
          <w:sz w:val="22"/>
        </w:rPr>
        <w:t>1</w:t>
      </w:r>
      <w:r>
        <w:rPr>
          <w:sz w:val="22"/>
        </w:rPr>
        <w:t>分鲁财科教</w:t>
      </w:r>
      <w:r>
        <w:rPr>
          <w:rFonts w:ascii="Calibri" w:eastAsia="Calibri"/>
          <w:sz w:val="22"/>
        </w:rPr>
        <w:t>(2021)11</w:t>
      </w:r>
      <w:r>
        <w:rPr>
          <w:sz w:val="22"/>
        </w:rPr>
        <w:t>号分值</w:t>
      </w:r>
      <w:r>
        <w:rPr>
          <w:rFonts w:ascii="Calibri" w:eastAsia="Calibri"/>
          <w:sz w:val="22"/>
        </w:rPr>
        <w:t>10</w:t>
      </w:r>
      <w:r>
        <w:rPr>
          <w:sz w:val="22"/>
        </w:rPr>
        <w:t>分，未达标扣</w:t>
      </w:r>
      <w:r>
        <w:rPr>
          <w:rFonts w:ascii="Calibri" w:eastAsia="Calibri"/>
          <w:sz w:val="22"/>
        </w:rPr>
        <w:t>1</w:t>
      </w:r>
      <w:r>
        <w:rPr>
          <w:sz w:val="22"/>
        </w:rPr>
        <w:t>分</w:t>
      </w:r>
    </w:p>
    <w:p>
      <w:pPr>
        <w:spacing w:after="0" w:line="280" w:lineRule="auto"/>
        <w:jc w:val="left"/>
        <w:rPr>
          <w:sz w:val="22"/>
        </w:rPr>
        <w:sectPr>
          <w:type w:val="continuous"/>
          <w:pgSz w:w="15840" w:h="12240" w:orient="landscape"/>
          <w:pgMar w:top="1580" w:bottom="280" w:left="440" w:right="820"/>
          <w:cols w:num="5" w:equalWidth="0">
            <w:col w:w="1826" w:space="40"/>
            <w:col w:w="1188" w:space="39"/>
            <w:col w:w="4058" w:space="99"/>
            <w:col w:w="1835" w:space="97"/>
            <w:col w:w="5398"/>
          </w:cols>
        </w:sectPr>
      </w:pPr>
    </w:p>
    <w:p>
      <w:pPr>
        <w:tabs>
          <w:tab w:pos="1947" w:val="left" w:leader="none"/>
        </w:tabs>
        <w:spacing w:line="282" w:lineRule="exact" w:before="0"/>
        <w:ind w:left="662" w:right="0" w:firstLine="0"/>
        <w:jc w:val="left"/>
        <w:rPr>
          <w:sz w:val="22"/>
        </w:rPr>
      </w:pPr>
      <w:r>
        <w:rPr>
          <w:rFonts w:ascii="Calibri" w:eastAsia="Calibri"/>
          <w:sz w:val="22"/>
        </w:rPr>
        <w:t>#</w:t>
        <w:tab/>
      </w:r>
      <w:r>
        <w:rPr>
          <w:spacing w:val="-4"/>
          <w:position w:val="1"/>
          <w:sz w:val="22"/>
        </w:rPr>
        <w:t>经济成本指</w:t>
      </w:r>
    </w:p>
    <w:p>
      <w:pPr>
        <w:spacing w:before="12"/>
        <w:ind w:left="194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电路架设</w:t>
      </w:r>
    </w:p>
    <w:p>
      <w:pPr>
        <w:spacing w:before="12"/>
        <w:ind w:left="661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电路架设</w:t>
      </w:r>
    </w:p>
    <w:p>
      <w:pPr>
        <w:tabs>
          <w:tab w:pos="1573" w:val="left" w:leader="none"/>
        </w:tabs>
        <w:spacing w:before="12"/>
        <w:ind w:left="662" w:right="0" w:firstLine="0"/>
        <w:jc w:val="left"/>
        <w:rPr>
          <w:sz w:val="22"/>
        </w:rPr>
      </w:pPr>
      <w:r>
        <w:rPr/>
        <w:br w:type="column"/>
      </w:r>
      <w:r>
        <w:rPr>
          <w:rFonts w:ascii="Calibri" w:hAnsi="Calibri" w:eastAsia="Calibri"/>
          <w:position w:val="1"/>
          <w:sz w:val="22"/>
        </w:rPr>
        <w:t>≤</w:t>
        <w:tab/>
        <w:t>34.88</w:t>
      </w:r>
      <w:r>
        <w:rPr>
          <w:rFonts w:ascii="Calibri" w:hAnsi="Calibri" w:eastAsia="Calibri"/>
          <w:spacing w:val="27"/>
          <w:position w:val="1"/>
          <w:sz w:val="22"/>
        </w:rPr>
        <w:t> </w:t>
      </w:r>
      <w:r>
        <w:rPr>
          <w:sz w:val="22"/>
        </w:rPr>
        <w:t>万 元</w:t>
      </w:r>
    </w:p>
    <w:p>
      <w:pPr>
        <w:spacing w:before="2"/>
        <w:ind w:left="635" w:right="505" w:firstLine="0"/>
        <w:jc w:val="center"/>
        <w:rPr>
          <w:sz w:val="22"/>
        </w:rPr>
      </w:pPr>
      <w:r>
        <w:rPr/>
        <w:br w:type="column"/>
      </w:r>
      <w:r>
        <w:rPr>
          <w:sz w:val="22"/>
        </w:rPr>
        <w:t>鲁财科教</w:t>
      </w:r>
      <w:r>
        <w:rPr>
          <w:rFonts w:ascii="Calibri" w:eastAsia="Calibri"/>
          <w:sz w:val="22"/>
        </w:rPr>
        <w:t>(2021)11</w:t>
      </w:r>
      <w:r>
        <w:rPr>
          <w:sz w:val="22"/>
        </w:rPr>
        <w:t>号分值</w:t>
      </w:r>
      <w:r>
        <w:rPr>
          <w:rFonts w:ascii="Calibri" w:eastAsia="Calibri"/>
          <w:sz w:val="22"/>
        </w:rPr>
        <w:t>10</w:t>
      </w:r>
      <w:r>
        <w:rPr>
          <w:sz w:val="22"/>
        </w:rPr>
        <w:t>分，未达标扣</w:t>
      </w:r>
      <w:r>
        <w:rPr>
          <w:rFonts w:ascii="Calibri" w:eastAsia="Calibri"/>
          <w:sz w:val="22"/>
        </w:rPr>
        <w:t>1</w:t>
      </w:r>
      <w:r>
        <w:rPr>
          <w:sz w:val="22"/>
        </w:rPr>
        <w:t>分</w:t>
      </w:r>
    </w:p>
    <w:p>
      <w:pPr>
        <w:spacing w:after="0"/>
        <w:jc w:val="center"/>
        <w:rPr>
          <w:sz w:val="22"/>
        </w:rPr>
        <w:sectPr>
          <w:type w:val="continuous"/>
          <w:pgSz w:w="15840" w:h="12240" w:orient="landscape"/>
          <w:pgMar w:top="1580" w:bottom="280" w:left="440" w:right="820"/>
          <w:cols w:num="5" w:equalWidth="0">
            <w:col w:w="3053" w:space="40"/>
            <w:col w:w="1118" w:space="262"/>
            <w:col w:w="1586" w:space="279"/>
            <w:col w:w="2747" w:space="97"/>
            <w:col w:w="5398"/>
          </w:cols>
        </w:sectPr>
      </w:pPr>
    </w:p>
    <w:p>
      <w:pPr>
        <w:spacing w:before="49"/>
        <w:ind w:left="662" w:right="0" w:firstLine="0"/>
        <w:jc w:val="left"/>
        <w:rPr>
          <w:sz w:val="22"/>
        </w:rPr>
      </w:pPr>
      <w:r>
        <w:rPr>
          <w:rFonts w:ascii="Calibri" w:eastAsia="Calibri"/>
          <w:position w:val="1"/>
          <w:sz w:val="22"/>
        </w:rPr>
        <w:t># </w:t>
      </w:r>
      <w:r>
        <w:rPr>
          <w:sz w:val="22"/>
        </w:rPr>
        <w:t>产出指标</w:t>
      </w:r>
    </w:p>
    <w:p>
      <w:pPr>
        <w:spacing w:before="61"/>
        <w:ind w:left="82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数量指标</w:t>
      </w:r>
    </w:p>
    <w:p>
      <w:pPr>
        <w:spacing w:before="49"/>
        <w:ind w:left="415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维持运转学校数</w:t>
      </w:r>
    </w:p>
    <w:p>
      <w:pPr>
        <w:tabs>
          <w:tab w:pos="3038" w:val="left" w:leader="none"/>
          <w:tab w:pos="3729" w:val="left" w:leader="none"/>
        </w:tabs>
        <w:spacing w:before="49"/>
        <w:ind w:left="261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维持教学运转学校</w:t>
      </w:r>
      <w:r>
        <w:rPr>
          <w:spacing w:val="-10"/>
          <w:sz w:val="22"/>
        </w:rPr>
        <w:t> </w:t>
      </w:r>
      <w:r>
        <w:rPr>
          <w:rFonts w:ascii="Calibri" w:eastAsia="Calibri"/>
          <w:position w:val="1"/>
          <w:sz w:val="22"/>
        </w:rPr>
        <w:t>=</w:t>
        <w:tab/>
        <w:t>1</w:t>
        <w:tab/>
      </w:r>
      <w:r>
        <w:rPr>
          <w:sz w:val="22"/>
        </w:rPr>
        <w:t>所</w:t>
      </w:r>
    </w:p>
    <w:p>
      <w:pPr>
        <w:spacing w:before="39"/>
        <w:ind w:left="635" w:right="505" w:firstLine="0"/>
        <w:jc w:val="center"/>
        <w:rPr>
          <w:sz w:val="22"/>
        </w:rPr>
      </w:pPr>
      <w:r>
        <w:rPr/>
        <w:br w:type="column"/>
      </w:r>
      <w:r>
        <w:rPr>
          <w:sz w:val="22"/>
        </w:rPr>
        <w:t>鲁财科教</w:t>
      </w:r>
      <w:r>
        <w:rPr>
          <w:rFonts w:ascii="Calibri" w:eastAsia="Calibri"/>
          <w:sz w:val="22"/>
        </w:rPr>
        <w:t>(2021)11</w:t>
      </w:r>
      <w:r>
        <w:rPr>
          <w:sz w:val="22"/>
        </w:rPr>
        <w:t>号分值</w:t>
      </w:r>
      <w:r>
        <w:rPr>
          <w:rFonts w:ascii="Calibri" w:eastAsia="Calibri"/>
          <w:sz w:val="22"/>
        </w:rPr>
        <w:t>10</w:t>
      </w:r>
      <w:r>
        <w:rPr>
          <w:sz w:val="22"/>
        </w:rPr>
        <w:t>分，未达标扣</w:t>
      </w:r>
      <w:r>
        <w:rPr>
          <w:rFonts w:ascii="Calibri" w:eastAsia="Calibri"/>
          <w:sz w:val="22"/>
        </w:rPr>
        <w:t>1</w:t>
      </w:r>
      <w:r>
        <w:rPr>
          <w:sz w:val="22"/>
        </w:rPr>
        <w:t>分</w:t>
      </w:r>
    </w:p>
    <w:p>
      <w:pPr>
        <w:spacing w:after="0"/>
        <w:jc w:val="center"/>
        <w:rPr>
          <w:sz w:val="22"/>
        </w:rPr>
        <w:sectPr>
          <w:type w:val="continuous"/>
          <w:pgSz w:w="15840" w:h="12240" w:orient="landscape"/>
          <w:pgMar w:top="1580" w:bottom="280" w:left="440" w:right="820"/>
          <w:cols w:num="5" w:equalWidth="0">
            <w:col w:w="1826" w:space="40"/>
            <w:col w:w="967" w:space="39"/>
            <w:col w:w="1963" w:space="39"/>
            <w:col w:w="3990" w:space="318"/>
            <w:col w:w="5398"/>
          </w:cols>
        </w:sectPr>
      </w:pPr>
    </w:p>
    <w:p>
      <w:pPr>
        <w:tabs>
          <w:tab w:pos="1947" w:val="left" w:leader="none"/>
        </w:tabs>
        <w:spacing w:before="40"/>
        <w:ind w:left="662" w:right="0" w:firstLine="0"/>
        <w:jc w:val="left"/>
        <w:rPr>
          <w:sz w:val="22"/>
        </w:rPr>
      </w:pPr>
      <w:r>
        <w:rPr>
          <w:rFonts w:ascii="Calibri" w:eastAsia="Calibri"/>
          <w:position w:val="2"/>
          <w:sz w:val="22"/>
        </w:rPr>
        <w:t>#</w:t>
        <w:tab/>
      </w:r>
      <w:r>
        <w:rPr>
          <w:spacing w:val="-5"/>
          <w:sz w:val="22"/>
        </w:rPr>
        <w:t>数量指标</w:t>
      </w:r>
    </w:p>
    <w:p>
      <w:pPr>
        <w:tabs>
          <w:tab w:pos="1947" w:val="left" w:leader="none"/>
        </w:tabs>
        <w:spacing w:before="35"/>
        <w:ind w:left="662" w:right="0" w:firstLine="0"/>
        <w:jc w:val="left"/>
        <w:rPr>
          <w:sz w:val="22"/>
        </w:rPr>
      </w:pPr>
      <w:r>
        <w:rPr>
          <w:rFonts w:ascii="Calibri" w:eastAsia="Calibri"/>
          <w:position w:val="16"/>
          <w:sz w:val="22"/>
        </w:rPr>
        <w:t>#</w:t>
        <w:tab/>
      </w:r>
      <w:r>
        <w:rPr>
          <w:spacing w:val="-5"/>
          <w:sz w:val="22"/>
        </w:rPr>
        <w:t>时效指标</w:t>
      </w:r>
    </w:p>
    <w:p>
      <w:pPr>
        <w:spacing w:line="280" w:lineRule="auto" w:before="37"/>
        <w:ind w:left="415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学校改造面积 </w:t>
      </w:r>
      <w:r>
        <w:rPr>
          <w:spacing w:val="-3"/>
          <w:sz w:val="22"/>
        </w:rPr>
        <w:t>工程验收合格率</w:t>
      </w:r>
    </w:p>
    <w:p>
      <w:pPr>
        <w:tabs>
          <w:tab w:pos="2126" w:val="left" w:leader="none"/>
        </w:tabs>
        <w:spacing w:before="37"/>
        <w:ind w:left="261" w:right="0" w:firstLine="0"/>
        <w:jc w:val="left"/>
        <w:rPr>
          <w:rFonts w:ascii="Calibri" w:eastAsia="Calibri"/>
          <w:sz w:val="22"/>
        </w:rPr>
      </w:pPr>
      <w:r>
        <w:rPr/>
        <w:br w:type="column"/>
      </w:r>
      <w:r>
        <w:rPr>
          <w:sz w:val="22"/>
        </w:rPr>
        <w:t>学校改造面积</w:t>
        <w:tab/>
      </w:r>
      <w:r>
        <w:rPr>
          <w:rFonts w:ascii="Calibri" w:eastAsia="Calibri"/>
          <w:position w:val="1"/>
          <w:sz w:val="22"/>
        </w:rPr>
        <w:t>=</w:t>
      </w:r>
    </w:p>
    <w:p>
      <w:pPr>
        <w:tabs>
          <w:tab w:pos="2126" w:val="left" w:leader="none"/>
        </w:tabs>
        <w:spacing w:before="48"/>
        <w:ind w:left="261" w:right="0" w:firstLine="0"/>
        <w:jc w:val="left"/>
        <w:rPr>
          <w:rFonts w:ascii="Calibri" w:eastAsia="Calibri"/>
          <w:sz w:val="22"/>
        </w:rPr>
      </w:pPr>
      <w:r>
        <w:rPr>
          <w:sz w:val="22"/>
        </w:rPr>
        <w:t>工程验收合格率</w:t>
        <w:tab/>
      </w:r>
      <w:r>
        <w:rPr>
          <w:rFonts w:ascii="Calibri" w:eastAsia="Calibri"/>
          <w:position w:val="1"/>
          <w:sz w:val="22"/>
        </w:rPr>
        <w:t>=</w:t>
      </w:r>
    </w:p>
    <w:p>
      <w:pPr>
        <w:spacing w:before="39"/>
        <w:ind w:left="662" w:right="0" w:firstLine="0"/>
        <w:jc w:val="left"/>
        <w:rPr>
          <w:rFonts w:ascii="Calibri"/>
          <w:sz w:val="22"/>
        </w:rPr>
      </w:pPr>
      <w:r>
        <w:rPr/>
        <w:br w:type="column"/>
      </w:r>
      <w:r>
        <w:rPr>
          <w:rFonts w:ascii="Calibri"/>
          <w:sz w:val="22"/>
        </w:rPr>
        <w:t>5187</w:t>
      </w:r>
    </w:p>
    <w:p>
      <w:pPr>
        <w:spacing w:before="62"/>
        <w:ind w:left="662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100</w:t>
      </w:r>
    </w:p>
    <w:p>
      <w:pPr>
        <w:spacing w:line="280" w:lineRule="auto" w:before="37"/>
        <w:ind w:left="200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平方米百分比</w:t>
      </w:r>
    </w:p>
    <w:p>
      <w:pPr>
        <w:spacing w:line="280" w:lineRule="auto" w:before="28"/>
        <w:ind w:left="538" w:right="484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鲁财科教</w:t>
      </w:r>
      <w:r>
        <w:rPr>
          <w:rFonts w:ascii="Calibri" w:eastAsia="Calibri"/>
          <w:sz w:val="22"/>
        </w:rPr>
        <w:t>(2021)11</w:t>
      </w:r>
      <w:r>
        <w:rPr>
          <w:sz w:val="22"/>
        </w:rPr>
        <w:t>号分值</w:t>
      </w:r>
      <w:r>
        <w:rPr>
          <w:rFonts w:ascii="Calibri" w:eastAsia="Calibri"/>
          <w:sz w:val="22"/>
        </w:rPr>
        <w:t>10</w:t>
      </w:r>
      <w:r>
        <w:rPr>
          <w:sz w:val="22"/>
        </w:rPr>
        <w:t>分，未达标扣</w:t>
      </w:r>
      <w:r>
        <w:rPr>
          <w:rFonts w:ascii="Calibri" w:eastAsia="Calibri"/>
          <w:sz w:val="22"/>
        </w:rPr>
        <w:t>1</w:t>
      </w:r>
      <w:r>
        <w:rPr>
          <w:sz w:val="22"/>
        </w:rPr>
        <w:t>分鲁财科教</w:t>
      </w:r>
      <w:r>
        <w:rPr>
          <w:rFonts w:ascii="Calibri" w:eastAsia="Calibri"/>
          <w:sz w:val="22"/>
        </w:rPr>
        <w:t>(2021)11</w:t>
      </w:r>
      <w:r>
        <w:rPr>
          <w:sz w:val="22"/>
        </w:rPr>
        <w:t>号分值</w:t>
      </w:r>
      <w:r>
        <w:rPr>
          <w:rFonts w:ascii="Calibri" w:eastAsia="Calibri"/>
          <w:sz w:val="22"/>
        </w:rPr>
        <w:t>10</w:t>
      </w:r>
      <w:r>
        <w:rPr>
          <w:sz w:val="22"/>
        </w:rPr>
        <w:t>分，每少百分之</w:t>
      </w:r>
    </w:p>
    <w:p>
      <w:pPr>
        <w:spacing w:line="243" w:lineRule="exact" w:before="0"/>
        <w:ind w:left="2399" w:right="1895" w:firstLine="0"/>
        <w:jc w:val="center"/>
        <w:rPr>
          <w:sz w:val="22"/>
        </w:rPr>
      </w:pPr>
      <w:r>
        <w:rPr>
          <w:sz w:val="22"/>
        </w:rPr>
        <w:t>一扣</w:t>
      </w:r>
      <w:r>
        <w:rPr>
          <w:rFonts w:ascii="Calibri" w:eastAsia="Calibri"/>
          <w:sz w:val="22"/>
        </w:rPr>
        <w:t>0.2</w:t>
      </w:r>
      <w:r>
        <w:rPr>
          <w:sz w:val="22"/>
        </w:rPr>
        <w:t>分</w:t>
      </w:r>
    </w:p>
    <w:p>
      <w:pPr>
        <w:spacing w:after="0" w:line="243" w:lineRule="exact"/>
        <w:jc w:val="center"/>
        <w:rPr>
          <w:sz w:val="22"/>
        </w:rPr>
        <w:sectPr>
          <w:type w:val="continuous"/>
          <w:pgSz w:w="15840" w:h="12240" w:orient="landscape"/>
          <w:pgMar w:top="1580" w:bottom="280" w:left="440" w:right="820"/>
          <w:cols w:num="6" w:equalWidth="0">
            <w:col w:w="2832" w:space="40"/>
            <w:col w:w="1963" w:space="39"/>
            <w:col w:w="2277" w:space="99"/>
            <w:col w:w="1113" w:space="40"/>
            <w:col w:w="863" w:space="39"/>
            <w:col w:w="5275"/>
          </w:cols>
        </w:sectPr>
      </w:pPr>
    </w:p>
    <w:p>
      <w:pPr>
        <w:spacing w:before="41"/>
        <w:ind w:left="662" w:right="0" w:firstLine="0"/>
        <w:jc w:val="left"/>
        <w:rPr>
          <w:sz w:val="22"/>
        </w:rPr>
      </w:pPr>
      <w:r>
        <w:rPr>
          <w:rFonts w:ascii="Calibri" w:eastAsia="Calibri"/>
          <w:position w:val="1"/>
          <w:sz w:val="22"/>
        </w:rPr>
        <w:t># </w:t>
      </w:r>
      <w:r>
        <w:rPr>
          <w:sz w:val="22"/>
        </w:rPr>
        <w:t>效益指标</w:t>
      </w:r>
    </w:p>
    <w:p>
      <w:pPr>
        <w:spacing w:before="22"/>
        <w:ind w:left="82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社会效益指</w:t>
      </w:r>
    </w:p>
    <w:p>
      <w:pPr>
        <w:spacing w:before="41"/>
        <w:ind w:left="194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学校年检合格率</w:t>
      </w:r>
    </w:p>
    <w:p>
      <w:pPr>
        <w:spacing w:before="41"/>
        <w:ind w:left="261" w:right="0" w:firstLine="0"/>
        <w:jc w:val="left"/>
        <w:rPr>
          <w:sz w:val="22"/>
        </w:rPr>
      </w:pPr>
      <w:r>
        <w:rPr/>
        <w:br w:type="column"/>
      </w:r>
      <w:r>
        <w:rPr>
          <w:spacing w:val="-3"/>
          <w:sz w:val="22"/>
        </w:rPr>
        <w:t>提高教职工工作积 文字描述</w:t>
      </w:r>
    </w:p>
    <w:p>
      <w:pPr>
        <w:spacing w:before="41"/>
        <w:ind w:left="662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显著提高</w:t>
      </w:r>
    </w:p>
    <w:p>
      <w:pPr>
        <w:spacing w:before="31"/>
        <w:ind w:left="317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鲁财科教</w:t>
      </w:r>
      <w:r>
        <w:rPr>
          <w:rFonts w:ascii="Calibri" w:eastAsia="Calibri"/>
          <w:sz w:val="22"/>
        </w:rPr>
        <w:t>(2021)11</w:t>
      </w:r>
      <w:r>
        <w:rPr>
          <w:sz w:val="22"/>
        </w:rPr>
        <w:t>号分值</w:t>
      </w:r>
      <w:r>
        <w:rPr>
          <w:rFonts w:ascii="Calibri" w:eastAsia="Calibri"/>
          <w:sz w:val="22"/>
        </w:rPr>
        <w:t>10</w:t>
      </w:r>
      <w:r>
        <w:rPr>
          <w:sz w:val="22"/>
        </w:rPr>
        <w:t>分，未达标扣</w:t>
      </w:r>
      <w:r>
        <w:rPr>
          <w:rFonts w:ascii="Calibri" w:eastAsia="Calibri"/>
          <w:sz w:val="22"/>
        </w:rPr>
        <w:t>1</w:t>
      </w:r>
      <w:r>
        <w:rPr>
          <w:sz w:val="22"/>
        </w:rPr>
        <w:t>分</w:t>
      </w:r>
    </w:p>
    <w:p>
      <w:pPr>
        <w:spacing w:after="0"/>
        <w:jc w:val="left"/>
        <w:rPr>
          <w:sz w:val="22"/>
        </w:rPr>
        <w:sectPr>
          <w:type w:val="continuous"/>
          <w:pgSz w:w="15840" w:h="12240" w:orient="landscape"/>
          <w:pgMar w:top="1580" w:bottom="280" w:left="440" w:right="820"/>
          <w:cols w:num="6" w:equalWidth="0">
            <w:col w:w="1826" w:space="40"/>
            <w:col w:w="1188" w:space="39"/>
            <w:col w:w="1742" w:space="39"/>
            <w:col w:w="3010" w:space="57"/>
            <w:col w:w="1546" w:space="39"/>
            <w:col w:w="5054"/>
          </w:cols>
        </w:sectPr>
      </w:pPr>
    </w:p>
    <w:p>
      <w:pPr>
        <w:tabs>
          <w:tab w:pos="1947" w:val="left" w:leader="none"/>
        </w:tabs>
        <w:spacing w:before="29"/>
        <w:ind w:left="662" w:right="0" w:firstLine="0"/>
        <w:jc w:val="left"/>
        <w:rPr>
          <w:sz w:val="22"/>
        </w:rPr>
      </w:pPr>
      <w:r>
        <w:rPr>
          <w:rFonts w:ascii="Calibri" w:eastAsia="Calibri"/>
          <w:sz w:val="22"/>
        </w:rPr>
        <w:t>#</w:t>
        <w:tab/>
      </w:r>
      <w:r>
        <w:rPr>
          <w:spacing w:val="-4"/>
          <w:position w:val="1"/>
          <w:sz w:val="22"/>
        </w:rPr>
        <w:t>社会效益指</w:t>
      </w:r>
    </w:p>
    <w:p>
      <w:pPr>
        <w:spacing w:before="49"/>
        <w:ind w:left="194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学生入学率</w:t>
      </w:r>
    </w:p>
    <w:p>
      <w:pPr>
        <w:tabs>
          <w:tab w:pos="2526" w:val="left" w:leader="none"/>
        </w:tabs>
        <w:spacing w:before="49"/>
        <w:ind w:left="661" w:right="0" w:firstLine="0"/>
        <w:jc w:val="left"/>
        <w:rPr>
          <w:rFonts w:ascii="Calibri" w:eastAsia="Calibri"/>
          <w:sz w:val="22"/>
        </w:rPr>
      </w:pPr>
      <w:r>
        <w:rPr/>
        <w:br w:type="column"/>
      </w:r>
      <w:r>
        <w:rPr>
          <w:sz w:val="22"/>
        </w:rPr>
        <w:t>学生入学率</w:t>
        <w:tab/>
      </w:r>
      <w:r>
        <w:rPr>
          <w:rFonts w:ascii="Calibri" w:eastAsia="Calibri"/>
          <w:position w:val="1"/>
          <w:sz w:val="22"/>
        </w:rPr>
        <w:t>=</w:t>
      </w:r>
    </w:p>
    <w:p>
      <w:pPr>
        <w:spacing w:before="49"/>
        <w:ind w:left="662" w:right="0" w:firstLine="0"/>
        <w:jc w:val="left"/>
        <w:rPr>
          <w:rFonts w:ascii="Calibri"/>
          <w:sz w:val="22"/>
        </w:rPr>
      </w:pPr>
      <w:r>
        <w:rPr/>
        <w:br w:type="column"/>
      </w:r>
      <w:r>
        <w:rPr>
          <w:rFonts w:ascii="Calibri"/>
          <w:sz w:val="22"/>
        </w:rPr>
        <w:t>100</w:t>
      </w:r>
    </w:p>
    <w:p>
      <w:pPr>
        <w:spacing w:before="49"/>
        <w:ind w:left="313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百分比</w:t>
      </w:r>
    </w:p>
    <w:p>
      <w:pPr>
        <w:spacing w:before="39"/>
        <w:ind w:left="538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鲁财科教</w:t>
      </w:r>
      <w:r>
        <w:rPr>
          <w:rFonts w:ascii="Calibri" w:eastAsia="Calibri"/>
          <w:sz w:val="22"/>
        </w:rPr>
        <w:t>(2021)11</w:t>
      </w:r>
      <w:r>
        <w:rPr>
          <w:sz w:val="22"/>
        </w:rPr>
        <w:t>号分值</w:t>
      </w:r>
      <w:r>
        <w:rPr>
          <w:rFonts w:ascii="Calibri" w:eastAsia="Calibri"/>
          <w:sz w:val="22"/>
        </w:rPr>
        <w:t>10</w:t>
      </w:r>
      <w:r>
        <w:rPr>
          <w:sz w:val="22"/>
        </w:rPr>
        <w:t>分，未达标扣</w:t>
      </w:r>
      <w:r>
        <w:rPr>
          <w:rFonts w:ascii="Calibri" w:eastAsia="Calibri"/>
          <w:sz w:val="22"/>
        </w:rPr>
        <w:t>1</w:t>
      </w:r>
      <w:r>
        <w:rPr>
          <w:sz w:val="22"/>
        </w:rPr>
        <w:t>分</w:t>
      </w:r>
    </w:p>
    <w:p>
      <w:pPr>
        <w:spacing w:after="0"/>
        <w:jc w:val="left"/>
        <w:rPr>
          <w:sz w:val="22"/>
        </w:rPr>
        <w:sectPr>
          <w:type w:val="continuous"/>
          <w:pgSz w:w="15840" w:h="12240" w:orient="landscape"/>
          <w:pgMar w:top="1580" w:bottom="280" w:left="440" w:right="820"/>
          <w:cols w:num="6" w:equalWidth="0">
            <w:col w:w="3053" w:space="40"/>
            <w:col w:w="1339" w:space="41"/>
            <w:col w:w="2677" w:space="100"/>
            <w:col w:w="1000" w:space="40"/>
            <w:col w:w="976" w:space="39"/>
            <w:col w:w="5275"/>
          </w:cols>
        </w:sectPr>
      </w:pPr>
    </w:p>
    <w:p>
      <w:pPr>
        <w:tabs>
          <w:tab w:pos="1947" w:val="left" w:leader="none"/>
        </w:tabs>
        <w:spacing w:before="30"/>
        <w:ind w:left="662" w:right="0" w:firstLine="0"/>
        <w:jc w:val="left"/>
        <w:rPr>
          <w:sz w:val="22"/>
        </w:rPr>
      </w:pPr>
      <w:r>
        <w:rPr>
          <w:rFonts w:ascii="Calibri" w:eastAsia="Calibri"/>
          <w:sz w:val="22"/>
        </w:rPr>
        <w:t>#</w:t>
        <w:tab/>
      </w:r>
      <w:r>
        <w:rPr>
          <w:spacing w:val="-4"/>
          <w:position w:val="1"/>
          <w:sz w:val="22"/>
        </w:rPr>
        <w:t>生态效益指</w:t>
      </w:r>
    </w:p>
    <w:p>
      <w:pPr>
        <w:spacing w:before="49"/>
        <w:ind w:left="194" w:right="0" w:firstLine="0"/>
        <w:jc w:val="left"/>
        <w:rPr>
          <w:rFonts w:ascii="Calibri" w:eastAsia="Calibri"/>
          <w:sz w:val="22"/>
        </w:rPr>
      </w:pPr>
      <w:r>
        <w:rPr/>
        <w:br w:type="column"/>
      </w:r>
      <w:r>
        <w:rPr>
          <w:sz w:val="22"/>
        </w:rPr>
        <w:t>教学条件改善程度 教学条件改善程度 </w:t>
      </w:r>
      <w:r>
        <w:rPr>
          <w:rFonts w:ascii="Calibri" w:eastAsia="Calibri"/>
          <w:position w:val="1"/>
          <w:sz w:val="22"/>
        </w:rPr>
        <w:t>=</w:t>
      </w:r>
    </w:p>
    <w:p>
      <w:pPr>
        <w:tabs>
          <w:tab w:pos="1352" w:val="left" w:leader="none"/>
        </w:tabs>
        <w:spacing w:before="49"/>
        <w:ind w:left="662" w:right="0" w:firstLine="0"/>
        <w:jc w:val="left"/>
        <w:rPr>
          <w:sz w:val="22"/>
        </w:rPr>
      </w:pPr>
      <w:r>
        <w:rPr/>
        <w:br w:type="column"/>
      </w:r>
      <w:r>
        <w:rPr>
          <w:rFonts w:ascii="Calibri" w:eastAsia="Calibri"/>
          <w:position w:val="1"/>
          <w:sz w:val="22"/>
        </w:rPr>
        <w:t>95</w:t>
        <w:tab/>
      </w:r>
      <w:r>
        <w:rPr>
          <w:spacing w:val="-7"/>
          <w:sz w:val="22"/>
        </w:rPr>
        <w:t>百分比</w:t>
      </w:r>
    </w:p>
    <w:p>
      <w:pPr>
        <w:spacing w:before="40"/>
        <w:ind w:left="538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鲁财科教</w:t>
      </w:r>
      <w:r>
        <w:rPr>
          <w:rFonts w:ascii="Calibri" w:eastAsia="Calibri"/>
          <w:sz w:val="22"/>
        </w:rPr>
        <w:t>(2021)11</w:t>
      </w:r>
      <w:r>
        <w:rPr>
          <w:sz w:val="22"/>
        </w:rPr>
        <w:t>号分值</w:t>
      </w:r>
      <w:r>
        <w:rPr>
          <w:rFonts w:ascii="Calibri" w:eastAsia="Calibri"/>
          <w:sz w:val="22"/>
        </w:rPr>
        <w:t>10</w:t>
      </w:r>
      <w:r>
        <w:rPr>
          <w:sz w:val="22"/>
        </w:rPr>
        <w:t>分，未达标扣</w:t>
      </w:r>
      <w:r>
        <w:rPr>
          <w:rFonts w:ascii="Calibri" w:eastAsia="Calibri"/>
          <w:sz w:val="22"/>
        </w:rPr>
        <w:t>1</w:t>
      </w:r>
      <w:r>
        <w:rPr>
          <w:sz w:val="22"/>
        </w:rPr>
        <w:t>分</w:t>
      </w:r>
    </w:p>
    <w:p>
      <w:pPr>
        <w:spacing w:after="0"/>
        <w:jc w:val="left"/>
        <w:rPr>
          <w:sz w:val="22"/>
        </w:rPr>
        <w:sectPr>
          <w:type w:val="continuous"/>
          <w:pgSz w:w="15840" w:h="12240" w:orient="landscape"/>
          <w:pgMar w:top="1580" w:bottom="280" w:left="440" w:right="820"/>
          <w:cols w:num="4" w:equalWidth="0">
            <w:col w:w="3053" w:space="40"/>
            <w:col w:w="4058" w:space="99"/>
            <w:col w:w="2016" w:space="40"/>
            <w:col w:w="5274"/>
          </w:cols>
        </w:sectPr>
      </w:pPr>
    </w:p>
    <w:p>
      <w:pPr>
        <w:spacing w:line="276" w:lineRule="exact" w:before="47"/>
        <w:ind w:left="662" w:right="0" w:firstLine="0"/>
        <w:jc w:val="left"/>
        <w:rPr>
          <w:sz w:val="22"/>
        </w:rPr>
      </w:pPr>
      <w:r>
        <w:rPr>
          <w:rFonts w:ascii="Calibri" w:eastAsia="Calibri"/>
          <w:position w:val="1"/>
          <w:sz w:val="22"/>
        </w:rPr>
        <w:t># </w:t>
      </w:r>
      <w:r>
        <w:rPr>
          <w:sz w:val="22"/>
        </w:rPr>
        <w:t>满意度指</w:t>
      </w:r>
    </w:p>
    <w:p>
      <w:pPr>
        <w:spacing w:line="276" w:lineRule="exact" w:before="0"/>
        <w:ind w:left="1274" w:right="0" w:firstLine="0"/>
        <w:jc w:val="left"/>
        <w:rPr>
          <w:sz w:val="22"/>
        </w:rPr>
      </w:pPr>
      <w:r>
        <w:rPr>
          <w:sz w:val="22"/>
        </w:rPr>
        <w:t>标</w:t>
      </w:r>
    </w:p>
    <w:p>
      <w:pPr>
        <w:spacing w:line="230" w:lineRule="auto" w:before="90"/>
        <w:ind w:left="82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服务对象满意度指标</w:t>
      </w:r>
    </w:p>
    <w:p>
      <w:pPr>
        <w:spacing w:before="47"/>
        <w:ind w:left="194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群众满意度</w:t>
      </w:r>
    </w:p>
    <w:p>
      <w:pPr>
        <w:tabs>
          <w:tab w:pos="2526" w:val="left" w:leader="none"/>
        </w:tabs>
        <w:spacing w:before="47"/>
        <w:ind w:left="661" w:right="0" w:firstLine="0"/>
        <w:jc w:val="left"/>
        <w:rPr>
          <w:rFonts w:ascii="Calibri" w:eastAsia="Calibri"/>
          <w:sz w:val="22"/>
        </w:rPr>
      </w:pPr>
      <w:r>
        <w:rPr/>
        <w:br w:type="column"/>
      </w:r>
      <w:r>
        <w:rPr>
          <w:sz w:val="22"/>
        </w:rPr>
        <w:t>群众满意度</w:t>
        <w:tab/>
      </w:r>
      <w:r>
        <w:rPr>
          <w:rFonts w:ascii="Calibri" w:eastAsia="Calibri"/>
          <w:position w:val="1"/>
          <w:sz w:val="22"/>
        </w:rPr>
        <w:t>=</w:t>
      </w:r>
    </w:p>
    <w:p>
      <w:pPr>
        <w:spacing w:before="50"/>
        <w:ind w:left="662" w:right="0" w:firstLine="0"/>
        <w:jc w:val="left"/>
        <w:rPr>
          <w:rFonts w:ascii="Calibri"/>
          <w:sz w:val="22"/>
        </w:rPr>
      </w:pPr>
      <w:r>
        <w:rPr/>
        <w:br w:type="column"/>
      </w:r>
      <w:r>
        <w:rPr>
          <w:rFonts w:ascii="Calibri"/>
          <w:sz w:val="22"/>
        </w:rPr>
        <w:t>100</w:t>
      </w:r>
    </w:p>
    <w:p>
      <w:pPr>
        <w:spacing w:before="47"/>
        <w:ind w:left="313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百分比</w:t>
      </w:r>
    </w:p>
    <w:p>
      <w:pPr>
        <w:spacing w:before="40"/>
        <w:ind w:left="538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鲁财科教</w:t>
      </w:r>
      <w:r>
        <w:rPr>
          <w:rFonts w:ascii="Calibri" w:eastAsia="Calibri"/>
          <w:sz w:val="22"/>
        </w:rPr>
        <w:t>(2021)11</w:t>
      </w:r>
      <w:r>
        <w:rPr>
          <w:sz w:val="22"/>
        </w:rPr>
        <w:t>号分值</w:t>
      </w:r>
      <w:r>
        <w:rPr>
          <w:rFonts w:ascii="Calibri" w:eastAsia="Calibri"/>
          <w:sz w:val="22"/>
        </w:rPr>
        <w:t>10</w:t>
      </w:r>
      <w:r>
        <w:rPr>
          <w:sz w:val="22"/>
        </w:rPr>
        <w:t>分</w:t>
      </w:r>
      <w:r>
        <w:rPr>
          <w:rFonts w:ascii="Calibri" w:eastAsia="Calibri"/>
          <w:sz w:val="22"/>
        </w:rPr>
        <w:t>,</w:t>
      </w:r>
      <w:r>
        <w:rPr>
          <w:sz w:val="22"/>
        </w:rPr>
        <w:t>每少百分之一</w:t>
      </w:r>
    </w:p>
    <w:p>
      <w:pPr>
        <w:spacing w:before="8"/>
        <w:ind w:left="2179" w:right="1896" w:firstLine="0"/>
        <w:jc w:val="center"/>
        <w:rPr>
          <w:sz w:val="22"/>
        </w:rPr>
      </w:pPr>
      <w:r>
        <w:rPr>
          <w:sz w:val="22"/>
        </w:rPr>
        <w:t>扣</w:t>
      </w:r>
      <w:r>
        <w:rPr>
          <w:rFonts w:ascii="Calibri" w:eastAsia="Calibri"/>
          <w:sz w:val="22"/>
        </w:rPr>
        <w:t>0.1</w:t>
      </w:r>
      <w:r>
        <w:rPr>
          <w:sz w:val="22"/>
        </w:rPr>
        <w:t>分</w:t>
      </w:r>
    </w:p>
    <w:p>
      <w:pPr>
        <w:spacing w:after="0"/>
        <w:jc w:val="center"/>
        <w:rPr>
          <w:sz w:val="22"/>
        </w:rPr>
        <w:sectPr>
          <w:type w:val="continuous"/>
          <w:pgSz w:w="15840" w:h="12240" w:orient="landscape"/>
          <w:pgMar w:top="1580" w:bottom="280" w:left="440" w:right="820"/>
          <w:cols w:num="7" w:equalWidth="0">
            <w:col w:w="1826" w:space="40"/>
            <w:col w:w="1188" w:space="39"/>
            <w:col w:w="1339" w:space="41"/>
            <w:col w:w="2677" w:space="100"/>
            <w:col w:w="1000" w:space="40"/>
            <w:col w:w="976" w:space="39"/>
            <w:col w:w="5275"/>
          </w:cols>
        </w:sectPr>
      </w:pPr>
    </w:p>
    <w:tbl>
      <w:tblPr>
        <w:tblW w:w="0" w:type="auto"/>
        <w:jc w:val="left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3"/>
        <w:gridCol w:w="1079"/>
        <w:gridCol w:w="1359"/>
        <w:gridCol w:w="2365"/>
        <w:gridCol w:w="2016"/>
        <w:gridCol w:w="924"/>
        <w:gridCol w:w="566"/>
        <w:gridCol w:w="1048"/>
        <w:gridCol w:w="2097"/>
        <w:gridCol w:w="2253"/>
      </w:tblGrid>
      <w:tr>
        <w:trPr>
          <w:trHeight w:val="251" w:hRule="atLeast"/>
        </w:trPr>
        <w:tc>
          <w:tcPr>
            <w:tcW w:w="14090" w:type="dxa"/>
            <w:gridSpan w:val="10"/>
            <w:shd w:val="clear" w:color="auto" w:fill="E9EEF6"/>
          </w:tcPr>
          <w:p>
            <w:pPr>
              <w:pStyle w:val="TableParagraph"/>
              <w:spacing w:line="232" w:lineRule="exact"/>
              <w:ind w:left="6044" w:right="6006"/>
              <w:jc w:val="center"/>
              <w:rPr>
                <w:sz w:val="22"/>
              </w:rPr>
            </w:pPr>
            <w:r>
              <w:rPr>
                <w:sz w:val="22"/>
              </w:rPr>
              <w:t>项目支出绩效目标表</w:t>
            </w:r>
          </w:p>
        </w:tc>
      </w:tr>
      <w:tr>
        <w:trPr>
          <w:trHeight w:val="340" w:hRule="atLeast"/>
        </w:trPr>
        <w:tc>
          <w:tcPr>
            <w:tcW w:w="14090" w:type="dxa"/>
            <w:gridSpan w:val="10"/>
          </w:tcPr>
          <w:p>
            <w:pPr>
              <w:pStyle w:val="TableParagraph"/>
              <w:spacing w:line="305" w:lineRule="exact" w:before="14"/>
              <w:ind w:left="6044" w:right="6005"/>
              <w:jc w:val="center"/>
              <w:rPr>
                <w:sz w:val="24"/>
              </w:rPr>
            </w:pPr>
            <w:r>
              <w:rPr>
                <w:sz w:val="24"/>
              </w:rPr>
              <w:t>年度目标（</w:t>
            </w:r>
            <w:r>
              <w:rPr>
                <w:rFonts w:ascii="Arial" w:eastAsia="Arial"/>
                <w:sz w:val="24"/>
              </w:rPr>
              <w:t>2023</w:t>
            </w:r>
            <w:r>
              <w:rPr>
                <w:sz w:val="24"/>
              </w:rPr>
              <w:t>）</w:t>
            </w:r>
          </w:p>
        </w:tc>
      </w:tr>
      <w:tr>
        <w:trPr>
          <w:trHeight w:val="329" w:hRule="atLeast"/>
        </w:trPr>
        <w:tc>
          <w:tcPr>
            <w:tcW w:w="383" w:type="dxa"/>
            <w:tcBorders>
              <w:bottom w:val="single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14"/>
              <w:ind w:left="14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2438" w:type="dxa"/>
            <w:gridSpan w:val="2"/>
            <w:tcBorders>
              <w:left w:val="dashed" w:sz="2" w:space="0" w:color="000000"/>
              <w:bottom w:val="single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15"/>
              <w:ind w:left="447"/>
              <w:rPr>
                <w:b/>
                <w:sz w:val="22"/>
              </w:rPr>
            </w:pPr>
            <w:r>
              <w:rPr>
                <w:b/>
                <w:sz w:val="22"/>
              </w:rPr>
              <w:t>项目编码及名称</w:t>
            </w:r>
          </w:p>
        </w:tc>
        <w:tc>
          <w:tcPr>
            <w:tcW w:w="4381" w:type="dxa"/>
            <w:gridSpan w:val="2"/>
            <w:tcBorders>
              <w:left w:val="dashed" w:sz="2" w:space="0" w:color="000000"/>
              <w:bottom w:val="single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9"/>
              <w:ind w:left="42"/>
              <w:rPr>
                <w:sz w:val="22"/>
              </w:rPr>
            </w:pPr>
            <w:r>
              <w:rPr>
                <w:rFonts w:ascii="Calibri" w:eastAsia="Calibri"/>
                <w:sz w:val="22"/>
              </w:rPr>
              <w:t>37040623P99001310855G-</w:t>
            </w:r>
            <w:r>
              <w:rPr>
                <w:sz w:val="22"/>
              </w:rPr>
              <w:t>实小保教费</w:t>
            </w:r>
          </w:p>
        </w:tc>
        <w:tc>
          <w:tcPr>
            <w:tcW w:w="1490" w:type="dxa"/>
            <w:gridSpan w:val="2"/>
            <w:tcBorders>
              <w:left w:val="dashed" w:sz="2" w:space="0" w:color="000000"/>
              <w:bottom w:val="single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15"/>
              <w:ind w:left="-31" w:right="-44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主管部门及代码</w:t>
            </w:r>
          </w:p>
        </w:tc>
        <w:tc>
          <w:tcPr>
            <w:tcW w:w="5398" w:type="dxa"/>
            <w:gridSpan w:val="3"/>
            <w:tcBorders>
              <w:left w:val="dashed" w:sz="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"/>
              <w:ind w:left="34"/>
              <w:rPr>
                <w:sz w:val="22"/>
              </w:rPr>
            </w:pPr>
            <w:r>
              <w:rPr>
                <w:rFonts w:ascii="Calibri" w:eastAsia="Calibri"/>
                <w:sz w:val="22"/>
              </w:rPr>
              <w:t>[203]</w:t>
            </w:r>
            <w:r>
              <w:rPr>
                <w:sz w:val="22"/>
              </w:rPr>
              <w:t>枣庄市山亭区教育和体育局</w:t>
            </w:r>
          </w:p>
        </w:tc>
      </w:tr>
      <w:tr>
        <w:trPr>
          <w:trHeight w:val="326" w:hRule="atLeast"/>
        </w:trPr>
        <w:tc>
          <w:tcPr>
            <w:tcW w:w="383" w:type="dxa"/>
            <w:tcBorders>
              <w:top w:val="single" w:sz="2" w:space="0" w:color="000000"/>
              <w:bottom w:val="single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10"/>
              <w:ind w:left="14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2438" w:type="dxa"/>
            <w:gridSpan w:val="2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15"/>
              <w:ind w:left="781"/>
              <w:rPr>
                <w:b/>
                <w:sz w:val="22"/>
              </w:rPr>
            </w:pPr>
            <w:r>
              <w:rPr>
                <w:b/>
                <w:sz w:val="22"/>
              </w:rPr>
              <w:t>项目单位</w:t>
            </w:r>
          </w:p>
        </w:tc>
        <w:tc>
          <w:tcPr>
            <w:tcW w:w="4381" w:type="dxa"/>
            <w:gridSpan w:val="2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5"/>
              <w:ind w:left="42"/>
              <w:rPr>
                <w:sz w:val="22"/>
              </w:rPr>
            </w:pPr>
            <w:r>
              <w:rPr>
                <w:rFonts w:ascii="Calibri" w:eastAsia="Calibri"/>
                <w:sz w:val="22"/>
              </w:rPr>
              <w:t>203008-8]</w:t>
            </w:r>
            <w:r>
              <w:rPr>
                <w:sz w:val="22"/>
              </w:rPr>
              <w:t>枣庄市山亭区实验小学</w:t>
            </w:r>
          </w:p>
        </w:tc>
        <w:tc>
          <w:tcPr>
            <w:tcW w:w="1490" w:type="dxa"/>
            <w:gridSpan w:val="2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15"/>
              <w:ind w:left="82"/>
              <w:rPr>
                <w:b/>
                <w:sz w:val="22"/>
              </w:rPr>
            </w:pPr>
            <w:r>
              <w:rPr>
                <w:b/>
                <w:sz w:val="22"/>
              </w:rPr>
              <w:t>年度资金总额</w:t>
            </w:r>
          </w:p>
        </w:tc>
        <w:tc>
          <w:tcPr>
            <w:tcW w:w="5398" w:type="dxa"/>
            <w:gridSpan w:val="3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"/>
              <w:ind w:left="3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980000</w:t>
            </w:r>
          </w:p>
        </w:tc>
      </w:tr>
      <w:tr>
        <w:trPr>
          <w:trHeight w:val="659" w:hRule="atLeast"/>
        </w:trPr>
        <w:tc>
          <w:tcPr>
            <w:tcW w:w="383" w:type="dxa"/>
            <w:tcBorders>
              <w:top w:val="single" w:sz="2" w:space="0" w:color="000000"/>
              <w:bottom w:val="single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11"/>
              <w:ind w:left="14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79" w:type="dxa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15"/>
              <w:ind w:left="87" w:right="6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资金用途</w:t>
            </w:r>
          </w:p>
        </w:tc>
        <w:tc>
          <w:tcPr>
            <w:tcW w:w="12628" w:type="dxa"/>
            <w:gridSpan w:val="8"/>
            <w:tcBorders>
              <w:top w:val="single" w:sz="2" w:space="0" w:color="000000"/>
              <w:left w:val="dashed" w:sz="2" w:space="0" w:color="000000"/>
              <w:bottom w:val="single" w:sz="12" w:space="0" w:color="AFC4DE"/>
              <w:right w:val="single" w:sz="12" w:space="0" w:color="000000"/>
            </w:tcBorders>
          </w:tcPr>
          <w:p>
            <w:pPr>
              <w:pStyle w:val="TableParagraph"/>
              <w:spacing w:before="15"/>
              <w:ind w:left="45"/>
              <w:rPr>
                <w:sz w:val="22"/>
              </w:rPr>
            </w:pPr>
            <w:r>
              <w:rPr>
                <w:sz w:val="22"/>
              </w:rPr>
              <w:t>幼儿园教师工资及房租支出。保障教育教学活动的正常进行。</w:t>
            </w:r>
          </w:p>
        </w:tc>
      </w:tr>
      <w:tr>
        <w:trPr>
          <w:trHeight w:val="301" w:hRule="atLeast"/>
        </w:trPr>
        <w:tc>
          <w:tcPr>
            <w:tcW w:w="383" w:type="dxa"/>
            <w:tcBorders>
              <w:top w:val="single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line="205" w:lineRule="exact"/>
              <w:ind w:left="14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079" w:type="dxa"/>
            <w:vMerge w:val="restart"/>
            <w:tcBorders>
              <w:top w:val="single" w:sz="2" w:space="0" w:color="000000"/>
              <w:left w:val="dashed" w:sz="2" w:space="0" w:color="000000"/>
              <w:bottom w:val="dashed" w:sz="2" w:space="0" w:color="000000"/>
              <w:right w:val="dashed" w:sz="12" w:space="0" w:color="AFC4DE"/>
            </w:tcBorders>
          </w:tcPr>
          <w:p>
            <w:pPr>
              <w:pStyle w:val="TableParagraph"/>
              <w:spacing w:before="3"/>
              <w:ind w:left="104"/>
              <w:rPr>
                <w:b/>
                <w:sz w:val="22"/>
              </w:rPr>
            </w:pPr>
            <w:r>
              <w:rPr>
                <w:b/>
                <w:spacing w:val="2"/>
                <w:w w:val="95"/>
                <w:sz w:val="22"/>
              </w:rPr>
              <w:t>金支出计</w:t>
            </w:r>
          </w:p>
          <w:p>
            <w:pPr>
              <w:pStyle w:val="TableParagraph"/>
              <w:spacing w:line="278" w:lineRule="exact" w:before="39"/>
              <w:ind w:left="37"/>
              <w:rPr>
                <w:sz w:val="22"/>
              </w:rPr>
            </w:pPr>
            <w:r>
              <w:rPr>
                <w:rFonts w:ascii="Calibri" w:eastAsia="Calibri"/>
                <w:sz w:val="22"/>
              </w:rPr>
              <w:t>(</w:t>
            </w:r>
            <w:r>
              <w:rPr>
                <w:sz w:val="22"/>
              </w:rPr>
              <w:t>累计支出</w:t>
            </w:r>
          </w:p>
        </w:tc>
        <w:tc>
          <w:tcPr>
            <w:tcW w:w="3724" w:type="dxa"/>
            <w:gridSpan w:val="2"/>
            <w:tcBorders>
              <w:top w:val="single" w:sz="12" w:space="0" w:color="AFC4DE"/>
              <w:left w:val="dashed" w:sz="8" w:space="0" w:color="AFC4DE"/>
              <w:bottom w:val="dashed" w:sz="12" w:space="0" w:color="AFC4DE"/>
              <w:right w:val="dashed" w:sz="2" w:space="0" w:color="000000"/>
            </w:tcBorders>
          </w:tcPr>
          <w:p>
            <w:pPr>
              <w:pStyle w:val="TableParagraph"/>
              <w:spacing w:line="281" w:lineRule="exact"/>
              <w:ind w:left="1562" w:right="1545"/>
              <w:jc w:val="center"/>
              <w:rPr>
                <w:b/>
                <w:sz w:val="22"/>
              </w:rPr>
            </w:pPr>
            <w:r>
              <w:rPr>
                <w:rFonts w:ascii="Arial" w:eastAsia="Arial"/>
                <w:b/>
                <w:sz w:val="22"/>
              </w:rPr>
              <w:t>3</w:t>
            </w:r>
            <w:r>
              <w:rPr>
                <w:b/>
                <w:sz w:val="22"/>
              </w:rPr>
              <w:t>月底</w:t>
            </w:r>
          </w:p>
        </w:tc>
        <w:tc>
          <w:tcPr>
            <w:tcW w:w="2016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line="277" w:lineRule="exact"/>
              <w:ind w:left="708" w:right="698"/>
              <w:jc w:val="center"/>
              <w:rPr>
                <w:b/>
                <w:sz w:val="22"/>
              </w:rPr>
            </w:pPr>
            <w:r>
              <w:rPr>
                <w:rFonts w:ascii="Arial" w:eastAsia="Arial"/>
                <w:b/>
                <w:sz w:val="22"/>
              </w:rPr>
              <w:t>6</w:t>
            </w:r>
            <w:r>
              <w:rPr>
                <w:b/>
                <w:sz w:val="22"/>
              </w:rPr>
              <w:t>月底</w:t>
            </w:r>
          </w:p>
        </w:tc>
        <w:tc>
          <w:tcPr>
            <w:tcW w:w="2538" w:type="dxa"/>
            <w:gridSpan w:val="3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line="277" w:lineRule="exact"/>
              <w:ind w:left="910" w:right="896"/>
              <w:jc w:val="center"/>
              <w:rPr>
                <w:b/>
                <w:sz w:val="22"/>
              </w:rPr>
            </w:pPr>
            <w:r>
              <w:rPr>
                <w:rFonts w:ascii="Arial" w:eastAsia="Arial"/>
                <w:b/>
                <w:sz w:val="22"/>
              </w:rPr>
              <w:t>10</w:t>
            </w:r>
            <w:r>
              <w:rPr>
                <w:b/>
                <w:sz w:val="22"/>
              </w:rPr>
              <w:t>月底</w:t>
            </w:r>
          </w:p>
        </w:tc>
        <w:tc>
          <w:tcPr>
            <w:tcW w:w="4350" w:type="dxa"/>
            <w:gridSpan w:val="2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single" w:sz="12" w:space="0" w:color="000000"/>
            </w:tcBorders>
          </w:tcPr>
          <w:p>
            <w:pPr>
              <w:pStyle w:val="TableParagraph"/>
              <w:spacing w:line="277" w:lineRule="exact"/>
              <w:ind w:left="1822" w:right="1783"/>
              <w:jc w:val="center"/>
              <w:rPr>
                <w:b/>
                <w:sz w:val="22"/>
              </w:rPr>
            </w:pPr>
            <w:r>
              <w:rPr>
                <w:rFonts w:ascii="Arial" w:eastAsia="Arial"/>
                <w:b/>
                <w:sz w:val="22"/>
              </w:rPr>
              <w:t>12</w:t>
            </w:r>
            <w:r>
              <w:rPr>
                <w:b/>
                <w:sz w:val="22"/>
              </w:rPr>
              <w:t>月底</w:t>
            </w:r>
          </w:p>
        </w:tc>
      </w:tr>
      <w:tr>
        <w:trPr>
          <w:trHeight w:val="290" w:hRule="atLeast"/>
        </w:trPr>
        <w:tc>
          <w:tcPr>
            <w:tcW w:w="383" w:type="dxa"/>
            <w:tcBorders>
              <w:top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line="206" w:lineRule="exact"/>
              <w:ind w:left="14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079" w:type="dxa"/>
            <w:vMerge/>
            <w:tcBorders>
              <w:top w:val="nil"/>
              <w:left w:val="dashed" w:sz="2" w:space="0" w:color="000000"/>
              <w:bottom w:val="dashed" w:sz="2" w:space="0" w:color="000000"/>
              <w:right w:val="dashed" w:sz="12" w:space="0" w:color="AFC4D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4" w:type="dxa"/>
            <w:gridSpan w:val="2"/>
            <w:tcBorders>
              <w:top w:val="dashed" w:sz="12" w:space="0" w:color="AFC4DE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line="267" w:lineRule="exact" w:before="3"/>
              <w:ind w:right="2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245000.00</w:t>
            </w:r>
          </w:p>
        </w:tc>
        <w:tc>
          <w:tcPr>
            <w:tcW w:w="2016" w:type="dxa"/>
            <w:tcBorders>
              <w:top w:val="dashed" w:sz="2" w:space="0" w:color="000000"/>
              <w:left w:val="dashed" w:sz="2" w:space="0" w:color="000000"/>
              <w:bottom w:val="dashed" w:sz="8" w:space="0" w:color="AFC4DE"/>
              <w:right w:val="dashed" w:sz="2" w:space="0" w:color="000000"/>
            </w:tcBorders>
          </w:tcPr>
          <w:p>
            <w:pPr>
              <w:pStyle w:val="TableParagraph"/>
              <w:spacing w:line="267" w:lineRule="exact" w:before="3"/>
              <w:ind w:left="103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490000.00</w:t>
            </w:r>
          </w:p>
        </w:tc>
        <w:tc>
          <w:tcPr>
            <w:tcW w:w="2538" w:type="dxa"/>
            <w:gridSpan w:val="3"/>
            <w:tcBorders>
              <w:top w:val="dashed" w:sz="2" w:space="0" w:color="000000"/>
              <w:left w:val="dashed" w:sz="2" w:space="0" w:color="000000"/>
              <w:bottom w:val="dashed" w:sz="8" w:space="0" w:color="AFC4DE"/>
              <w:right w:val="dashed" w:sz="2" w:space="0" w:color="000000"/>
            </w:tcBorders>
          </w:tcPr>
          <w:p>
            <w:pPr>
              <w:pStyle w:val="TableParagraph"/>
              <w:spacing w:line="267" w:lineRule="exact" w:before="3"/>
              <w:ind w:left="155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735000.00</w:t>
            </w:r>
          </w:p>
        </w:tc>
        <w:tc>
          <w:tcPr>
            <w:tcW w:w="4350" w:type="dxa"/>
            <w:gridSpan w:val="2"/>
            <w:tcBorders>
              <w:top w:val="dashed" w:sz="2" w:space="0" w:color="000000"/>
              <w:left w:val="dashed" w:sz="2" w:space="0" w:color="000000"/>
              <w:bottom w:val="dashed" w:sz="8" w:space="0" w:color="AFC4DE"/>
              <w:right w:val="single" w:sz="12" w:space="0" w:color="000000"/>
            </w:tcBorders>
          </w:tcPr>
          <w:p>
            <w:pPr>
              <w:pStyle w:val="TableParagraph"/>
              <w:spacing w:line="267" w:lineRule="exact" w:before="3"/>
              <w:ind w:right="-1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980000.00</w:t>
            </w:r>
          </w:p>
        </w:tc>
      </w:tr>
      <w:tr>
        <w:trPr>
          <w:trHeight w:val="301" w:hRule="atLeast"/>
        </w:trPr>
        <w:tc>
          <w:tcPr>
            <w:tcW w:w="383" w:type="dxa"/>
            <w:tcBorders>
              <w:top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9"/>
              <w:ind w:left="9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079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line="268" w:lineRule="exact" w:before="13"/>
              <w:ind w:left="87" w:right="59"/>
              <w:jc w:val="center"/>
              <w:rPr>
                <w:sz w:val="22"/>
              </w:rPr>
            </w:pPr>
            <w:r>
              <w:rPr>
                <w:sz w:val="22"/>
              </w:rPr>
              <w:t>度绩效目</w:t>
            </w:r>
          </w:p>
        </w:tc>
        <w:tc>
          <w:tcPr>
            <w:tcW w:w="1359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line="278" w:lineRule="exact" w:before="3"/>
              <w:ind w:left="45"/>
              <w:rPr>
                <w:rFonts w:ascii="Calibri" w:eastAsia="Calibri"/>
                <w:sz w:val="22"/>
              </w:rPr>
            </w:pPr>
            <w:r>
              <w:rPr>
                <w:sz w:val="22"/>
              </w:rPr>
              <w:t>目标</w:t>
            </w:r>
            <w:r>
              <w:rPr>
                <w:rFonts w:ascii="Calibri" w:eastAsia="Calibri"/>
                <w:sz w:val="22"/>
              </w:rPr>
              <w:t>1</w:t>
            </w:r>
          </w:p>
        </w:tc>
        <w:tc>
          <w:tcPr>
            <w:tcW w:w="11269" w:type="dxa"/>
            <w:gridSpan w:val="7"/>
            <w:tcBorders>
              <w:top w:val="dashed" w:sz="12" w:space="0" w:color="AFC4DE"/>
              <w:left w:val="dashed" w:sz="2" w:space="0" w:color="000000"/>
              <w:bottom w:val="dashed" w:sz="12" w:space="0" w:color="AFC4DE"/>
            </w:tcBorders>
          </w:tcPr>
          <w:p>
            <w:pPr>
              <w:pStyle w:val="TableParagraph"/>
              <w:spacing w:line="268" w:lineRule="exact" w:before="13"/>
              <w:ind w:left="42"/>
              <w:rPr>
                <w:sz w:val="22"/>
              </w:rPr>
            </w:pPr>
            <w:r>
              <w:rPr>
                <w:sz w:val="22"/>
              </w:rPr>
              <w:t>改善办学条件，保持教师队伍稳定，创办人民满意学校。</w:t>
            </w:r>
          </w:p>
        </w:tc>
      </w:tr>
      <w:tr>
        <w:trPr>
          <w:trHeight w:val="316" w:hRule="atLeast"/>
        </w:trPr>
        <w:tc>
          <w:tcPr>
            <w:tcW w:w="383" w:type="dxa"/>
            <w:tcBorders>
              <w:top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9"/>
              <w:ind w:left="9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1079" w:type="dxa"/>
            <w:vMerge w:val="restart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13"/>
              <w:ind w:left="104"/>
              <w:rPr>
                <w:b/>
                <w:sz w:val="22"/>
              </w:rPr>
            </w:pPr>
            <w:r>
              <w:rPr>
                <w:b/>
                <w:sz w:val="22"/>
              </w:rPr>
              <w:t>一级指标</w:t>
            </w:r>
          </w:p>
        </w:tc>
        <w:tc>
          <w:tcPr>
            <w:tcW w:w="1359" w:type="dxa"/>
            <w:vMerge w:val="restart"/>
            <w:tcBorders>
              <w:top w:val="dashed" w:sz="2" w:space="0" w:color="000000"/>
              <w:left w:val="dashed" w:sz="2" w:space="0" w:color="000000"/>
              <w:bottom w:val="dashed" w:sz="8" w:space="0" w:color="AFC4DE"/>
              <w:right w:val="dashed" w:sz="2" w:space="0" w:color="000000"/>
            </w:tcBorders>
          </w:tcPr>
          <w:p>
            <w:pPr>
              <w:pStyle w:val="TableParagraph"/>
              <w:spacing w:before="13"/>
              <w:ind w:left="247"/>
              <w:rPr>
                <w:b/>
                <w:sz w:val="22"/>
              </w:rPr>
            </w:pPr>
            <w:r>
              <w:rPr>
                <w:b/>
                <w:sz w:val="22"/>
              </w:rPr>
              <w:t>二级指标</w:t>
            </w:r>
          </w:p>
        </w:tc>
        <w:tc>
          <w:tcPr>
            <w:tcW w:w="2365" w:type="dxa"/>
            <w:vMerge w:val="restart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13"/>
              <w:ind w:left="745"/>
              <w:rPr>
                <w:b/>
                <w:sz w:val="22"/>
              </w:rPr>
            </w:pPr>
            <w:r>
              <w:rPr>
                <w:b/>
                <w:sz w:val="22"/>
              </w:rPr>
              <w:t>三级指标</w:t>
            </w:r>
          </w:p>
        </w:tc>
        <w:tc>
          <w:tcPr>
            <w:tcW w:w="2016" w:type="dxa"/>
            <w:vMerge w:val="restart"/>
            <w:tcBorders>
              <w:top w:val="dashed" w:sz="8" w:space="0" w:color="AFC4DE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13"/>
              <w:ind w:left="567"/>
              <w:rPr>
                <w:b/>
                <w:sz w:val="22"/>
              </w:rPr>
            </w:pPr>
            <w:r>
              <w:rPr>
                <w:b/>
                <w:sz w:val="22"/>
              </w:rPr>
              <w:t>指标说明</w:t>
            </w:r>
          </w:p>
        </w:tc>
        <w:tc>
          <w:tcPr>
            <w:tcW w:w="2538" w:type="dxa"/>
            <w:gridSpan w:val="3"/>
            <w:tcBorders>
              <w:top w:val="dashed" w:sz="8" w:space="0" w:color="AFC4DE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13"/>
              <w:ind w:left="908" w:right="89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指标值</w:t>
            </w:r>
          </w:p>
        </w:tc>
        <w:tc>
          <w:tcPr>
            <w:tcW w:w="2097" w:type="dxa"/>
            <w:vMerge w:val="restart"/>
            <w:tcBorders>
              <w:top w:val="dashed" w:sz="8" w:space="0" w:color="AFC4DE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13"/>
              <w:ind w:left="385"/>
              <w:rPr>
                <w:b/>
                <w:sz w:val="22"/>
              </w:rPr>
            </w:pPr>
            <w:r>
              <w:rPr>
                <w:b/>
                <w:sz w:val="22"/>
              </w:rPr>
              <w:t>指标确定依据</w:t>
            </w:r>
          </w:p>
        </w:tc>
        <w:tc>
          <w:tcPr>
            <w:tcW w:w="2253" w:type="dxa"/>
            <w:vMerge w:val="restart"/>
            <w:tcBorders>
              <w:top w:val="dashed" w:sz="8" w:space="0" w:color="AFC4DE"/>
              <w:left w:val="dashed" w:sz="2" w:space="0" w:color="000000"/>
              <w:bottom w:val="dashed" w:sz="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"/>
              <w:ind w:left="357"/>
              <w:rPr>
                <w:b/>
                <w:sz w:val="22"/>
              </w:rPr>
            </w:pPr>
            <w:r>
              <w:rPr>
                <w:b/>
                <w:sz w:val="22"/>
              </w:rPr>
              <w:t>评（扣）分标准</w:t>
            </w:r>
          </w:p>
        </w:tc>
      </w:tr>
      <w:tr>
        <w:trPr>
          <w:trHeight w:val="311" w:hRule="atLeast"/>
        </w:trPr>
        <w:tc>
          <w:tcPr>
            <w:tcW w:w="383" w:type="dxa"/>
            <w:tcBorders>
              <w:top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3"/>
              <w:ind w:left="9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1079" w:type="dxa"/>
            <w:vMerge/>
            <w:tcBorders>
              <w:top w:val="nil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vMerge/>
            <w:tcBorders>
              <w:top w:val="nil"/>
              <w:left w:val="dashed" w:sz="2" w:space="0" w:color="000000"/>
              <w:bottom w:val="dashed" w:sz="8" w:space="0" w:color="AFC4DE"/>
              <w:right w:val="dashed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65" w:type="dxa"/>
            <w:vMerge/>
            <w:tcBorders>
              <w:top w:val="nil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vMerge/>
            <w:tcBorders>
              <w:top w:val="nil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5"/>
              <w:ind w:left="245"/>
              <w:rPr>
                <w:b/>
                <w:sz w:val="22"/>
              </w:rPr>
            </w:pPr>
            <w:r>
              <w:rPr>
                <w:b/>
                <w:sz w:val="22"/>
              </w:rPr>
              <w:t>符号</w:t>
            </w:r>
          </w:p>
        </w:tc>
        <w:tc>
          <w:tcPr>
            <w:tcW w:w="566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5"/>
              <w:ind w:left="175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值</w:t>
            </w:r>
          </w:p>
        </w:tc>
        <w:tc>
          <w:tcPr>
            <w:tcW w:w="1048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5"/>
              <w:ind w:left="82"/>
              <w:rPr>
                <w:b/>
                <w:sz w:val="22"/>
              </w:rPr>
            </w:pPr>
            <w:r>
              <w:rPr>
                <w:b/>
                <w:sz w:val="22"/>
              </w:rPr>
              <w:t>（文字描</w:t>
            </w:r>
          </w:p>
        </w:tc>
        <w:tc>
          <w:tcPr>
            <w:tcW w:w="2097" w:type="dxa"/>
            <w:vMerge/>
            <w:tcBorders>
              <w:top w:val="nil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vMerge/>
            <w:tcBorders>
              <w:top w:val="nil"/>
              <w:left w:val="dashed" w:sz="2" w:space="0" w:color="000000"/>
              <w:bottom w:val="dashed" w:sz="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383" w:type="dxa"/>
            <w:tcBorders>
              <w:top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8"/>
              <w:ind w:left="8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13</w:t>
            </w:r>
          </w:p>
        </w:tc>
        <w:tc>
          <w:tcPr>
            <w:tcW w:w="1079" w:type="dxa"/>
            <w:vMerge w:val="restart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8" w:space="0" w:color="AFC4DE"/>
            </w:tcBorders>
          </w:tcPr>
          <w:p>
            <w:pPr>
              <w:pStyle w:val="TableParagraph"/>
              <w:spacing w:before="7"/>
              <w:ind w:left="109"/>
              <w:rPr>
                <w:sz w:val="22"/>
              </w:rPr>
            </w:pPr>
            <w:r>
              <w:rPr>
                <w:sz w:val="22"/>
              </w:rPr>
              <w:t>成本指标</w:t>
            </w:r>
          </w:p>
        </w:tc>
        <w:tc>
          <w:tcPr>
            <w:tcW w:w="1359" w:type="dxa"/>
            <w:tcBorders>
              <w:top w:val="dashed" w:sz="8" w:space="0" w:color="AFC4DE"/>
              <w:left w:val="dashed" w:sz="8" w:space="0" w:color="AFC4DE"/>
              <w:bottom w:val="dashed" w:sz="8" w:space="0" w:color="AFC4DE"/>
              <w:right w:val="dashed" w:sz="8" w:space="0" w:color="AFC4DE"/>
            </w:tcBorders>
          </w:tcPr>
          <w:p>
            <w:pPr>
              <w:pStyle w:val="TableParagraph"/>
              <w:spacing w:line="271" w:lineRule="exact" w:before="20"/>
              <w:ind w:left="38" w:right="-29"/>
              <w:rPr>
                <w:sz w:val="22"/>
              </w:rPr>
            </w:pPr>
            <w:r>
              <w:rPr>
                <w:spacing w:val="-3"/>
                <w:sz w:val="22"/>
              </w:rPr>
              <w:t>经济成本指标</w:t>
            </w:r>
          </w:p>
        </w:tc>
        <w:tc>
          <w:tcPr>
            <w:tcW w:w="2365" w:type="dxa"/>
            <w:tcBorders>
              <w:top w:val="dashed" w:sz="2" w:space="0" w:color="000000"/>
              <w:left w:val="dashed" w:sz="8" w:space="0" w:color="AFC4DE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7"/>
              <w:ind w:left="35"/>
              <w:rPr>
                <w:sz w:val="22"/>
              </w:rPr>
            </w:pPr>
            <w:r>
              <w:rPr>
                <w:sz w:val="22"/>
              </w:rPr>
              <w:t>聘用教师工资</w:t>
            </w:r>
          </w:p>
        </w:tc>
        <w:tc>
          <w:tcPr>
            <w:tcW w:w="2016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7"/>
              <w:ind w:left="36"/>
              <w:rPr>
                <w:sz w:val="22"/>
              </w:rPr>
            </w:pPr>
            <w:r>
              <w:rPr>
                <w:sz w:val="22"/>
              </w:rPr>
              <w:t>聘用教师工资</w:t>
            </w:r>
          </w:p>
        </w:tc>
        <w:tc>
          <w:tcPr>
            <w:tcW w:w="924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8"/>
              <w:ind w:left="3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=</w:t>
            </w:r>
          </w:p>
        </w:tc>
        <w:tc>
          <w:tcPr>
            <w:tcW w:w="566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8"/>
              <w:ind w:left="3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24</w:t>
            </w:r>
          </w:p>
        </w:tc>
        <w:tc>
          <w:tcPr>
            <w:tcW w:w="1048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7"/>
              <w:ind w:left="34"/>
              <w:rPr>
                <w:sz w:val="22"/>
              </w:rPr>
            </w:pPr>
            <w:r>
              <w:rPr>
                <w:sz w:val="22"/>
              </w:rPr>
              <w:t>万元</w:t>
            </w:r>
          </w:p>
        </w:tc>
        <w:tc>
          <w:tcPr>
            <w:tcW w:w="2097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line="280" w:lineRule="exact"/>
              <w:ind w:left="35"/>
              <w:rPr>
                <w:rFonts w:ascii="Calibri" w:eastAsia="Calibri"/>
                <w:sz w:val="22"/>
              </w:rPr>
            </w:pPr>
            <w:r>
              <w:rPr>
                <w:sz w:val="22"/>
              </w:rPr>
              <w:t>鲁财科教（</w:t>
            </w:r>
            <w:r>
              <w:rPr>
                <w:rFonts w:ascii="Calibri" w:eastAsia="Calibri"/>
                <w:sz w:val="22"/>
              </w:rPr>
              <w:t>2021</w:t>
            </w:r>
            <w:r>
              <w:rPr>
                <w:sz w:val="22"/>
              </w:rPr>
              <w:t>）</w:t>
            </w:r>
            <w:r>
              <w:rPr>
                <w:rFonts w:ascii="Calibri" w:eastAsia="Calibri"/>
                <w:sz w:val="22"/>
              </w:rPr>
              <w:t>11</w:t>
            </w:r>
          </w:p>
        </w:tc>
        <w:tc>
          <w:tcPr>
            <w:tcW w:w="2253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single" w:sz="12" w:space="0" w:color="000000"/>
            </w:tcBorders>
          </w:tcPr>
          <w:p>
            <w:pPr>
              <w:pStyle w:val="TableParagraph"/>
              <w:spacing w:line="280" w:lineRule="exact"/>
              <w:ind w:left="38"/>
              <w:rPr>
                <w:sz w:val="22"/>
              </w:rPr>
            </w:pPr>
            <w:r>
              <w:rPr>
                <w:sz w:val="22"/>
              </w:rPr>
              <w:t>分值</w:t>
            </w:r>
            <w:r>
              <w:rPr>
                <w:rFonts w:ascii="Calibri" w:eastAsia="Calibri"/>
                <w:sz w:val="22"/>
              </w:rPr>
              <w:t>10</w:t>
            </w:r>
            <w:r>
              <w:rPr>
                <w:sz w:val="22"/>
              </w:rPr>
              <w:t>分</w:t>
            </w:r>
            <w:r>
              <w:rPr>
                <w:rFonts w:ascii="Calibri" w:eastAsia="Calibri"/>
                <w:sz w:val="22"/>
              </w:rPr>
              <w:t>,</w:t>
            </w:r>
            <w:r>
              <w:rPr>
                <w:sz w:val="22"/>
              </w:rPr>
              <w:t>未完成扣</w:t>
            </w:r>
            <w:r>
              <w:rPr>
                <w:rFonts w:ascii="Calibri" w:eastAsia="Calibri"/>
                <w:sz w:val="22"/>
              </w:rPr>
              <w:t>1</w:t>
            </w:r>
            <w:r>
              <w:rPr>
                <w:sz w:val="22"/>
              </w:rPr>
              <w:t>分</w:t>
            </w:r>
          </w:p>
        </w:tc>
      </w:tr>
      <w:tr>
        <w:trPr>
          <w:trHeight w:val="311" w:hRule="atLeast"/>
        </w:trPr>
        <w:tc>
          <w:tcPr>
            <w:tcW w:w="383" w:type="dxa"/>
            <w:tcBorders>
              <w:top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8"/>
              <w:ind w:left="8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</w:t>
            </w:r>
          </w:p>
        </w:tc>
        <w:tc>
          <w:tcPr>
            <w:tcW w:w="1079" w:type="dxa"/>
            <w:vMerge/>
            <w:tcBorders>
              <w:top w:val="nil"/>
              <w:left w:val="dashed" w:sz="2" w:space="0" w:color="000000"/>
              <w:bottom w:val="dashed" w:sz="2" w:space="0" w:color="000000"/>
              <w:right w:val="dashed" w:sz="8" w:space="0" w:color="AFC4D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tcBorders>
              <w:top w:val="dashed" w:sz="8" w:space="0" w:color="AFC4DE"/>
              <w:left w:val="dashed" w:sz="8" w:space="0" w:color="AFC4DE"/>
              <w:bottom w:val="dashed" w:sz="8" w:space="0" w:color="AFC4DE"/>
              <w:right w:val="dashed" w:sz="8" w:space="0" w:color="AFC4DE"/>
            </w:tcBorders>
          </w:tcPr>
          <w:p>
            <w:pPr>
              <w:pStyle w:val="TableParagraph"/>
              <w:spacing w:line="272" w:lineRule="exact" w:before="19"/>
              <w:ind w:left="38" w:right="-29"/>
              <w:rPr>
                <w:sz w:val="22"/>
              </w:rPr>
            </w:pPr>
            <w:r>
              <w:rPr>
                <w:spacing w:val="-3"/>
                <w:sz w:val="22"/>
              </w:rPr>
              <w:t>经济成本指标</w:t>
            </w:r>
          </w:p>
        </w:tc>
        <w:tc>
          <w:tcPr>
            <w:tcW w:w="2365" w:type="dxa"/>
            <w:tcBorders>
              <w:top w:val="dashed" w:sz="2" w:space="0" w:color="000000"/>
              <w:left w:val="dashed" w:sz="8" w:space="0" w:color="AFC4DE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7"/>
              <w:ind w:left="35"/>
              <w:rPr>
                <w:sz w:val="22"/>
              </w:rPr>
            </w:pPr>
            <w:r>
              <w:rPr>
                <w:sz w:val="22"/>
              </w:rPr>
              <w:t>聘用教师社会保险</w:t>
            </w:r>
          </w:p>
        </w:tc>
        <w:tc>
          <w:tcPr>
            <w:tcW w:w="2016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7"/>
              <w:ind w:left="36"/>
              <w:rPr>
                <w:sz w:val="22"/>
              </w:rPr>
            </w:pPr>
            <w:r>
              <w:rPr>
                <w:sz w:val="22"/>
              </w:rPr>
              <w:t>聘用教师社会保险</w:t>
            </w:r>
          </w:p>
        </w:tc>
        <w:tc>
          <w:tcPr>
            <w:tcW w:w="924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8"/>
              <w:ind w:left="3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=</w:t>
            </w:r>
          </w:p>
        </w:tc>
        <w:tc>
          <w:tcPr>
            <w:tcW w:w="566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8"/>
              <w:ind w:left="3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56</w:t>
            </w:r>
          </w:p>
        </w:tc>
        <w:tc>
          <w:tcPr>
            <w:tcW w:w="1048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7"/>
              <w:ind w:left="34"/>
              <w:rPr>
                <w:sz w:val="22"/>
              </w:rPr>
            </w:pPr>
            <w:r>
              <w:rPr>
                <w:sz w:val="22"/>
              </w:rPr>
              <w:t>万元</w:t>
            </w:r>
          </w:p>
        </w:tc>
        <w:tc>
          <w:tcPr>
            <w:tcW w:w="2097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line="279" w:lineRule="exact"/>
              <w:ind w:left="35"/>
              <w:rPr>
                <w:rFonts w:ascii="Calibri" w:eastAsia="Calibri"/>
                <w:sz w:val="22"/>
              </w:rPr>
            </w:pPr>
            <w:r>
              <w:rPr>
                <w:sz w:val="22"/>
              </w:rPr>
              <w:t>鲁财科教（</w:t>
            </w:r>
            <w:r>
              <w:rPr>
                <w:rFonts w:ascii="Calibri" w:eastAsia="Calibri"/>
                <w:sz w:val="22"/>
              </w:rPr>
              <w:t>2021</w:t>
            </w:r>
            <w:r>
              <w:rPr>
                <w:sz w:val="22"/>
              </w:rPr>
              <w:t>）</w:t>
            </w:r>
            <w:r>
              <w:rPr>
                <w:rFonts w:ascii="Calibri" w:eastAsia="Calibri"/>
                <w:sz w:val="22"/>
              </w:rPr>
              <w:t>11</w:t>
            </w:r>
          </w:p>
        </w:tc>
        <w:tc>
          <w:tcPr>
            <w:tcW w:w="2253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single" w:sz="12" w:space="0" w:color="000000"/>
            </w:tcBorders>
          </w:tcPr>
          <w:p>
            <w:pPr>
              <w:pStyle w:val="TableParagraph"/>
              <w:spacing w:line="279" w:lineRule="exact"/>
              <w:ind w:left="38"/>
              <w:rPr>
                <w:sz w:val="22"/>
              </w:rPr>
            </w:pPr>
            <w:r>
              <w:rPr>
                <w:sz w:val="22"/>
              </w:rPr>
              <w:t>分值</w:t>
            </w:r>
            <w:r>
              <w:rPr>
                <w:rFonts w:ascii="Calibri" w:eastAsia="Calibri"/>
                <w:sz w:val="22"/>
              </w:rPr>
              <w:t>10</w:t>
            </w:r>
            <w:r>
              <w:rPr>
                <w:sz w:val="22"/>
              </w:rPr>
              <w:t>分</w:t>
            </w:r>
            <w:r>
              <w:rPr>
                <w:rFonts w:ascii="Calibri" w:eastAsia="Calibri"/>
                <w:sz w:val="22"/>
              </w:rPr>
              <w:t>,</w:t>
            </w:r>
            <w:r>
              <w:rPr>
                <w:sz w:val="22"/>
              </w:rPr>
              <w:t>未完成扣</w:t>
            </w:r>
            <w:r>
              <w:rPr>
                <w:rFonts w:ascii="Calibri" w:eastAsia="Calibri"/>
                <w:sz w:val="22"/>
              </w:rPr>
              <w:t>1</w:t>
            </w:r>
            <w:r>
              <w:rPr>
                <w:sz w:val="22"/>
              </w:rPr>
              <w:t>分</w:t>
            </w:r>
          </w:p>
        </w:tc>
      </w:tr>
      <w:tr>
        <w:trPr>
          <w:trHeight w:val="311" w:hRule="atLeast"/>
        </w:trPr>
        <w:tc>
          <w:tcPr>
            <w:tcW w:w="383" w:type="dxa"/>
            <w:tcBorders>
              <w:top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8"/>
              <w:ind w:left="8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15</w:t>
            </w:r>
          </w:p>
        </w:tc>
        <w:tc>
          <w:tcPr>
            <w:tcW w:w="1079" w:type="dxa"/>
            <w:vMerge/>
            <w:tcBorders>
              <w:top w:val="nil"/>
              <w:left w:val="dashed" w:sz="2" w:space="0" w:color="000000"/>
              <w:bottom w:val="dashed" w:sz="2" w:space="0" w:color="000000"/>
              <w:right w:val="dashed" w:sz="8" w:space="0" w:color="AFC4D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tcBorders>
              <w:top w:val="dashed" w:sz="8" w:space="0" w:color="AFC4DE"/>
              <w:left w:val="dashed" w:sz="8" w:space="0" w:color="AFC4DE"/>
              <w:bottom w:val="dashed" w:sz="8" w:space="0" w:color="AFC4DE"/>
              <w:right w:val="dashed" w:sz="8" w:space="0" w:color="AFC4DE"/>
            </w:tcBorders>
          </w:tcPr>
          <w:p>
            <w:pPr>
              <w:pStyle w:val="TableParagraph"/>
              <w:spacing w:line="272" w:lineRule="exact" w:before="19"/>
              <w:ind w:left="38" w:right="-29"/>
              <w:rPr>
                <w:sz w:val="22"/>
              </w:rPr>
            </w:pPr>
            <w:r>
              <w:rPr>
                <w:spacing w:val="-3"/>
                <w:sz w:val="22"/>
              </w:rPr>
              <w:t>经济成本指标</w:t>
            </w:r>
          </w:p>
        </w:tc>
        <w:tc>
          <w:tcPr>
            <w:tcW w:w="2365" w:type="dxa"/>
            <w:tcBorders>
              <w:top w:val="dashed" w:sz="2" w:space="0" w:color="000000"/>
              <w:left w:val="dashed" w:sz="8" w:space="0" w:color="AFC4DE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7"/>
              <w:ind w:left="35"/>
              <w:rPr>
                <w:sz w:val="22"/>
              </w:rPr>
            </w:pPr>
            <w:r>
              <w:rPr>
                <w:sz w:val="22"/>
              </w:rPr>
              <w:t>房租</w:t>
            </w:r>
          </w:p>
        </w:tc>
        <w:tc>
          <w:tcPr>
            <w:tcW w:w="2016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7"/>
              <w:ind w:left="36"/>
              <w:rPr>
                <w:sz w:val="22"/>
              </w:rPr>
            </w:pPr>
            <w:r>
              <w:rPr>
                <w:sz w:val="22"/>
              </w:rPr>
              <w:t>房租</w:t>
            </w:r>
          </w:p>
        </w:tc>
        <w:tc>
          <w:tcPr>
            <w:tcW w:w="924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8"/>
              <w:ind w:left="3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=</w:t>
            </w:r>
          </w:p>
        </w:tc>
        <w:tc>
          <w:tcPr>
            <w:tcW w:w="566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8"/>
              <w:ind w:left="3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18</w:t>
            </w:r>
          </w:p>
        </w:tc>
        <w:tc>
          <w:tcPr>
            <w:tcW w:w="1048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7"/>
              <w:ind w:left="34"/>
              <w:rPr>
                <w:sz w:val="22"/>
              </w:rPr>
            </w:pPr>
            <w:r>
              <w:rPr>
                <w:sz w:val="22"/>
              </w:rPr>
              <w:t>万元</w:t>
            </w:r>
          </w:p>
        </w:tc>
        <w:tc>
          <w:tcPr>
            <w:tcW w:w="2097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line="279" w:lineRule="exact"/>
              <w:ind w:left="35"/>
              <w:rPr>
                <w:rFonts w:ascii="Calibri" w:eastAsia="Calibri"/>
                <w:sz w:val="22"/>
              </w:rPr>
            </w:pPr>
            <w:r>
              <w:rPr>
                <w:sz w:val="22"/>
              </w:rPr>
              <w:t>鲁财科教（</w:t>
            </w:r>
            <w:r>
              <w:rPr>
                <w:rFonts w:ascii="Calibri" w:eastAsia="Calibri"/>
                <w:sz w:val="22"/>
              </w:rPr>
              <w:t>2021</w:t>
            </w:r>
            <w:r>
              <w:rPr>
                <w:sz w:val="22"/>
              </w:rPr>
              <w:t>）</w:t>
            </w:r>
            <w:r>
              <w:rPr>
                <w:rFonts w:ascii="Calibri" w:eastAsia="Calibri"/>
                <w:sz w:val="22"/>
              </w:rPr>
              <w:t>11</w:t>
            </w:r>
          </w:p>
        </w:tc>
        <w:tc>
          <w:tcPr>
            <w:tcW w:w="2253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single" w:sz="12" w:space="0" w:color="000000"/>
            </w:tcBorders>
          </w:tcPr>
          <w:p>
            <w:pPr>
              <w:pStyle w:val="TableParagraph"/>
              <w:spacing w:line="279" w:lineRule="exact"/>
              <w:ind w:left="38"/>
              <w:rPr>
                <w:sz w:val="22"/>
              </w:rPr>
            </w:pPr>
            <w:r>
              <w:rPr>
                <w:sz w:val="22"/>
              </w:rPr>
              <w:t>分值</w:t>
            </w:r>
            <w:r>
              <w:rPr>
                <w:rFonts w:ascii="Calibri" w:eastAsia="Calibri"/>
                <w:sz w:val="22"/>
              </w:rPr>
              <w:t>10</w:t>
            </w:r>
            <w:r>
              <w:rPr>
                <w:sz w:val="22"/>
              </w:rPr>
              <w:t>分</w:t>
            </w:r>
            <w:r>
              <w:rPr>
                <w:rFonts w:ascii="Calibri" w:eastAsia="Calibri"/>
                <w:sz w:val="22"/>
              </w:rPr>
              <w:t>,</w:t>
            </w:r>
            <w:r>
              <w:rPr>
                <w:sz w:val="22"/>
              </w:rPr>
              <w:t>未完成扣</w:t>
            </w:r>
            <w:r>
              <w:rPr>
                <w:rFonts w:ascii="Calibri" w:eastAsia="Calibri"/>
                <w:sz w:val="22"/>
              </w:rPr>
              <w:t>1</w:t>
            </w:r>
            <w:r>
              <w:rPr>
                <w:sz w:val="22"/>
              </w:rPr>
              <w:t>分</w:t>
            </w:r>
          </w:p>
        </w:tc>
      </w:tr>
      <w:tr>
        <w:trPr>
          <w:trHeight w:val="311" w:hRule="atLeast"/>
        </w:trPr>
        <w:tc>
          <w:tcPr>
            <w:tcW w:w="383" w:type="dxa"/>
            <w:tcBorders>
              <w:top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8"/>
              <w:ind w:left="8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</w:t>
            </w:r>
          </w:p>
        </w:tc>
        <w:tc>
          <w:tcPr>
            <w:tcW w:w="1079" w:type="dxa"/>
            <w:vMerge w:val="restart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8" w:space="0" w:color="AFC4DE"/>
            </w:tcBorders>
          </w:tcPr>
          <w:p>
            <w:pPr>
              <w:pStyle w:val="TableParagraph"/>
              <w:spacing w:before="7"/>
              <w:ind w:left="109"/>
              <w:rPr>
                <w:sz w:val="22"/>
              </w:rPr>
            </w:pPr>
            <w:r>
              <w:rPr>
                <w:sz w:val="22"/>
              </w:rPr>
              <w:t>产出指标</w:t>
            </w:r>
          </w:p>
        </w:tc>
        <w:tc>
          <w:tcPr>
            <w:tcW w:w="1359" w:type="dxa"/>
            <w:tcBorders>
              <w:top w:val="dashed" w:sz="8" w:space="0" w:color="AFC4DE"/>
              <w:left w:val="dashed" w:sz="8" w:space="0" w:color="AFC4DE"/>
              <w:bottom w:val="dashed" w:sz="8" w:space="0" w:color="AFC4DE"/>
              <w:right w:val="dashed" w:sz="8" w:space="0" w:color="AFC4DE"/>
            </w:tcBorders>
          </w:tcPr>
          <w:p>
            <w:pPr>
              <w:pStyle w:val="TableParagraph"/>
              <w:spacing w:line="272" w:lineRule="exact" w:before="19"/>
              <w:ind w:left="38"/>
              <w:rPr>
                <w:sz w:val="22"/>
              </w:rPr>
            </w:pPr>
            <w:r>
              <w:rPr>
                <w:sz w:val="22"/>
              </w:rPr>
              <w:t>数量指标</w:t>
            </w:r>
          </w:p>
        </w:tc>
        <w:tc>
          <w:tcPr>
            <w:tcW w:w="2365" w:type="dxa"/>
            <w:tcBorders>
              <w:top w:val="dashed" w:sz="2" w:space="0" w:color="000000"/>
              <w:left w:val="dashed" w:sz="8" w:space="0" w:color="AFC4DE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7"/>
              <w:ind w:left="35"/>
              <w:rPr>
                <w:sz w:val="22"/>
              </w:rPr>
            </w:pPr>
            <w:r>
              <w:rPr>
                <w:sz w:val="22"/>
              </w:rPr>
              <w:t>聘用教师人数</w:t>
            </w:r>
          </w:p>
        </w:tc>
        <w:tc>
          <w:tcPr>
            <w:tcW w:w="2016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7"/>
              <w:ind w:left="36"/>
              <w:rPr>
                <w:sz w:val="22"/>
              </w:rPr>
            </w:pPr>
            <w:r>
              <w:rPr>
                <w:sz w:val="22"/>
              </w:rPr>
              <w:t>聘用教师人数</w:t>
            </w:r>
          </w:p>
        </w:tc>
        <w:tc>
          <w:tcPr>
            <w:tcW w:w="924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8"/>
              <w:ind w:left="3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≥</w:t>
            </w:r>
          </w:p>
        </w:tc>
        <w:tc>
          <w:tcPr>
            <w:tcW w:w="566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8"/>
              <w:ind w:left="3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25</w:t>
            </w:r>
          </w:p>
        </w:tc>
        <w:tc>
          <w:tcPr>
            <w:tcW w:w="1048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7"/>
              <w:ind w:left="34"/>
              <w:rPr>
                <w:sz w:val="22"/>
              </w:rPr>
            </w:pPr>
            <w:r>
              <w:rPr>
                <w:sz w:val="22"/>
              </w:rPr>
              <w:t>人</w:t>
            </w:r>
          </w:p>
        </w:tc>
        <w:tc>
          <w:tcPr>
            <w:tcW w:w="2097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line="280" w:lineRule="exact"/>
              <w:ind w:left="35"/>
              <w:rPr>
                <w:rFonts w:ascii="Calibri" w:eastAsia="Calibri"/>
                <w:sz w:val="22"/>
              </w:rPr>
            </w:pPr>
            <w:r>
              <w:rPr>
                <w:sz w:val="22"/>
              </w:rPr>
              <w:t>鲁财科教（</w:t>
            </w:r>
            <w:r>
              <w:rPr>
                <w:rFonts w:ascii="Calibri" w:eastAsia="Calibri"/>
                <w:sz w:val="22"/>
              </w:rPr>
              <w:t>2021</w:t>
            </w:r>
            <w:r>
              <w:rPr>
                <w:sz w:val="22"/>
              </w:rPr>
              <w:t>）</w:t>
            </w:r>
            <w:r>
              <w:rPr>
                <w:rFonts w:ascii="Calibri" w:eastAsia="Calibri"/>
                <w:sz w:val="22"/>
              </w:rPr>
              <w:t>11</w:t>
            </w:r>
          </w:p>
        </w:tc>
        <w:tc>
          <w:tcPr>
            <w:tcW w:w="2253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single" w:sz="12" w:space="0" w:color="000000"/>
            </w:tcBorders>
          </w:tcPr>
          <w:p>
            <w:pPr>
              <w:pStyle w:val="TableParagraph"/>
              <w:spacing w:line="280" w:lineRule="exact"/>
              <w:ind w:left="38"/>
              <w:rPr>
                <w:sz w:val="22"/>
              </w:rPr>
            </w:pPr>
            <w:r>
              <w:rPr>
                <w:sz w:val="22"/>
              </w:rPr>
              <w:t>分值</w:t>
            </w:r>
            <w:r>
              <w:rPr>
                <w:rFonts w:ascii="Calibri" w:eastAsia="Calibri"/>
                <w:sz w:val="22"/>
              </w:rPr>
              <w:t>10</w:t>
            </w:r>
            <w:r>
              <w:rPr>
                <w:sz w:val="22"/>
              </w:rPr>
              <w:t>分</w:t>
            </w:r>
            <w:r>
              <w:rPr>
                <w:rFonts w:ascii="Calibri" w:eastAsia="Calibri"/>
                <w:sz w:val="22"/>
              </w:rPr>
              <w:t>,</w:t>
            </w:r>
            <w:r>
              <w:rPr>
                <w:sz w:val="22"/>
              </w:rPr>
              <w:t>未完成扣</w:t>
            </w:r>
            <w:r>
              <w:rPr>
                <w:rFonts w:ascii="Calibri" w:eastAsia="Calibri"/>
                <w:sz w:val="22"/>
              </w:rPr>
              <w:t>1</w:t>
            </w:r>
            <w:r>
              <w:rPr>
                <w:sz w:val="22"/>
              </w:rPr>
              <w:t>分</w:t>
            </w:r>
          </w:p>
        </w:tc>
      </w:tr>
      <w:tr>
        <w:trPr>
          <w:trHeight w:val="311" w:hRule="atLeast"/>
        </w:trPr>
        <w:tc>
          <w:tcPr>
            <w:tcW w:w="383" w:type="dxa"/>
            <w:tcBorders>
              <w:top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8"/>
              <w:ind w:left="8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17</w:t>
            </w:r>
          </w:p>
        </w:tc>
        <w:tc>
          <w:tcPr>
            <w:tcW w:w="1079" w:type="dxa"/>
            <w:vMerge/>
            <w:tcBorders>
              <w:top w:val="nil"/>
              <w:left w:val="dashed" w:sz="2" w:space="0" w:color="000000"/>
              <w:bottom w:val="dashed" w:sz="2" w:space="0" w:color="000000"/>
              <w:right w:val="dashed" w:sz="8" w:space="0" w:color="AFC4D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tcBorders>
              <w:top w:val="dashed" w:sz="8" w:space="0" w:color="AFC4DE"/>
              <w:left w:val="dashed" w:sz="8" w:space="0" w:color="AFC4DE"/>
              <w:bottom w:val="dashed" w:sz="8" w:space="0" w:color="AFC4DE"/>
              <w:right w:val="dashed" w:sz="8" w:space="0" w:color="AFC4DE"/>
            </w:tcBorders>
          </w:tcPr>
          <w:p>
            <w:pPr>
              <w:pStyle w:val="TableParagraph"/>
              <w:spacing w:line="274" w:lineRule="exact" w:before="17"/>
              <w:ind w:left="38"/>
              <w:rPr>
                <w:sz w:val="22"/>
              </w:rPr>
            </w:pPr>
            <w:r>
              <w:rPr>
                <w:sz w:val="22"/>
              </w:rPr>
              <w:t>时效指标</w:t>
            </w:r>
          </w:p>
        </w:tc>
        <w:tc>
          <w:tcPr>
            <w:tcW w:w="2365" w:type="dxa"/>
            <w:tcBorders>
              <w:top w:val="dashed" w:sz="2" w:space="0" w:color="000000"/>
              <w:left w:val="dashed" w:sz="8" w:space="0" w:color="AFC4DE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5"/>
              <w:ind w:left="35"/>
              <w:rPr>
                <w:sz w:val="22"/>
              </w:rPr>
            </w:pPr>
            <w:r>
              <w:rPr>
                <w:sz w:val="22"/>
              </w:rPr>
              <w:t>年度工作完成及时率</w:t>
            </w:r>
          </w:p>
        </w:tc>
        <w:tc>
          <w:tcPr>
            <w:tcW w:w="2016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5"/>
              <w:ind w:left="36"/>
              <w:rPr>
                <w:sz w:val="22"/>
              </w:rPr>
            </w:pPr>
            <w:r>
              <w:rPr>
                <w:sz w:val="22"/>
              </w:rPr>
              <w:t>年度工作完成及时</w:t>
            </w:r>
          </w:p>
        </w:tc>
        <w:tc>
          <w:tcPr>
            <w:tcW w:w="924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8"/>
              <w:ind w:left="3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=</w:t>
            </w:r>
          </w:p>
        </w:tc>
        <w:tc>
          <w:tcPr>
            <w:tcW w:w="566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8"/>
              <w:ind w:left="3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100</w:t>
            </w:r>
          </w:p>
        </w:tc>
        <w:tc>
          <w:tcPr>
            <w:tcW w:w="1048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5"/>
              <w:ind w:left="34"/>
              <w:rPr>
                <w:sz w:val="22"/>
              </w:rPr>
            </w:pPr>
            <w:r>
              <w:rPr>
                <w:sz w:val="22"/>
              </w:rPr>
              <w:t>百分比</w:t>
            </w:r>
          </w:p>
        </w:tc>
        <w:tc>
          <w:tcPr>
            <w:tcW w:w="2097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line="280" w:lineRule="exact"/>
              <w:ind w:left="35"/>
              <w:rPr>
                <w:rFonts w:ascii="Calibri" w:eastAsia="Calibri"/>
                <w:sz w:val="22"/>
              </w:rPr>
            </w:pPr>
            <w:r>
              <w:rPr>
                <w:sz w:val="22"/>
              </w:rPr>
              <w:t>鲁财科教（</w:t>
            </w:r>
            <w:r>
              <w:rPr>
                <w:rFonts w:ascii="Calibri" w:eastAsia="Calibri"/>
                <w:sz w:val="22"/>
              </w:rPr>
              <w:t>2021</w:t>
            </w:r>
            <w:r>
              <w:rPr>
                <w:sz w:val="22"/>
              </w:rPr>
              <w:t>）</w:t>
            </w:r>
            <w:r>
              <w:rPr>
                <w:rFonts w:ascii="Calibri" w:eastAsia="Calibri"/>
                <w:sz w:val="22"/>
              </w:rPr>
              <w:t>11</w:t>
            </w:r>
          </w:p>
        </w:tc>
        <w:tc>
          <w:tcPr>
            <w:tcW w:w="2253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single" w:sz="12" w:space="0" w:color="000000"/>
            </w:tcBorders>
          </w:tcPr>
          <w:p>
            <w:pPr>
              <w:pStyle w:val="TableParagraph"/>
              <w:spacing w:line="280" w:lineRule="exact"/>
              <w:ind w:left="38"/>
              <w:rPr>
                <w:sz w:val="22"/>
              </w:rPr>
            </w:pPr>
            <w:r>
              <w:rPr>
                <w:sz w:val="22"/>
              </w:rPr>
              <w:t>分值</w:t>
            </w:r>
            <w:r>
              <w:rPr>
                <w:rFonts w:ascii="Calibri" w:eastAsia="Calibri"/>
                <w:sz w:val="22"/>
              </w:rPr>
              <w:t>10</w:t>
            </w:r>
            <w:r>
              <w:rPr>
                <w:sz w:val="22"/>
              </w:rPr>
              <w:t>分</w:t>
            </w:r>
            <w:r>
              <w:rPr>
                <w:rFonts w:ascii="Calibri" w:eastAsia="Calibri"/>
                <w:sz w:val="22"/>
              </w:rPr>
              <w:t>,</w:t>
            </w:r>
            <w:r>
              <w:rPr>
                <w:sz w:val="22"/>
              </w:rPr>
              <w:t>未完成扣</w:t>
            </w:r>
            <w:r>
              <w:rPr>
                <w:rFonts w:ascii="Calibri" w:eastAsia="Calibri"/>
                <w:sz w:val="22"/>
              </w:rPr>
              <w:t>1</w:t>
            </w:r>
            <w:r>
              <w:rPr>
                <w:sz w:val="22"/>
              </w:rPr>
              <w:t>分</w:t>
            </w:r>
          </w:p>
        </w:tc>
      </w:tr>
      <w:tr>
        <w:trPr>
          <w:trHeight w:val="311" w:hRule="atLeast"/>
        </w:trPr>
        <w:tc>
          <w:tcPr>
            <w:tcW w:w="383" w:type="dxa"/>
            <w:tcBorders>
              <w:top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8"/>
              <w:ind w:left="8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18</w:t>
            </w:r>
          </w:p>
        </w:tc>
        <w:tc>
          <w:tcPr>
            <w:tcW w:w="1079" w:type="dxa"/>
            <w:vMerge/>
            <w:tcBorders>
              <w:top w:val="nil"/>
              <w:left w:val="dashed" w:sz="2" w:space="0" w:color="000000"/>
              <w:bottom w:val="dashed" w:sz="2" w:space="0" w:color="000000"/>
              <w:right w:val="dashed" w:sz="8" w:space="0" w:color="AFC4D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tcBorders>
              <w:top w:val="dashed" w:sz="8" w:space="0" w:color="AFC4DE"/>
              <w:left w:val="dashed" w:sz="8" w:space="0" w:color="AFC4DE"/>
              <w:bottom w:val="dashed" w:sz="8" w:space="0" w:color="AFC4DE"/>
              <w:right w:val="dashed" w:sz="8" w:space="0" w:color="AFC4DE"/>
            </w:tcBorders>
          </w:tcPr>
          <w:p>
            <w:pPr>
              <w:pStyle w:val="TableParagraph"/>
              <w:spacing w:line="271" w:lineRule="exact" w:before="19"/>
              <w:ind w:left="38"/>
              <w:rPr>
                <w:sz w:val="22"/>
              </w:rPr>
            </w:pPr>
            <w:r>
              <w:rPr>
                <w:sz w:val="22"/>
              </w:rPr>
              <w:t>质量指标</w:t>
            </w:r>
          </w:p>
        </w:tc>
        <w:tc>
          <w:tcPr>
            <w:tcW w:w="2365" w:type="dxa"/>
            <w:tcBorders>
              <w:top w:val="dashed" w:sz="2" w:space="0" w:color="000000"/>
              <w:left w:val="dashed" w:sz="8" w:space="0" w:color="AFC4DE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7"/>
              <w:ind w:left="35"/>
              <w:rPr>
                <w:sz w:val="22"/>
              </w:rPr>
            </w:pPr>
            <w:r>
              <w:rPr>
                <w:sz w:val="22"/>
              </w:rPr>
              <w:t>保教费支出合法合规率</w:t>
            </w:r>
          </w:p>
        </w:tc>
        <w:tc>
          <w:tcPr>
            <w:tcW w:w="2016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7"/>
              <w:ind w:left="36"/>
              <w:rPr>
                <w:sz w:val="22"/>
              </w:rPr>
            </w:pPr>
            <w:r>
              <w:rPr>
                <w:sz w:val="22"/>
              </w:rPr>
              <w:t>保教费支出合法合</w:t>
            </w:r>
          </w:p>
        </w:tc>
        <w:tc>
          <w:tcPr>
            <w:tcW w:w="924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8"/>
              <w:ind w:left="3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=</w:t>
            </w:r>
          </w:p>
        </w:tc>
        <w:tc>
          <w:tcPr>
            <w:tcW w:w="566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8"/>
              <w:ind w:left="3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100</w:t>
            </w:r>
          </w:p>
        </w:tc>
        <w:tc>
          <w:tcPr>
            <w:tcW w:w="1048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7"/>
              <w:ind w:left="34"/>
              <w:rPr>
                <w:sz w:val="22"/>
              </w:rPr>
            </w:pPr>
            <w:r>
              <w:rPr>
                <w:sz w:val="22"/>
              </w:rPr>
              <w:t>百分比</w:t>
            </w:r>
          </w:p>
        </w:tc>
        <w:tc>
          <w:tcPr>
            <w:tcW w:w="2097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line="280" w:lineRule="exact"/>
              <w:ind w:left="35"/>
              <w:rPr>
                <w:rFonts w:ascii="Calibri" w:eastAsia="Calibri"/>
                <w:sz w:val="22"/>
              </w:rPr>
            </w:pPr>
            <w:r>
              <w:rPr>
                <w:sz w:val="22"/>
              </w:rPr>
              <w:t>鲁财科教（</w:t>
            </w:r>
            <w:r>
              <w:rPr>
                <w:rFonts w:ascii="Calibri" w:eastAsia="Calibri"/>
                <w:sz w:val="22"/>
              </w:rPr>
              <w:t>2021</w:t>
            </w:r>
            <w:r>
              <w:rPr>
                <w:sz w:val="22"/>
              </w:rPr>
              <w:t>）</w:t>
            </w:r>
            <w:r>
              <w:rPr>
                <w:rFonts w:ascii="Calibri" w:eastAsia="Calibri"/>
                <w:sz w:val="22"/>
              </w:rPr>
              <w:t>11</w:t>
            </w:r>
          </w:p>
        </w:tc>
        <w:tc>
          <w:tcPr>
            <w:tcW w:w="2253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single" w:sz="12" w:space="0" w:color="000000"/>
            </w:tcBorders>
          </w:tcPr>
          <w:p>
            <w:pPr>
              <w:pStyle w:val="TableParagraph"/>
              <w:spacing w:line="280" w:lineRule="exact"/>
              <w:ind w:left="38"/>
              <w:rPr>
                <w:sz w:val="22"/>
              </w:rPr>
            </w:pPr>
            <w:r>
              <w:rPr>
                <w:sz w:val="22"/>
              </w:rPr>
              <w:t>分值</w:t>
            </w:r>
            <w:r>
              <w:rPr>
                <w:rFonts w:ascii="Calibri" w:eastAsia="Calibri"/>
                <w:sz w:val="22"/>
              </w:rPr>
              <w:t>10</w:t>
            </w:r>
            <w:r>
              <w:rPr>
                <w:sz w:val="22"/>
              </w:rPr>
              <w:t>分</w:t>
            </w:r>
            <w:r>
              <w:rPr>
                <w:rFonts w:ascii="Calibri" w:eastAsia="Calibri"/>
                <w:sz w:val="22"/>
              </w:rPr>
              <w:t>,</w:t>
            </w:r>
            <w:r>
              <w:rPr>
                <w:sz w:val="22"/>
              </w:rPr>
              <w:t>未完成扣</w:t>
            </w:r>
            <w:r>
              <w:rPr>
                <w:rFonts w:ascii="Calibri" w:eastAsia="Calibri"/>
                <w:sz w:val="22"/>
              </w:rPr>
              <w:t>1</w:t>
            </w:r>
            <w:r>
              <w:rPr>
                <w:sz w:val="22"/>
              </w:rPr>
              <w:t>分</w:t>
            </w:r>
          </w:p>
        </w:tc>
      </w:tr>
      <w:tr>
        <w:trPr>
          <w:trHeight w:val="311" w:hRule="atLeast"/>
        </w:trPr>
        <w:tc>
          <w:tcPr>
            <w:tcW w:w="383" w:type="dxa"/>
            <w:tcBorders>
              <w:top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8"/>
              <w:ind w:left="8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</w:t>
            </w:r>
          </w:p>
        </w:tc>
        <w:tc>
          <w:tcPr>
            <w:tcW w:w="1079" w:type="dxa"/>
            <w:vMerge w:val="restart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8" w:space="0" w:color="AFC4DE"/>
            </w:tcBorders>
          </w:tcPr>
          <w:p>
            <w:pPr>
              <w:pStyle w:val="TableParagraph"/>
              <w:spacing w:before="7"/>
              <w:ind w:left="109"/>
              <w:rPr>
                <w:sz w:val="22"/>
              </w:rPr>
            </w:pPr>
            <w:r>
              <w:rPr>
                <w:sz w:val="22"/>
              </w:rPr>
              <w:t>效益指标</w:t>
            </w:r>
          </w:p>
        </w:tc>
        <w:tc>
          <w:tcPr>
            <w:tcW w:w="1359" w:type="dxa"/>
            <w:tcBorders>
              <w:top w:val="dashed" w:sz="8" w:space="0" w:color="AFC4DE"/>
              <w:left w:val="dashed" w:sz="8" w:space="0" w:color="AFC4DE"/>
              <w:bottom w:val="dashed" w:sz="8" w:space="0" w:color="AFC4DE"/>
              <w:right w:val="dashed" w:sz="8" w:space="0" w:color="AFC4DE"/>
            </w:tcBorders>
          </w:tcPr>
          <w:p>
            <w:pPr>
              <w:pStyle w:val="TableParagraph"/>
              <w:spacing w:line="272" w:lineRule="exact" w:before="19"/>
              <w:ind w:left="38" w:right="-29"/>
              <w:rPr>
                <w:sz w:val="22"/>
              </w:rPr>
            </w:pPr>
            <w:r>
              <w:rPr>
                <w:spacing w:val="-3"/>
                <w:sz w:val="22"/>
              </w:rPr>
              <w:t>社会效益指标</w:t>
            </w:r>
          </w:p>
        </w:tc>
        <w:tc>
          <w:tcPr>
            <w:tcW w:w="2365" w:type="dxa"/>
            <w:tcBorders>
              <w:top w:val="dashed" w:sz="2" w:space="0" w:color="000000"/>
              <w:left w:val="dashed" w:sz="8" w:space="0" w:color="AFC4DE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7"/>
              <w:ind w:left="35"/>
              <w:rPr>
                <w:sz w:val="22"/>
              </w:rPr>
            </w:pPr>
            <w:r>
              <w:rPr>
                <w:sz w:val="22"/>
              </w:rPr>
              <w:t>受益学生人数</w:t>
            </w:r>
          </w:p>
        </w:tc>
        <w:tc>
          <w:tcPr>
            <w:tcW w:w="2016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7"/>
              <w:ind w:left="36"/>
              <w:rPr>
                <w:sz w:val="22"/>
              </w:rPr>
            </w:pPr>
            <w:r>
              <w:rPr>
                <w:sz w:val="22"/>
              </w:rPr>
              <w:t>受益学生人数</w:t>
            </w:r>
          </w:p>
        </w:tc>
        <w:tc>
          <w:tcPr>
            <w:tcW w:w="924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8"/>
              <w:ind w:left="3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=</w:t>
            </w:r>
          </w:p>
        </w:tc>
        <w:tc>
          <w:tcPr>
            <w:tcW w:w="566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8"/>
              <w:ind w:left="3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391</w:t>
            </w:r>
          </w:p>
        </w:tc>
        <w:tc>
          <w:tcPr>
            <w:tcW w:w="1048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7"/>
              <w:ind w:left="34"/>
              <w:rPr>
                <w:sz w:val="22"/>
              </w:rPr>
            </w:pPr>
            <w:r>
              <w:rPr>
                <w:sz w:val="22"/>
              </w:rPr>
              <w:t>人</w:t>
            </w:r>
          </w:p>
        </w:tc>
        <w:tc>
          <w:tcPr>
            <w:tcW w:w="2097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line="279" w:lineRule="exact"/>
              <w:ind w:left="35"/>
              <w:rPr>
                <w:rFonts w:ascii="Calibri" w:eastAsia="Calibri"/>
                <w:sz w:val="22"/>
              </w:rPr>
            </w:pPr>
            <w:r>
              <w:rPr>
                <w:sz w:val="22"/>
              </w:rPr>
              <w:t>鲁财科教（</w:t>
            </w:r>
            <w:r>
              <w:rPr>
                <w:rFonts w:ascii="Calibri" w:eastAsia="Calibri"/>
                <w:sz w:val="22"/>
              </w:rPr>
              <w:t>2021</w:t>
            </w:r>
            <w:r>
              <w:rPr>
                <w:sz w:val="22"/>
              </w:rPr>
              <w:t>）</w:t>
            </w:r>
            <w:r>
              <w:rPr>
                <w:rFonts w:ascii="Calibri" w:eastAsia="Calibri"/>
                <w:sz w:val="22"/>
              </w:rPr>
              <w:t>11</w:t>
            </w:r>
          </w:p>
        </w:tc>
        <w:tc>
          <w:tcPr>
            <w:tcW w:w="2253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single" w:sz="12" w:space="0" w:color="000000"/>
            </w:tcBorders>
          </w:tcPr>
          <w:p>
            <w:pPr>
              <w:pStyle w:val="TableParagraph"/>
              <w:spacing w:line="279" w:lineRule="exact"/>
              <w:ind w:left="38"/>
              <w:rPr>
                <w:sz w:val="22"/>
              </w:rPr>
            </w:pPr>
            <w:r>
              <w:rPr>
                <w:sz w:val="22"/>
              </w:rPr>
              <w:t>分值</w:t>
            </w:r>
            <w:r>
              <w:rPr>
                <w:rFonts w:ascii="Calibri" w:eastAsia="Calibri"/>
                <w:sz w:val="22"/>
              </w:rPr>
              <w:t>10</w:t>
            </w:r>
            <w:r>
              <w:rPr>
                <w:sz w:val="22"/>
              </w:rPr>
              <w:t>分</w:t>
            </w:r>
            <w:r>
              <w:rPr>
                <w:rFonts w:ascii="Calibri" w:eastAsia="Calibri"/>
                <w:sz w:val="22"/>
              </w:rPr>
              <w:t>,</w:t>
            </w:r>
            <w:r>
              <w:rPr>
                <w:sz w:val="22"/>
              </w:rPr>
              <w:t>未完成扣</w:t>
            </w:r>
            <w:r>
              <w:rPr>
                <w:rFonts w:ascii="Calibri" w:eastAsia="Calibri"/>
                <w:sz w:val="22"/>
              </w:rPr>
              <w:t>1</w:t>
            </w:r>
            <w:r>
              <w:rPr>
                <w:sz w:val="22"/>
              </w:rPr>
              <w:t>分</w:t>
            </w:r>
          </w:p>
        </w:tc>
      </w:tr>
      <w:tr>
        <w:trPr>
          <w:trHeight w:val="503" w:hRule="atLeast"/>
        </w:trPr>
        <w:tc>
          <w:tcPr>
            <w:tcW w:w="383" w:type="dxa"/>
            <w:tcBorders>
              <w:top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8"/>
              <w:ind w:left="8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21</w:t>
            </w:r>
          </w:p>
        </w:tc>
        <w:tc>
          <w:tcPr>
            <w:tcW w:w="1079" w:type="dxa"/>
            <w:vMerge/>
            <w:tcBorders>
              <w:top w:val="nil"/>
              <w:left w:val="dashed" w:sz="2" w:space="0" w:color="000000"/>
              <w:bottom w:val="dashed" w:sz="2" w:space="0" w:color="000000"/>
              <w:right w:val="dashed" w:sz="8" w:space="0" w:color="AFC4D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tcBorders>
              <w:top w:val="dashed" w:sz="8" w:space="0" w:color="AFC4DE"/>
              <w:left w:val="dashed" w:sz="8" w:space="0" w:color="AFC4DE"/>
              <w:bottom w:val="dashed" w:sz="8" w:space="0" w:color="AFC4DE"/>
              <w:right w:val="dashed" w:sz="8" w:space="0" w:color="AFC4DE"/>
            </w:tcBorders>
          </w:tcPr>
          <w:p>
            <w:pPr>
              <w:pStyle w:val="TableParagraph"/>
              <w:spacing w:before="115"/>
              <w:ind w:left="38" w:right="-29"/>
              <w:rPr>
                <w:sz w:val="22"/>
              </w:rPr>
            </w:pPr>
            <w:r>
              <w:rPr>
                <w:spacing w:val="-3"/>
                <w:sz w:val="22"/>
              </w:rPr>
              <w:t>社会效益指标</w:t>
            </w:r>
          </w:p>
        </w:tc>
        <w:tc>
          <w:tcPr>
            <w:tcW w:w="2365" w:type="dxa"/>
            <w:tcBorders>
              <w:top w:val="dashed" w:sz="2" w:space="0" w:color="000000"/>
              <w:left w:val="dashed" w:sz="8" w:space="0" w:color="AFC4DE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7"/>
              <w:ind w:left="35" w:right="-44"/>
              <w:rPr>
                <w:sz w:val="22"/>
              </w:rPr>
            </w:pPr>
            <w:r>
              <w:rPr>
                <w:spacing w:val="-9"/>
                <w:sz w:val="22"/>
              </w:rPr>
              <w:t>建立健全地方教育标准体</w:t>
            </w:r>
          </w:p>
        </w:tc>
        <w:tc>
          <w:tcPr>
            <w:tcW w:w="2016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line="272" w:lineRule="exact" w:before="9"/>
              <w:ind w:left="36" w:right="205"/>
              <w:rPr>
                <w:sz w:val="22"/>
              </w:rPr>
            </w:pPr>
            <w:r>
              <w:rPr>
                <w:sz w:val="22"/>
              </w:rPr>
              <w:t>建立健全地方教育标准体系</w:t>
            </w:r>
          </w:p>
        </w:tc>
        <w:tc>
          <w:tcPr>
            <w:tcW w:w="924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7"/>
              <w:ind w:left="36" w:right="-15"/>
              <w:rPr>
                <w:sz w:val="22"/>
              </w:rPr>
            </w:pPr>
            <w:r>
              <w:rPr>
                <w:sz w:val="22"/>
              </w:rPr>
              <w:t>文字描述</w:t>
            </w:r>
          </w:p>
        </w:tc>
        <w:tc>
          <w:tcPr>
            <w:tcW w:w="566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8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line="279" w:lineRule="exact"/>
              <w:ind w:left="85"/>
              <w:rPr>
                <w:sz w:val="22"/>
              </w:rPr>
            </w:pPr>
            <w:r>
              <w:rPr>
                <w:sz w:val="22"/>
              </w:rPr>
              <w:t>能够建立</w:t>
            </w:r>
          </w:p>
        </w:tc>
        <w:tc>
          <w:tcPr>
            <w:tcW w:w="2097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line="279" w:lineRule="exact"/>
              <w:ind w:left="35"/>
              <w:rPr>
                <w:rFonts w:ascii="Calibri" w:eastAsia="Calibri"/>
                <w:sz w:val="22"/>
              </w:rPr>
            </w:pPr>
            <w:r>
              <w:rPr>
                <w:sz w:val="22"/>
              </w:rPr>
              <w:t>鲁财科教（</w:t>
            </w:r>
            <w:r>
              <w:rPr>
                <w:rFonts w:ascii="Calibri" w:eastAsia="Calibri"/>
                <w:sz w:val="22"/>
              </w:rPr>
              <w:t>2021</w:t>
            </w:r>
            <w:r>
              <w:rPr>
                <w:sz w:val="22"/>
              </w:rPr>
              <w:t>）</w:t>
            </w:r>
            <w:r>
              <w:rPr>
                <w:rFonts w:ascii="Calibri" w:eastAsia="Calibri"/>
                <w:sz w:val="22"/>
              </w:rPr>
              <w:t>11</w:t>
            </w:r>
          </w:p>
        </w:tc>
        <w:tc>
          <w:tcPr>
            <w:tcW w:w="2253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single" w:sz="12" w:space="0" w:color="000000"/>
            </w:tcBorders>
          </w:tcPr>
          <w:p>
            <w:pPr>
              <w:pStyle w:val="TableParagraph"/>
              <w:spacing w:line="279" w:lineRule="exact"/>
              <w:ind w:left="38"/>
              <w:rPr>
                <w:sz w:val="22"/>
              </w:rPr>
            </w:pPr>
            <w:r>
              <w:rPr>
                <w:sz w:val="22"/>
              </w:rPr>
              <w:t>分值</w:t>
            </w:r>
            <w:r>
              <w:rPr>
                <w:rFonts w:ascii="Calibri" w:eastAsia="Calibri"/>
                <w:sz w:val="22"/>
              </w:rPr>
              <w:t>10</w:t>
            </w:r>
            <w:r>
              <w:rPr>
                <w:sz w:val="22"/>
              </w:rPr>
              <w:t>分</w:t>
            </w:r>
            <w:r>
              <w:rPr>
                <w:rFonts w:ascii="Calibri" w:eastAsia="Calibri"/>
                <w:sz w:val="22"/>
              </w:rPr>
              <w:t>,</w:t>
            </w:r>
            <w:r>
              <w:rPr>
                <w:sz w:val="22"/>
              </w:rPr>
              <w:t>未完成扣</w:t>
            </w:r>
            <w:r>
              <w:rPr>
                <w:rFonts w:ascii="Calibri" w:eastAsia="Calibri"/>
                <w:sz w:val="22"/>
              </w:rPr>
              <w:t>1</w:t>
            </w:r>
            <w:r>
              <w:rPr>
                <w:sz w:val="22"/>
              </w:rPr>
              <w:t>分</w:t>
            </w:r>
          </w:p>
        </w:tc>
      </w:tr>
      <w:tr>
        <w:trPr>
          <w:trHeight w:val="573" w:hRule="atLeast"/>
        </w:trPr>
        <w:tc>
          <w:tcPr>
            <w:tcW w:w="383" w:type="dxa"/>
            <w:tcBorders>
              <w:top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line="227" w:lineRule="exact"/>
              <w:ind w:left="8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22</w:t>
            </w:r>
          </w:p>
        </w:tc>
        <w:tc>
          <w:tcPr>
            <w:tcW w:w="1079" w:type="dxa"/>
            <w:vMerge/>
            <w:tcBorders>
              <w:top w:val="nil"/>
              <w:left w:val="dashed" w:sz="2" w:space="0" w:color="000000"/>
              <w:bottom w:val="dashed" w:sz="2" w:space="0" w:color="000000"/>
              <w:right w:val="dashed" w:sz="8" w:space="0" w:color="AFC4D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tcBorders>
              <w:top w:val="dashed" w:sz="8" w:space="0" w:color="AFC4DE"/>
              <w:left w:val="dashed" w:sz="8" w:space="0" w:color="AFC4DE"/>
              <w:bottom w:val="dashed" w:sz="8" w:space="0" w:color="AFC4DE"/>
              <w:right w:val="dashed" w:sz="8" w:space="0" w:color="AFC4DE"/>
            </w:tcBorders>
          </w:tcPr>
          <w:p>
            <w:pPr>
              <w:pStyle w:val="TableParagraph"/>
              <w:spacing w:before="125"/>
              <w:ind w:left="38" w:right="-29"/>
              <w:rPr>
                <w:sz w:val="22"/>
              </w:rPr>
            </w:pPr>
            <w:r>
              <w:rPr>
                <w:spacing w:val="-3"/>
                <w:sz w:val="22"/>
              </w:rPr>
              <w:t>社会效益指标</w:t>
            </w:r>
          </w:p>
        </w:tc>
        <w:tc>
          <w:tcPr>
            <w:tcW w:w="2365" w:type="dxa"/>
            <w:tcBorders>
              <w:top w:val="dashed" w:sz="2" w:space="0" w:color="000000"/>
              <w:left w:val="dashed" w:sz="8" w:space="0" w:color="AFC4DE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line="239" w:lineRule="exact"/>
              <w:ind w:left="35" w:right="-44"/>
              <w:rPr>
                <w:sz w:val="22"/>
              </w:rPr>
            </w:pPr>
            <w:r>
              <w:rPr>
                <w:spacing w:val="-9"/>
                <w:sz w:val="22"/>
              </w:rPr>
              <w:t>促进城乡一体化均衡发展</w:t>
            </w:r>
          </w:p>
        </w:tc>
        <w:tc>
          <w:tcPr>
            <w:tcW w:w="2016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line="233" w:lineRule="exact"/>
              <w:ind w:left="36"/>
              <w:rPr>
                <w:sz w:val="22"/>
              </w:rPr>
            </w:pPr>
            <w:r>
              <w:rPr>
                <w:sz w:val="22"/>
              </w:rPr>
              <w:t>促进城乡一体化均</w:t>
            </w:r>
          </w:p>
          <w:p>
            <w:pPr>
              <w:pStyle w:val="TableParagraph"/>
              <w:spacing w:line="275" w:lineRule="exact"/>
              <w:ind w:left="36"/>
              <w:rPr>
                <w:sz w:val="22"/>
              </w:rPr>
            </w:pPr>
            <w:r>
              <w:rPr>
                <w:sz w:val="22"/>
              </w:rPr>
              <w:t>衡发展</w:t>
            </w:r>
          </w:p>
        </w:tc>
        <w:tc>
          <w:tcPr>
            <w:tcW w:w="924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line="239" w:lineRule="exact"/>
              <w:ind w:left="36" w:right="-15"/>
              <w:rPr>
                <w:sz w:val="22"/>
              </w:rPr>
            </w:pPr>
            <w:r>
              <w:rPr>
                <w:sz w:val="22"/>
              </w:rPr>
              <w:t>文字描述</w:t>
            </w:r>
          </w:p>
        </w:tc>
        <w:tc>
          <w:tcPr>
            <w:tcW w:w="566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8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line="230" w:lineRule="exact"/>
              <w:ind w:left="85"/>
              <w:rPr>
                <w:sz w:val="22"/>
              </w:rPr>
            </w:pPr>
            <w:r>
              <w:rPr>
                <w:sz w:val="22"/>
              </w:rPr>
              <w:t>有效促进</w:t>
            </w:r>
          </w:p>
        </w:tc>
        <w:tc>
          <w:tcPr>
            <w:tcW w:w="2097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line="230" w:lineRule="exact"/>
              <w:ind w:left="35"/>
              <w:rPr>
                <w:rFonts w:ascii="Calibri" w:eastAsia="Calibri"/>
                <w:sz w:val="22"/>
              </w:rPr>
            </w:pPr>
            <w:r>
              <w:rPr>
                <w:sz w:val="22"/>
              </w:rPr>
              <w:t>鲁财科教（</w:t>
            </w:r>
            <w:r>
              <w:rPr>
                <w:rFonts w:ascii="Calibri" w:eastAsia="Calibri"/>
                <w:sz w:val="22"/>
              </w:rPr>
              <w:t>2021</w:t>
            </w:r>
            <w:r>
              <w:rPr>
                <w:sz w:val="22"/>
              </w:rPr>
              <w:t>）</w:t>
            </w:r>
            <w:r>
              <w:rPr>
                <w:rFonts w:ascii="Calibri" w:eastAsia="Calibri"/>
                <w:sz w:val="22"/>
              </w:rPr>
              <w:t>11</w:t>
            </w:r>
          </w:p>
        </w:tc>
        <w:tc>
          <w:tcPr>
            <w:tcW w:w="2253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0" w:lineRule="exact"/>
              <w:ind w:left="38"/>
              <w:rPr>
                <w:sz w:val="22"/>
              </w:rPr>
            </w:pPr>
            <w:r>
              <w:rPr>
                <w:sz w:val="22"/>
              </w:rPr>
              <w:t>分值</w:t>
            </w:r>
            <w:r>
              <w:rPr>
                <w:rFonts w:ascii="Calibri" w:eastAsia="Calibri"/>
                <w:sz w:val="22"/>
              </w:rPr>
              <w:t>10</w:t>
            </w:r>
            <w:r>
              <w:rPr>
                <w:sz w:val="22"/>
              </w:rPr>
              <w:t>分</w:t>
            </w:r>
            <w:r>
              <w:rPr>
                <w:rFonts w:ascii="Calibri" w:eastAsia="Calibri"/>
                <w:sz w:val="22"/>
              </w:rPr>
              <w:t>,</w:t>
            </w:r>
            <w:r>
              <w:rPr>
                <w:sz w:val="22"/>
              </w:rPr>
              <w:t>未完成扣</w:t>
            </w:r>
            <w:r>
              <w:rPr>
                <w:rFonts w:ascii="Calibri" w:eastAsia="Calibri"/>
                <w:sz w:val="22"/>
              </w:rPr>
              <w:t>1</w:t>
            </w:r>
            <w:r>
              <w:rPr>
                <w:sz w:val="22"/>
              </w:rPr>
              <w:t>分</w:t>
            </w:r>
          </w:p>
        </w:tc>
      </w:tr>
      <w:tr>
        <w:trPr>
          <w:trHeight w:val="492" w:hRule="atLeast"/>
        </w:trPr>
        <w:tc>
          <w:tcPr>
            <w:tcW w:w="383" w:type="dxa"/>
            <w:tcBorders>
              <w:top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8"/>
              <w:ind w:left="8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24</w:t>
            </w:r>
          </w:p>
        </w:tc>
        <w:tc>
          <w:tcPr>
            <w:tcW w:w="1079" w:type="dxa"/>
            <w:tcBorders>
              <w:top w:val="dashed" w:sz="2" w:space="0" w:color="000000"/>
              <w:left w:val="dashed" w:sz="2" w:space="0" w:color="000000"/>
              <w:right w:val="dashed" w:sz="8" w:space="0" w:color="AFC4DE"/>
            </w:tcBorders>
          </w:tcPr>
          <w:p>
            <w:pPr>
              <w:pStyle w:val="TableParagraph"/>
              <w:spacing w:before="5"/>
              <w:ind w:left="-4" w:right="-44"/>
              <w:jc w:val="center"/>
              <w:rPr>
                <w:sz w:val="22"/>
              </w:rPr>
            </w:pPr>
            <w:r>
              <w:rPr>
                <w:sz w:val="22"/>
              </w:rPr>
              <w:t>满意度指标</w:t>
            </w:r>
          </w:p>
        </w:tc>
        <w:tc>
          <w:tcPr>
            <w:tcW w:w="1359" w:type="dxa"/>
            <w:tcBorders>
              <w:top w:val="dashed" w:sz="8" w:space="0" w:color="AFC4DE"/>
              <w:left w:val="dashed" w:sz="8" w:space="0" w:color="AFC4DE"/>
              <w:right w:val="dashed" w:sz="8" w:space="0" w:color="AFC4DE"/>
            </w:tcBorders>
          </w:tcPr>
          <w:p>
            <w:pPr>
              <w:pStyle w:val="TableParagraph"/>
              <w:spacing w:before="113"/>
              <w:ind w:left="38" w:right="-29"/>
              <w:rPr>
                <w:sz w:val="22"/>
              </w:rPr>
            </w:pPr>
            <w:r>
              <w:rPr>
                <w:spacing w:val="-3"/>
                <w:sz w:val="22"/>
              </w:rPr>
              <w:t>服务对象满意</w:t>
            </w:r>
          </w:p>
        </w:tc>
        <w:tc>
          <w:tcPr>
            <w:tcW w:w="2365" w:type="dxa"/>
            <w:tcBorders>
              <w:top w:val="dashed" w:sz="2" w:space="0" w:color="000000"/>
              <w:left w:val="dashed" w:sz="8" w:space="0" w:color="AFC4DE"/>
              <w:right w:val="dashed" w:sz="2" w:space="0" w:color="000000"/>
            </w:tcBorders>
          </w:tcPr>
          <w:p>
            <w:pPr>
              <w:pStyle w:val="TableParagraph"/>
              <w:spacing w:before="5"/>
              <w:ind w:left="35"/>
              <w:rPr>
                <w:sz w:val="22"/>
              </w:rPr>
            </w:pPr>
            <w:r>
              <w:rPr>
                <w:sz w:val="22"/>
              </w:rPr>
              <w:t>学生家长满意度</w:t>
            </w:r>
          </w:p>
        </w:tc>
        <w:tc>
          <w:tcPr>
            <w:tcW w:w="2016" w:type="dxa"/>
            <w:tcBorders>
              <w:top w:val="dashed" w:sz="2" w:space="0" w:color="000000"/>
              <w:left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5"/>
              <w:ind w:left="36"/>
              <w:rPr>
                <w:sz w:val="22"/>
              </w:rPr>
            </w:pPr>
            <w:r>
              <w:rPr>
                <w:sz w:val="22"/>
              </w:rPr>
              <w:t>学生家长满意度</w:t>
            </w:r>
          </w:p>
        </w:tc>
        <w:tc>
          <w:tcPr>
            <w:tcW w:w="924" w:type="dxa"/>
            <w:tcBorders>
              <w:top w:val="dashed" w:sz="2" w:space="0" w:color="000000"/>
              <w:left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8"/>
              <w:ind w:left="3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≥</w:t>
            </w:r>
          </w:p>
        </w:tc>
        <w:tc>
          <w:tcPr>
            <w:tcW w:w="566" w:type="dxa"/>
            <w:tcBorders>
              <w:top w:val="dashed" w:sz="2" w:space="0" w:color="000000"/>
              <w:left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8"/>
              <w:ind w:left="3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95</w:t>
            </w:r>
          </w:p>
        </w:tc>
        <w:tc>
          <w:tcPr>
            <w:tcW w:w="1048" w:type="dxa"/>
            <w:tcBorders>
              <w:top w:val="dashed" w:sz="2" w:space="0" w:color="000000"/>
              <w:left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5"/>
              <w:ind w:left="34"/>
              <w:rPr>
                <w:sz w:val="22"/>
              </w:rPr>
            </w:pPr>
            <w:r>
              <w:rPr>
                <w:sz w:val="22"/>
              </w:rPr>
              <w:t>百分比</w:t>
            </w:r>
          </w:p>
        </w:tc>
        <w:tc>
          <w:tcPr>
            <w:tcW w:w="2097" w:type="dxa"/>
            <w:tcBorders>
              <w:top w:val="dashed" w:sz="2" w:space="0" w:color="000000"/>
              <w:left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line="280" w:lineRule="exact"/>
              <w:ind w:left="35"/>
              <w:rPr>
                <w:rFonts w:ascii="Calibri" w:eastAsia="Calibri"/>
                <w:sz w:val="22"/>
              </w:rPr>
            </w:pPr>
            <w:r>
              <w:rPr>
                <w:sz w:val="22"/>
              </w:rPr>
              <w:t>鲁财科教（</w:t>
            </w:r>
            <w:r>
              <w:rPr>
                <w:rFonts w:ascii="Calibri" w:eastAsia="Calibri"/>
                <w:sz w:val="22"/>
              </w:rPr>
              <w:t>2021</w:t>
            </w:r>
            <w:r>
              <w:rPr>
                <w:sz w:val="22"/>
              </w:rPr>
              <w:t>）</w:t>
            </w:r>
            <w:r>
              <w:rPr>
                <w:rFonts w:ascii="Calibri" w:eastAsia="Calibri"/>
                <w:sz w:val="22"/>
              </w:rPr>
              <w:t>11</w:t>
            </w:r>
          </w:p>
        </w:tc>
        <w:tc>
          <w:tcPr>
            <w:tcW w:w="2253" w:type="dxa"/>
            <w:tcBorders>
              <w:top w:val="dashed" w:sz="2" w:space="0" w:color="000000"/>
              <w:left w:val="dashed" w:sz="2" w:space="0" w:color="000000"/>
              <w:right w:val="single" w:sz="12" w:space="0" w:color="000000"/>
            </w:tcBorders>
          </w:tcPr>
          <w:p>
            <w:pPr>
              <w:pStyle w:val="TableParagraph"/>
              <w:spacing w:line="280" w:lineRule="exact"/>
              <w:ind w:left="38"/>
              <w:rPr>
                <w:sz w:val="22"/>
              </w:rPr>
            </w:pPr>
            <w:r>
              <w:rPr>
                <w:sz w:val="22"/>
              </w:rPr>
              <w:t>分值</w:t>
            </w:r>
            <w:r>
              <w:rPr>
                <w:rFonts w:ascii="Calibri" w:eastAsia="Calibri"/>
                <w:sz w:val="22"/>
              </w:rPr>
              <w:t>10</w:t>
            </w:r>
            <w:r>
              <w:rPr>
                <w:sz w:val="22"/>
              </w:rPr>
              <w:t>分</w:t>
            </w:r>
            <w:r>
              <w:rPr>
                <w:rFonts w:ascii="Calibri" w:eastAsia="Calibri"/>
                <w:sz w:val="22"/>
              </w:rPr>
              <w:t>,</w:t>
            </w:r>
            <w:r>
              <w:rPr>
                <w:sz w:val="22"/>
              </w:rPr>
              <w:t>未完成扣</w:t>
            </w:r>
            <w:r>
              <w:rPr>
                <w:rFonts w:ascii="Calibri" w:eastAsia="Calibri"/>
                <w:sz w:val="22"/>
              </w:rPr>
              <w:t>1</w:t>
            </w:r>
            <w:r>
              <w:rPr>
                <w:sz w:val="22"/>
              </w:rPr>
              <w:t>分</w:t>
            </w:r>
          </w:p>
        </w:tc>
      </w:tr>
    </w:tbl>
    <w:p>
      <w:pPr>
        <w:spacing w:after="0" w:line="280" w:lineRule="exact"/>
        <w:rPr>
          <w:sz w:val="22"/>
        </w:rPr>
        <w:sectPr>
          <w:pgSz w:w="15840" w:h="12240" w:orient="landscape"/>
          <w:pgMar w:header="0" w:footer="187" w:top="1060" w:bottom="380" w:left="440" w:right="820"/>
        </w:sectPr>
      </w:pPr>
    </w:p>
    <w:p>
      <w:pPr>
        <w:pStyle w:val="BodyText"/>
        <w:ind w:left="113"/>
        <w:rPr>
          <w:sz w:val="20"/>
        </w:rPr>
      </w:pPr>
      <w:r>
        <w:rPr>
          <w:sz w:val="20"/>
        </w:rPr>
        <w:pict>
          <v:group style="width:50pt;height:382.75pt;mso-position-horizontal-relative:char;mso-position-vertical-relative:line" coordorigin="0,0" coordsize="1000,7655">
            <v:shape style="position:absolute;left:0;top:0;width:1000;height:7655" coordorigin="0,0" coordsize="1000,7655" path="m999,0l979,0,979,20,979,291,979,7131,20,7131,20,6490,979,6490,979,6488,20,6488,20,5967,979,5967,979,5965,20,5965,20,5636,979,5636,979,5634,20,5634,20,5305,979,5305,979,5302,20,5302,20,4974,979,4974,979,4971,20,4971,20,4642,979,4642,979,4640,20,4640,20,4311,979,4311,979,4309,20,4309,20,3980,979,3980,979,3978,20,3978,20,3649,979,3649,979,3646,20,3646,20,3318,979,3318,979,3315,20,3315,20,2986,979,2986,979,2984,20,2984,20,2655,979,2655,979,2653,20,2653,20,2324,979,2324,979,2322,20,2322,20,1993,979,1993,979,1990,20,1990,20,1316,979,1316,979,1314,20,1314,20,985,979,985,979,982,20,982,20,654,979,654,979,651,20,651,20,294,979,294,979,291,20,291,20,20,979,20,979,0,20,0,20,0,0,0,0,7634,0,7654,999,7654,999,7634,20,7634,20,7134,979,7134,979,7634,999,7634,999,291,999,0xe" filled="true" fillcolor="#000000" stroked="false">
              <v:path arrowok="t"/>
              <v:fill type="solid"/>
            </v:shape>
            <v:shape style="position:absolute;left:20;top:7133;width:960;height:501" type="#_x0000_t202" filled="false" stroked="false">
              <v:textbox inset="0,0,0,0">
                <w:txbxContent>
                  <w:p>
                    <w:pPr>
                      <w:spacing w:before="6"/>
                      <w:ind w:left="-7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。</w:t>
                    </w:r>
                  </w:p>
                </w:txbxContent>
              </v:textbox>
              <w10:wrap type="none"/>
            </v:shape>
            <v:shape style="position:absolute;left:20;top:6490;width:960;height:641" type="#_x0000_t202" filled="false" stroked="false">
              <v:textbox inset="0,0,0,0">
                <w:txbxContent>
                  <w:p>
                    <w:pPr>
                      <w:spacing w:before="7"/>
                      <w:ind w:left="-7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。</w:t>
                    </w:r>
                  </w:p>
                </w:txbxContent>
              </v:textbox>
              <w10:wrap type="none"/>
            </v:shape>
            <v:shape style="position:absolute;left:20;top:5967;width:960;height:521" type="#_x0000_t202" filled="false" stroked="false">
              <v:textbox inset="0,0,0,0">
                <w:txbxContent>
                  <w:p>
                    <w:pPr>
                      <w:spacing w:before="6"/>
                      <w:ind w:left="-7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。</w:t>
                    </w:r>
                  </w:p>
                </w:txbxContent>
              </v:textbox>
              <w10:wrap type="none"/>
            </v:shape>
            <v:shape style="position:absolute;left:20;top:5636;width:960;height:329" type="#_x0000_t202" filled="false" stroked="false">
              <v:textbox inset="0,0,0,0">
                <w:txbxContent>
                  <w:p>
                    <w:pPr>
                      <w:spacing w:before="6"/>
                      <w:ind w:left="-7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。</w:t>
                    </w:r>
                  </w:p>
                </w:txbxContent>
              </v:textbox>
              <w10:wrap type="none"/>
            </v:shape>
            <v:shape style="position:absolute;left:20;top:5304;width:960;height:329" type="#_x0000_t202" filled="false" stroked="false">
              <v:textbox inset="0,0,0,0">
                <w:txbxContent>
                  <w:p>
                    <w:pPr>
                      <w:spacing w:before="6"/>
                      <w:ind w:left="-7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。</w:t>
                    </w:r>
                  </w:p>
                </w:txbxContent>
              </v:textbox>
              <w10:wrap type="none"/>
            </v:shape>
            <v:shape style="position:absolute;left:20;top:4973;width:960;height:329" type="#_x0000_t202" filled="false" stroked="false">
              <v:textbox inset="0,0,0,0">
                <w:txbxContent>
                  <w:p>
                    <w:pPr>
                      <w:spacing w:before="6"/>
                      <w:ind w:left="-7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。</w:t>
                    </w:r>
                  </w:p>
                </w:txbxContent>
              </v:textbox>
              <w10:wrap type="none"/>
            </v:shape>
            <v:shape style="position:absolute;left:20;top:4642;width:960;height:329" type="#_x0000_t202" filled="false" stroked="false">
              <v:textbox inset="0,0,0,0">
                <w:txbxContent>
                  <w:p>
                    <w:pPr>
                      <w:spacing w:before="7"/>
                      <w:ind w:left="-7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。</w:t>
                    </w:r>
                  </w:p>
                </w:txbxContent>
              </v:textbox>
              <w10:wrap type="none"/>
            </v:shape>
            <v:shape style="position:absolute;left:20;top:4311;width:960;height:329" type="#_x0000_t202" filled="false" stroked="false">
              <v:textbox inset="0,0,0,0">
                <w:txbxContent>
                  <w:p>
                    <w:pPr>
                      <w:spacing w:before="6"/>
                      <w:ind w:left="-7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。</w:t>
                    </w:r>
                  </w:p>
                </w:txbxContent>
              </v:textbox>
              <w10:wrap type="none"/>
            </v:shape>
            <v:shape style="position:absolute;left:20;top:3980;width:960;height:329" type="#_x0000_t202" filled="false" stroked="false">
              <v:textbox inset="0,0,0,0">
                <w:txbxContent>
                  <w:p>
                    <w:pPr>
                      <w:spacing w:before="6"/>
                      <w:ind w:left="-7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。</w:t>
                    </w:r>
                  </w:p>
                </w:txbxContent>
              </v:textbox>
              <w10:wrap type="none"/>
            </v:shape>
            <v:shape style="position:absolute;left:20;top:3648;width:960;height:329" type="#_x0000_t202" filled="false" stroked="false">
              <v:textbox inset="0,0,0,0">
                <w:txbxContent>
                  <w:p>
                    <w:pPr>
                      <w:spacing w:before="6"/>
                      <w:ind w:left="-7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。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5840" w:h="12240" w:orient="landscape"/>
          <w:pgMar w:header="0" w:footer="187" w:top="1060" w:bottom="380" w:left="440" w:right="820"/>
        </w:sectPr>
      </w:pPr>
    </w:p>
    <w:tbl>
      <w:tblPr>
        <w:tblW w:w="0" w:type="auto"/>
        <w:jc w:val="left"/>
        <w:tblInd w:w="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2"/>
        <w:gridCol w:w="969"/>
        <w:gridCol w:w="1108"/>
        <w:gridCol w:w="1580"/>
        <w:gridCol w:w="1767"/>
        <w:gridCol w:w="1035"/>
        <w:gridCol w:w="692"/>
        <w:gridCol w:w="925"/>
        <w:gridCol w:w="2250"/>
        <w:gridCol w:w="2529"/>
      </w:tblGrid>
      <w:tr>
        <w:trPr>
          <w:trHeight w:val="280" w:hRule="atLeast"/>
        </w:trPr>
        <w:tc>
          <w:tcPr>
            <w:tcW w:w="13377" w:type="dxa"/>
            <w:gridSpan w:val="10"/>
            <w:shd w:val="clear" w:color="auto" w:fill="E9EEF6"/>
          </w:tcPr>
          <w:p>
            <w:pPr>
              <w:pStyle w:val="TableParagraph"/>
              <w:spacing w:line="247" w:lineRule="exact" w:before="13"/>
              <w:ind w:left="5684" w:right="5653"/>
              <w:jc w:val="center"/>
              <w:rPr>
                <w:sz w:val="22"/>
              </w:rPr>
            </w:pPr>
            <w:r>
              <w:rPr>
                <w:sz w:val="22"/>
              </w:rPr>
              <w:t>项目支出绩效目标表</w:t>
            </w:r>
          </w:p>
        </w:tc>
      </w:tr>
      <w:tr>
        <w:trPr>
          <w:trHeight w:val="340" w:hRule="atLeast"/>
        </w:trPr>
        <w:tc>
          <w:tcPr>
            <w:tcW w:w="13377" w:type="dxa"/>
            <w:gridSpan w:val="10"/>
          </w:tcPr>
          <w:p>
            <w:pPr>
              <w:pStyle w:val="TableParagraph"/>
              <w:spacing w:line="305" w:lineRule="exact" w:before="15"/>
              <w:ind w:left="5684" w:right="5649"/>
              <w:jc w:val="center"/>
              <w:rPr>
                <w:sz w:val="24"/>
              </w:rPr>
            </w:pPr>
            <w:r>
              <w:rPr>
                <w:sz w:val="24"/>
              </w:rPr>
              <w:t>年度目标（</w:t>
            </w:r>
            <w:r>
              <w:rPr>
                <w:rFonts w:ascii="Arial" w:eastAsia="Arial"/>
                <w:sz w:val="24"/>
              </w:rPr>
              <w:t>2023</w:t>
            </w:r>
            <w:r>
              <w:rPr>
                <w:sz w:val="24"/>
              </w:rPr>
              <w:t>）</w:t>
            </w:r>
          </w:p>
        </w:tc>
      </w:tr>
      <w:tr>
        <w:trPr>
          <w:trHeight w:val="329" w:hRule="atLeast"/>
        </w:trPr>
        <w:tc>
          <w:tcPr>
            <w:tcW w:w="522" w:type="dxa"/>
            <w:tcBorders>
              <w:bottom w:val="single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14"/>
              <w:ind w:right="194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2077" w:type="dxa"/>
            <w:gridSpan w:val="2"/>
            <w:tcBorders>
              <w:left w:val="dashed" w:sz="2" w:space="0" w:color="000000"/>
              <w:bottom w:val="single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18"/>
              <w:ind w:left="265"/>
              <w:rPr>
                <w:b/>
                <w:sz w:val="22"/>
              </w:rPr>
            </w:pPr>
            <w:r>
              <w:rPr>
                <w:b/>
                <w:sz w:val="22"/>
              </w:rPr>
              <w:t>项目编码及名称</w:t>
            </w:r>
          </w:p>
        </w:tc>
        <w:tc>
          <w:tcPr>
            <w:tcW w:w="3347" w:type="dxa"/>
            <w:gridSpan w:val="2"/>
            <w:tcBorders>
              <w:left w:val="dashed" w:sz="2" w:space="0" w:color="000000"/>
              <w:bottom w:val="single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9"/>
              <w:ind w:left="43"/>
              <w:rPr>
                <w:sz w:val="22"/>
              </w:rPr>
            </w:pPr>
            <w:r>
              <w:rPr>
                <w:rFonts w:ascii="Calibri" w:eastAsia="Calibri"/>
                <w:sz w:val="22"/>
              </w:rPr>
              <w:t>37040623P990013107847-2022</w:t>
            </w:r>
            <w:r>
              <w:rPr>
                <w:sz w:val="22"/>
              </w:rPr>
              <w:t>年</w:t>
            </w:r>
          </w:p>
        </w:tc>
        <w:tc>
          <w:tcPr>
            <w:tcW w:w="1727" w:type="dxa"/>
            <w:gridSpan w:val="2"/>
            <w:tcBorders>
              <w:left w:val="dashed" w:sz="2" w:space="0" w:color="000000"/>
              <w:bottom w:val="single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18"/>
              <w:ind w:left="87"/>
              <w:rPr>
                <w:b/>
                <w:sz w:val="22"/>
              </w:rPr>
            </w:pPr>
            <w:r>
              <w:rPr>
                <w:b/>
                <w:sz w:val="22"/>
              </w:rPr>
              <w:t>主管部门及代码</w:t>
            </w:r>
          </w:p>
        </w:tc>
        <w:tc>
          <w:tcPr>
            <w:tcW w:w="5704" w:type="dxa"/>
            <w:gridSpan w:val="3"/>
            <w:tcBorders>
              <w:left w:val="dashed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"/>
              <w:ind w:left="33"/>
              <w:rPr>
                <w:sz w:val="22"/>
              </w:rPr>
            </w:pPr>
            <w:r>
              <w:rPr>
                <w:rFonts w:ascii="Calibri" w:eastAsia="Calibri"/>
                <w:sz w:val="22"/>
              </w:rPr>
              <w:t>[203]</w:t>
            </w:r>
            <w:r>
              <w:rPr>
                <w:sz w:val="22"/>
              </w:rPr>
              <w:t>枣庄市山亭区教育和体育局</w:t>
            </w:r>
          </w:p>
        </w:tc>
      </w:tr>
      <w:tr>
        <w:trPr>
          <w:trHeight w:val="326" w:hRule="atLeast"/>
        </w:trPr>
        <w:tc>
          <w:tcPr>
            <w:tcW w:w="522" w:type="dxa"/>
            <w:tcBorders>
              <w:top w:val="single" w:sz="2" w:space="0" w:color="000000"/>
              <w:bottom w:val="single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10"/>
              <w:ind w:right="194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2077" w:type="dxa"/>
            <w:gridSpan w:val="2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12"/>
              <w:ind w:left="601"/>
              <w:rPr>
                <w:b/>
                <w:sz w:val="22"/>
              </w:rPr>
            </w:pPr>
            <w:r>
              <w:rPr>
                <w:b/>
                <w:sz w:val="22"/>
              </w:rPr>
              <w:t>项目单位</w:t>
            </w:r>
          </w:p>
        </w:tc>
        <w:tc>
          <w:tcPr>
            <w:tcW w:w="3347" w:type="dxa"/>
            <w:gridSpan w:val="2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5"/>
              <w:ind w:left="43"/>
              <w:rPr>
                <w:sz w:val="22"/>
              </w:rPr>
            </w:pPr>
            <w:r>
              <w:rPr>
                <w:rFonts w:ascii="Calibri" w:eastAsia="Calibri"/>
                <w:sz w:val="22"/>
              </w:rPr>
              <w:t>203008-8]</w:t>
            </w:r>
            <w:r>
              <w:rPr>
                <w:sz w:val="22"/>
              </w:rPr>
              <w:t>枣庄市山亭区实验小学</w:t>
            </w:r>
          </w:p>
        </w:tc>
        <w:tc>
          <w:tcPr>
            <w:tcW w:w="1727" w:type="dxa"/>
            <w:gridSpan w:val="2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12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年度资金总额</w:t>
            </w:r>
          </w:p>
        </w:tc>
        <w:tc>
          <w:tcPr>
            <w:tcW w:w="5704" w:type="dxa"/>
            <w:gridSpan w:val="3"/>
            <w:tcBorders>
              <w:top w:val="single" w:sz="2" w:space="0" w:color="000000"/>
              <w:left w:val="dashed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3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440200</w:t>
            </w:r>
          </w:p>
        </w:tc>
      </w:tr>
      <w:tr>
        <w:trPr>
          <w:trHeight w:val="659" w:hRule="atLeast"/>
        </w:trPr>
        <w:tc>
          <w:tcPr>
            <w:tcW w:w="522" w:type="dxa"/>
            <w:tcBorders>
              <w:top w:val="single" w:sz="2" w:space="0" w:color="000000"/>
              <w:bottom w:val="single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10"/>
              <w:ind w:right="194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69" w:type="dxa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15"/>
              <w:ind w:right="23"/>
              <w:jc w:val="righ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资金用途</w:t>
            </w:r>
          </w:p>
        </w:tc>
        <w:tc>
          <w:tcPr>
            <w:tcW w:w="11886" w:type="dxa"/>
            <w:gridSpan w:val="8"/>
            <w:tcBorders>
              <w:top w:val="single" w:sz="2" w:space="0" w:color="000000"/>
              <w:left w:val="dashed" w:sz="2" w:space="0" w:color="000000"/>
              <w:bottom w:val="single" w:sz="12" w:space="0" w:color="AFC4DE"/>
            </w:tcBorders>
          </w:tcPr>
          <w:p>
            <w:pPr>
              <w:pStyle w:val="TableParagraph"/>
              <w:spacing w:before="5"/>
              <w:ind w:left="47"/>
              <w:rPr>
                <w:sz w:val="22"/>
              </w:rPr>
            </w:pPr>
            <w:r>
              <w:rPr>
                <w:rFonts w:ascii="Calibri" w:eastAsia="Calibri"/>
                <w:sz w:val="22"/>
              </w:rPr>
              <w:t>2022</w:t>
            </w:r>
            <w:r>
              <w:rPr>
                <w:sz w:val="22"/>
              </w:rPr>
              <w:t>年取暖费</w:t>
            </w:r>
          </w:p>
        </w:tc>
      </w:tr>
      <w:tr>
        <w:trPr>
          <w:trHeight w:val="301" w:hRule="atLeast"/>
        </w:trPr>
        <w:tc>
          <w:tcPr>
            <w:tcW w:w="522" w:type="dxa"/>
            <w:tcBorders>
              <w:top w:val="single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line="205" w:lineRule="exact"/>
              <w:ind w:right="194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69" w:type="dxa"/>
            <w:vMerge w:val="restart"/>
            <w:tcBorders>
              <w:top w:val="single" w:sz="2" w:space="0" w:color="000000"/>
              <w:left w:val="dashed" w:sz="2" w:space="0" w:color="000000"/>
              <w:bottom w:val="dashed" w:sz="2" w:space="0" w:color="000000"/>
              <w:right w:val="dashed" w:sz="12" w:space="0" w:color="AFC4DE"/>
            </w:tcBorders>
          </w:tcPr>
          <w:p>
            <w:pPr>
              <w:pStyle w:val="TableParagraph"/>
              <w:ind w:left="49"/>
              <w:rPr>
                <w:b/>
                <w:sz w:val="22"/>
              </w:rPr>
            </w:pPr>
            <w:r>
              <w:rPr>
                <w:b/>
                <w:sz w:val="22"/>
              </w:rPr>
              <w:t>资金支出</w:t>
            </w:r>
          </w:p>
          <w:p>
            <w:pPr>
              <w:pStyle w:val="TableParagraph"/>
              <w:spacing w:line="278" w:lineRule="exact" w:before="42"/>
              <w:ind w:left="37"/>
              <w:rPr>
                <w:sz w:val="22"/>
              </w:rPr>
            </w:pPr>
            <w:r>
              <w:rPr>
                <w:rFonts w:ascii="Calibri" w:eastAsia="Calibri"/>
                <w:sz w:val="22"/>
              </w:rPr>
              <w:t>(</w:t>
            </w:r>
            <w:r>
              <w:rPr>
                <w:sz w:val="22"/>
              </w:rPr>
              <w:t>累计支</w:t>
            </w:r>
          </w:p>
        </w:tc>
        <w:tc>
          <w:tcPr>
            <w:tcW w:w="2688" w:type="dxa"/>
            <w:gridSpan w:val="2"/>
            <w:tcBorders>
              <w:top w:val="single" w:sz="12" w:space="0" w:color="AFC4DE"/>
              <w:left w:val="dashed" w:sz="8" w:space="0" w:color="AFC4DE"/>
              <w:bottom w:val="dashed" w:sz="12" w:space="0" w:color="AFC4DE"/>
              <w:right w:val="dashed" w:sz="2" w:space="0" w:color="000000"/>
            </w:tcBorders>
          </w:tcPr>
          <w:p>
            <w:pPr>
              <w:pStyle w:val="TableParagraph"/>
              <w:spacing w:line="281" w:lineRule="exact"/>
              <w:ind w:left="1043" w:right="1027"/>
              <w:jc w:val="center"/>
              <w:rPr>
                <w:b/>
                <w:sz w:val="22"/>
              </w:rPr>
            </w:pPr>
            <w:r>
              <w:rPr>
                <w:rFonts w:ascii="Arial" w:eastAsia="Arial"/>
                <w:b/>
                <w:sz w:val="22"/>
              </w:rPr>
              <w:t>3</w:t>
            </w:r>
            <w:r>
              <w:rPr>
                <w:b/>
                <w:sz w:val="22"/>
              </w:rPr>
              <w:t>月底</w:t>
            </w:r>
          </w:p>
        </w:tc>
        <w:tc>
          <w:tcPr>
            <w:tcW w:w="1767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line="277" w:lineRule="exact"/>
              <w:ind w:left="584" w:right="572"/>
              <w:jc w:val="center"/>
              <w:rPr>
                <w:b/>
                <w:sz w:val="22"/>
              </w:rPr>
            </w:pPr>
            <w:r>
              <w:rPr>
                <w:rFonts w:ascii="Arial" w:eastAsia="Arial"/>
                <w:b/>
                <w:sz w:val="22"/>
              </w:rPr>
              <w:t>6</w:t>
            </w:r>
            <w:r>
              <w:rPr>
                <w:b/>
                <w:sz w:val="22"/>
              </w:rPr>
              <w:t>月底</w:t>
            </w:r>
          </w:p>
        </w:tc>
        <w:tc>
          <w:tcPr>
            <w:tcW w:w="2652" w:type="dxa"/>
            <w:gridSpan w:val="3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line="277" w:lineRule="exact"/>
              <w:ind w:left="966" w:right="954"/>
              <w:jc w:val="center"/>
              <w:rPr>
                <w:b/>
                <w:sz w:val="22"/>
              </w:rPr>
            </w:pPr>
            <w:r>
              <w:rPr>
                <w:rFonts w:ascii="Arial" w:eastAsia="Arial"/>
                <w:b/>
                <w:sz w:val="22"/>
              </w:rPr>
              <w:t>10</w:t>
            </w:r>
            <w:r>
              <w:rPr>
                <w:b/>
                <w:sz w:val="22"/>
              </w:rPr>
              <w:t>月底</w:t>
            </w:r>
          </w:p>
        </w:tc>
        <w:tc>
          <w:tcPr>
            <w:tcW w:w="4779" w:type="dxa"/>
            <w:gridSpan w:val="2"/>
            <w:tcBorders>
              <w:top w:val="dashed" w:sz="2" w:space="0" w:color="000000"/>
              <w:left w:val="dashed" w:sz="2" w:space="0" w:color="000000"/>
              <w:bottom w:val="dashed" w:sz="2" w:space="0" w:color="000000"/>
            </w:tcBorders>
          </w:tcPr>
          <w:p>
            <w:pPr>
              <w:pStyle w:val="TableParagraph"/>
              <w:spacing w:line="277" w:lineRule="exact"/>
              <w:ind w:left="2033" w:right="2007"/>
              <w:jc w:val="center"/>
              <w:rPr>
                <w:b/>
                <w:sz w:val="22"/>
              </w:rPr>
            </w:pPr>
            <w:r>
              <w:rPr>
                <w:rFonts w:ascii="Arial" w:eastAsia="Arial"/>
                <w:b/>
                <w:sz w:val="22"/>
              </w:rPr>
              <w:t>12</w:t>
            </w:r>
            <w:r>
              <w:rPr>
                <w:b/>
                <w:sz w:val="22"/>
              </w:rPr>
              <w:t>月底</w:t>
            </w:r>
          </w:p>
        </w:tc>
      </w:tr>
      <w:tr>
        <w:trPr>
          <w:trHeight w:val="290" w:hRule="atLeast"/>
        </w:trPr>
        <w:tc>
          <w:tcPr>
            <w:tcW w:w="522" w:type="dxa"/>
            <w:tcBorders>
              <w:top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line="205" w:lineRule="exact"/>
              <w:ind w:right="194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69" w:type="dxa"/>
            <w:vMerge/>
            <w:tcBorders>
              <w:top w:val="nil"/>
              <w:left w:val="dashed" w:sz="2" w:space="0" w:color="000000"/>
              <w:bottom w:val="dashed" w:sz="2" w:space="0" w:color="000000"/>
              <w:right w:val="dashed" w:sz="12" w:space="0" w:color="AFC4D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gridSpan w:val="2"/>
            <w:tcBorders>
              <w:top w:val="dashed" w:sz="12" w:space="0" w:color="AFC4DE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line="267" w:lineRule="exact" w:before="3"/>
              <w:ind w:left="170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440200.00</w:t>
            </w:r>
          </w:p>
        </w:tc>
        <w:tc>
          <w:tcPr>
            <w:tcW w:w="1767" w:type="dxa"/>
            <w:tcBorders>
              <w:top w:val="dashed" w:sz="2" w:space="0" w:color="000000"/>
              <w:left w:val="dashed" w:sz="2" w:space="0" w:color="000000"/>
              <w:bottom w:val="dashed" w:sz="8" w:space="0" w:color="AFC4DE"/>
              <w:right w:val="dashed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2" w:type="dxa"/>
            <w:gridSpan w:val="3"/>
            <w:tcBorders>
              <w:top w:val="dashed" w:sz="2" w:space="0" w:color="000000"/>
              <w:left w:val="dashed" w:sz="2" w:space="0" w:color="000000"/>
              <w:bottom w:val="dashed" w:sz="8" w:space="0" w:color="AFC4DE"/>
              <w:right w:val="dashed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79" w:type="dxa"/>
            <w:gridSpan w:val="2"/>
            <w:tcBorders>
              <w:top w:val="dashed" w:sz="2" w:space="0" w:color="000000"/>
              <w:left w:val="dashed" w:sz="2" w:space="0" w:color="000000"/>
              <w:bottom w:val="dashed" w:sz="8" w:space="0" w:color="AFC4DE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1" w:hRule="atLeast"/>
        </w:trPr>
        <w:tc>
          <w:tcPr>
            <w:tcW w:w="522" w:type="dxa"/>
            <w:tcBorders>
              <w:top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9"/>
              <w:ind w:right="144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969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line="268" w:lineRule="exact" w:before="13"/>
              <w:ind w:right="27"/>
              <w:jc w:val="right"/>
              <w:rPr>
                <w:sz w:val="22"/>
              </w:rPr>
            </w:pPr>
            <w:r>
              <w:rPr>
                <w:sz w:val="22"/>
              </w:rPr>
              <w:t>年度绩效</w:t>
            </w:r>
          </w:p>
        </w:tc>
        <w:tc>
          <w:tcPr>
            <w:tcW w:w="1108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line="278" w:lineRule="exact" w:before="3"/>
              <w:ind w:left="47"/>
              <w:rPr>
                <w:rFonts w:ascii="Calibri" w:eastAsia="Calibri"/>
                <w:sz w:val="22"/>
              </w:rPr>
            </w:pPr>
            <w:r>
              <w:rPr>
                <w:sz w:val="22"/>
              </w:rPr>
              <w:t>目标</w:t>
            </w:r>
            <w:r>
              <w:rPr>
                <w:rFonts w:ascii="Calibri" w:eastAsia="Calibri"/>
                <w:sz w:val="22"/>
              </w:rPr>
              <w:t>1</w:t>
            </w:r>
          </w:p>
        </w:tc>
        <w:tc>
          <w:tcPr>
            <w:tcW w:w="10778" w:type="dxa"/>
            <w:gridSpan w:val="7"/>
            <w:tcBorders>
              <w:top w:val="dashed" w:sz="12" w:space="0" w:color="AFC4DE"/>
              <w:left w:val="dashed" w:sz="2" w:space="0" w:color="000000"/>
              <w:bottom w:val="dashed" w:sz="12" w:space="0" w:color="AFC4DE"/>
            </w:tcBorders>
          </w:tcPr>
          <w:p>
            <w:pPr>
              <w:pStyle w:val="TableParagraph"/>
              <w:spacing w:line="278" w:lineRule="exact" w:before="3"/>
              <w:ind w:left="43"/>
              <w:rPr>
                <w:rFonts w:ascii="Calibri" w:eastAsia="Calibri"/>
                <w:sz w:val="22"/>
              </w:rPr>
            </w:pPr>
            <w:r>
              <w:rPr>
                <w:sz w:val="22"/>
              </w:rPr>
              <w:t>目标内容</w:t>
            </w:r>
            <w:r>
              <w:rPr>
                <w:rFonts w:ascii="Calibri" w:eastAsia="Calibri"/>
                <w:sz w:val="22"/>
              </w:rPr>
              <w:t>1</w:t>
            </w:r>
          </w:p>
        </w:tc>
      </w:tr>
      <w:tr>
        <w:trPr>
          <w:trHeight w:val="317" w:hRule="atLeast"/>
        </w:trPr>
        <w:tc>
          <w:tcPr>
            <w:tcW w:w="522" w:type="dxa"/>
            <w:tcBorders>
              <w:top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9"/>
              <w:ind w:right="144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969" w:type="dxa"/>
            <w:vMerge w:val="restart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13"/>
              <w:ind w:left="49"/>
              <w:rPr>
                <w:b/>
                <w:sz w:val="22"/>
              </w:rPr>
            </w:pPr>
            <w:r>
              <w:rPr>
                <w:b/>
                <w:sz w:val="22"/>
              </w:rPr>
              <w:t>一级指标</w:t>
            </w:r>
          </w:p>
        </w:tc>
        <w:tc>
          <w:tcPr>
            <w:tcW w:w="1108" w:type="dxa"/>
            <w:vMerge w:val="restart"/>
            <w:tcBorders>
              <w:top w:val="dashed" w:sz="2" w:space="0" w:color="000000"/>
              <w:left w:val="dashed" w:sz="2" w:space="0" w:color="000000"/>
              <w:bottom w:val="dashed" w:sz="8" w:space="0" w:color="AFC4DE"/>
              <w:right w:val="dashed" w:sz="2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二级指标</w:t>
            </w:r>
          </w:p>
        </w:tc>
        <w:tc>
          <w:tcPr>
            <w:tcW w:w="1580" w:type="dxa"/>
            <w:vMerge w:val="restart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13"/>
              <w:ind w:left="353"/>
              <w:rPr>
                <w:b/>
                <w:sz w:val="22"/>
              </w:rPr>
            </w:pPr>
            <w:r>
              <w:rPr>
                <w:b/>
                <w:sz w:val="22"/>
              </w:rPr>
              <w:t>三级指标</w:t>
            </w:r>
          </w:p>
        </w:tc>
        <w:tc>
          <w:tcPr>
            <w:tcW w:w="1767" w:type="dxa"/>
            <w:vMerge w:val="restart"/>
            <w:tcBorders>
              <w:top w:val="dashed" w:sz="8" w:space="0" w:color="AFC4DE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13"/>
              <w:ind w:left="443"/>
              <w:rPr>
                <w:b/>
                <w:sz w:val="22"/>
              </w:rPr>
            </w:pPr>
            <w:r>
              <w:rPr>
                <w:b/>
                <w:sz w:val="22"/>
              </w:rPr>
              <w:t>指标说明</w:t>
            </w:r>
          </w:p>
        </w:tc>
        <w:tc>
          <w:tcPr>
            <w:tcW w:w="2652" w:type="dxa"/>
            <w:gridSpan w:val="3"/>
            <w:tcBorders>
              <w:top w:val="dashed" w:sz="8" w:space="0" w:color="AFC4DE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13"/>
              <w:ind w:left="966" w:right="95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指标值</w:t>
            </w:r>
          </w:p>
        </w:tc>
        <w:tc>
          <w:tcPr>
            <w:tcW w:w="2250" w:type="dxa"/>
            <w:vMerge w:val="restart"/>
            <w:tcBorders>
              <w:top w:val="dashed" w:sz="8" w:space="0" w:color="AFC4DE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13"/>
              <w:ind w:left="457"/>
              <w:rPr>
                <w:b/>
                <w:sz w:val="22"/>
              </w:rPr>
            </w:pPr>
            <w:r>
              <w:rPr>
                <w:b/>
                <w:sz w:val="22"/>
              </w:rPr>
              <w:t>指标确定依据</w:t>
            </w:r>
          </w:p>
        </w:tc>
        <w:tc>
          <w:tcPr>
            <w:tcW w:w="2529" w:type="dxa"/>
            <w:vMerge w:val="restart"/>
            <w:tcBorders>
              <w:top w:val="dashed" w:sz="8" w:space="0" w:color="AFC4DE"/>
              <w:left w:val="dashed" w:sz="2" w:space="0" w:color="000000"/>
              <w:bottom w:val="dashed" w:sz="2" w:space="0" w:color="000000"/>
            </w:tcBorders>
          </w:tcPr>
          <w:p>
            <w:pPr>
              <w:pStyle w:val="TableParagraph"/>
              <w:spacing w:before="13"/>
              <w:ind w:left="489"/>
              <w:rPr>
                <w:b/>
                <w:sz w:val="22"/>
              </w:rPr>
            </w:pPr>
            <w:r>
              <w:rPr>
                <w:b/>
                <w:sz w:val="22"/>
              </w:rPr>
              <w:t>评（扣）分标准</w:t>
            </w:r>
          </w:p>
        </w:tc>
      </w:tr>
      <w:tr>
        <w:trPr>
          <w:trHeight w:val="311" w:hRule="atLeast"/>
        </w:trPr>
        <w:tc>
          <w:tcPr>
            <w:tcW w:w="522" w:type="dxa"/>
            <w:tcBorders>
              <w:top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3"/>
              <w:ind w:right="144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969" w:type="dxa"/>
            <w:vMerge/>
            <w:tcBorders>
              <w:top w:val="nil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  <w:left w:val="dashed" w:sz="2" w:space="0" w:color="000000"/>
              <w:bottom w:val="dashed" w:sz="8" w:space="0" w:color="AFC4DE"/>
              <w:right w:val="dashed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7"/>
              <w:ind w:left="301"/>
              <w:rPr>
                <w:b/>
                <w:sz w:val="22"/>
              </w:rPr>
            </w:pPr>
            <w:r>
              <w:rPr>
                <w:b/>
                <w:sz w:val="22"/>
              </w:rPr>
              <w:t>符号</w:t>
            </w:r>
          </w:p>
        </w:tc>
        <w:tc>
          <w:tcPr>
            <w:tcW w:w="692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7"/>
              <w:ind w:left="238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值</w:t>
            </w:r>
          </w:p>
        </w:tc>
        <w:tc>
          <w:tcPr>
            <w:tcW w:w="925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7"/>
              <w:ind w:left="21"/>
              <w:rPr>
                <w:b/>
                <w:sz w:val="22"/>
              </w:rPr>
            </w:pPr>
            <w:r>
              <w:rPr>
                <w:b/>
                <w:sz w:val="22"/>
              </w:rPr>
              <w:t>（文字描</w:t>
            </w:r>
          </w:p>
        </w:tc>
        <w:tc>
          <w:tcPr>
            <w:tcW w:w="2250" w:type="dxa"/>
            <w:vMerge/>
            <w:tcBorders>
              <w:top w:val="nil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9" w:type="dxa"/>
            <w:vMerge/>
            <w:tcBorders>
              <w:top w:val="nil"/>
              <w:left w:val="dashed" w:sz="2" w:space="0" w:color="000000"/>
              <w:bottom w:val="dashed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3" w:hRule="atLeast"/>
        </w:trPr>
        <w:tc>
          <w:tcPr>
            <w:tcW w:w="522" w:type="dxa"/>
            <w:tcBorders>
              <w:top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8"/>
              <w:ind w:right="13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13</w:t>
            </w:r>
          </w:p>
        </w:tc>
        <w:tc>
          <w:tcPr>
            <w:tcW w:w="969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8" w:space="0" w:color="AFC4DE"/>
            </w:tcBorders>
          </w:tcPr>
          <w:p>
            <w:pPr>
              <w:pStyle w:val="TableParagraph"/>
              <w:spacing w:before="5"/>
              <w:ind w:right="19"/>
              <w:jc w:val="right"/>
              <w:rPr>
                <w:sz w:val="22"/>
              </w:rPr>
            </w:pPr>
            <w:r>
              <w:rPr>
                <w:sz w:val="22"/>
              </w:rPr>
              <w:t>成本指标</w:t>
            </w:r>
          </w:p>
        </w:tc>
        <w:tc>
          <w:tcPr>
            <w:tcW w:w="1108" w:type="dxa"/>
            <w:tcBorders>
              <w:top w:val="dashed" w:sz="8" w:space="0" w:color="AFC4DE"/>
              <w:left w:val="dashed" w:sz="8" w:space="0" w:color="AFC4DE"/>
              <w:bottom w:val="dashed" w:sz="8" w:space="0" w:color="AFC4DE"/>
              <w:right w:val="dashed" w:sz="8" w:space="0" w:color="AFC4DE"/>
            </w:tcBorders>
          </w:tcPr>
          <w:p>
            <w:pPr>
              <w:pStyle w:val="TableParagraph"/>
              <w:spacing w:line="272" w:lineRule="exact" w:before="12"/>
              <w:ind w:left="40" w:right="162"/>
              <w:rPr>
                <w:sz w:val="22"/>
              </w:rPr>
            </w:pPr>
            <w:r>
              <w:rPr>
                <w:sz w:val="22"/>
              </w:rPr>
              <w:t>经济成本指标</w:t>
            </w:r>
          </w:p>
        </w:tc>
        <w:tc>
          <w:tcPr>
            <w:tcW w:w="1580" w:type="dxa"/>
            <w:tcBorders>
              <w:top w:val="dashed" w:sz="2" w:space="0" w:color="000000"/>
              <w:left w:val="dashed" w:sz="8" w:space="0" w:color="AFC4DE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5"/>
              <w:ind w:left="36"/>
              <w:rPr>
                <w:sz w:val="22"/>
              </w:rPr>
            </w:pPr>
            <w:r>
              <w:rPr>
                <w:sz w:val="22"/>
              </w:rPr>
              <w:t>取暖费支出</w:t>
            </w:r>
          </w:p>
        </w:tc>
        <w:tc>
          <w:tcPr>
            <w:tcW w:w="1767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line="272" w:lineRule="exact" w:before="7"/>
              <w:ind w:left="35" w:right="178"/>
              <w:rPr>
                <w:sz w:val="22"/>
              </w:rPr>
            </w:pPr>
            <w:r>
              <w:rPr>
                <w:sz w:val="22"/>
              </w:rPr>
              <w:t>实验小学在职在编教师发放取暖</w:t>
            </w:r>
          </w:p>
        </w:tc>
        <w:tc>
          <w:tcPr>
            <w:tcW w:w="1035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8"/>
              <w:ind w:left="3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=</w:t>
            </w:r>
          </w:p>
        </w:tc>
        <w:tc>
          <w:tcPr>
            <w:tcW w:w="692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8"/>
              <w:ind w:left="3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4E+05</w:t>
            </w:r>
          </w:p>
        </w:tc>
        <w:tc>
          <w:tcPr>
            <w:tcW w:w="925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5"/>
              <w:ind w:left="33"/>
              <w:rPr>
                <w:sz w:val="22"/>
              </w:rPr>
            </w:pPr>
            <w:r>
              <w:rPr>
                <w:sz w:val="22"/>
              </w:rPr>
              <w:t>元</w:t>
            </w:r>
          </w:p>
        </w:tc>
        <w:tc>
          <w:tcPr>
            <w:tcW w:w="225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line="280" w:lineRule="exact"/>
              <w:ind w:left="32"/>
              <w:rPr>
                <w:rFonts w:ascii="Calibri" w:eastAsia="Calibri"/>
                <w:sz w:val="22"/>
              </w:rPr>
            </w:pPr>
            <w:r>
              <w:rPr>
                <w:sz w:val="22"/>
              </w:rPr>
              <w:t>山教体字（</w:t>
            </w:r>
            <w:r>
              <w:rPr>
                <w:rFonts w:ascii="Calibri" w:eastAsia="Calibri"/>
                <w:sz w:val="22"/>
              </w:rPr>
              <w:t>2022</w:t>
            </w:r>
            <w:r>
              <w:rPr>
                <w:sz w:val="22"/>
              </w:rPr>
              <w:t>）</w:t>
            </w:r>
            <w:r>
              <w:rPr>
                <w:rFonts w:ascii="Calibri" w:eastAsia="Calibri"/>
                <w:sz w:val="22"/>
              </w:rPr>
              <w:t>134</w:t>
            </w:r>
          </w:p>
        </w:tc>
        <w:tc>
          <w:tcPr>
            <w:tcW w:w="2529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</w:tcBorders>
          </w:tcPr>
          <w:p>
            <w:pPr>
              <w:pStyle w:val="TableParagraph"/>
              <w:spacing w:line="280" w:lineRule="exact"/>
              <w:ind w:left="31"/>
              <w:rPr>
                <w:sz w:val="22"/>
              </w:rPr>
            </w:pPr>
            <w:r>
              <w:rPr>
                <w:sz w:val="22"/>
              </w:rPr>
              <w:t>分值</w:t>
            </w:r>
            <w:r>
              <w:rPr>
                <w:rFonts w:ascii="Calibri" w:eastAsia="Calibri"/>
                <w:sz w:val="22"/>
              </w:rPr>
              <w:t>10</w:t>
            </w:r>
            <w:r>
              <w:rPr>
                <w:sz w:val="22"/>
              </w:rPr>
              <w:t>分，未完成扣</w:t>
            </w:r>
            <w:r>
              <w:rPr>
                <w:rFonts w:ascii="Calibri" w:eastAsia="Calibri"/>
                <w:sz w:val="22"/>
              </w:rPr>
              <w:t>1</w:t>
            </w:r>
            <w:r>
              <w:rPr>
                <w:sz w:val="22"/>
              </w:rPr>
              <w:t>分</w:t>
            </w:r>
          </w:p>
        </w:tc>
      </w:tr>
      <w:tr>
        <w:trPr>
          <w:trHeight w:val="762" w:hRule="atLeast"/>
        </w:trPr>
        <w:tc>
          <w:tcPr>
            <w:tcW w:w="522" w:type="dxa"/>
            <w:tcBorders>
              <w:top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8"/>
              <w:ind w:right="13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</w:t>
            </w:r>
          </w:p>
        </w:tc>
        <w:tc>
          <w:tcPr>
            <w:tcW w:w="969" w:type="dxa"/>
            <w:vMerge w:val="restart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8" w:space="0" w:color="AFC4DE"/>
            </w:tcBorders>
          </w:tcPr>
          <w:p>
            <w:pPr>
              <w:pStyle w:val="TableParagraph"/>
              <w:spacing w:before="8"/>
              <w:ind w:left="51"/>
              <w:rPr>
                <w:sz w:val="22"/>
              </w:rPr>
            </w:pPr>
            <w:r>
              <w:rPr>
                <w:sz w:val="22"/>
              </w:rPr>
              <w:t>产出指标</w:t>
            </w:r>
          </w:p>
        </w:tc>
        <w:tc>
          <w:tcPr>
            <w:tcW w:w="1108" w:type="dxa"/>
            <w:tcBorders>
              <w:top w:val="dashed" w:sz="8" w:space="0" w:color="AFC4DE"/>
              <w:left w:val="dashed" w:sz="8" w:space="0" w:color="AFC4DE"/>
              <w:bottom w:val="dashed" w:sz="8" w:space="0" w:color="AFC4DE"/>
              <w:right w:val="dashed" w:sz="8" w:space="0" w:color="AFC4DE"/>
            </w:tcBorders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数量指标</w:t>
            </w:r>
          </w:p>
        </w:tc>
        <w:tc>
          <w:tcPr>
            <w:tcW w:w="1580" w:type="dxa"/>
            <w:tcBorders>
              <w:top w:val="dashed" w:sz="2" w:space="0" w:color="000000"/>
              <w:left w:val="dashed" w:sz="8" w:space="0" w:color="AFC4DE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line="272" w:lineRule="exact" w:before="10"/>
              <w:ind w:left="36" w:right="204"/>
              <w:jc w:val="both"/>
              <w:rPr>
                <w:sz w:val="22"/>
              </w:rPr>
            </w:pPr>
            <w:r>
              <w:rPr>
                <w:sz w:val="22"/>
              </w:rPr>
              <w:t>保障在职在编教师取暖费人数</w:t>
            </w:r>
          </w:p>
        </w:tc>
        <w:tc>
          <w:tcPr>
            <w:tcW w:w="1767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line="230" w:lineRule="auto" w:before="16"/>
              <w:ind w:left="35" w:right="178"/>
              <w:rPr>
                <w:sz w:val="22"/>
              </w:rPr>
            </w:pPr>
            <w:r>
              <w:rPr>
                <w:sz w:val="22"/>
              </w:rPr>
              <w:t>实验小学在职在编教师人数</w:t>
            </w:r>
          </w:p>
        </w:tc>
        <w:tc>
          <w:tcPr>
            <w:tcW w:w="1035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8"/>
              <w:ind w:left="3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=</w:t>
            </w:r>
          </w:p>
        </w:tc>
        <w:tc>
          <w:tcPr>
            <w:tcW w:w="692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8"/>
              <w:ind w:left="3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202</w:t>
            </w:r>
          </w:p>
        </w:tc>
        <w:tc>
          <w:tcPr>
            <w:tcW w:w="925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8"/>
              <w:ind w:left="33"/>
              <w:rPr>
                <w:sz w:val="22"/>
              </w:rPr>
            </w:pPr>
            <w:r>
              <w:rPr>
                <w:sz w:val="22"/>
              </w:rPr>
              <w:t>人</w:t>
            </w:r>
          </w:p>
        </w:tc>
        <w:tc>
          <w:tcPr>
            <w:tcW w:w="225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line="280" w:lineRule="exact"/>
              <w:ind w:left="32"/>
              <w:rPr>
                <w:rFonts w:ascii="Calibri" w:eastAsia="Calibri"/>
                <w:sz w:val="22"/>
              </w:rPr>
            </w:pPr>
            <w:r>
              <w:rPr>
                <w:sz w:val="22"/>
              </w:rPr>
              <w:t>山教体字（</w:t>
            </w:r>
            <w:r>
              <w:rPr>
                <w:rFonts w:ascii="Calibri" w:eastAsia="Calibri"/>
                <w:sz w:val="22"/>
              </w:rPr>
              <w:t>2022</w:t>
            </w:r>
            <w:r>
              <w:rPr>
                <w:sz w:val="22"/>
              </w:rPr>
              <w:t>）</w:t>
            </w:r>
            <w:r>
              <w:rPr>
                <w:rFonts w:ascii="Calibri" w:eastAsia="Calibri"/>
                <w:sz w:val="22"/>
              </w:rPr>
              <w:t>134</w:t>
            </w:r>
          </w:p>
        </w:tc>
        <w:tc>
          <w:tcPr>
            <w:tcW w:w="2529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</w:tcBorders>
          </w:tcPr>
          <w:p>
            <w:pPr>
              <w:pStyle w:val="TableParagraph"/>
              <w:spacing w:line="280" w:lineRule="exact"/>
              <w:ind w:left="31"/>
              <w:rPr>
                <w:sz w:val="22"/>
              </w:rPr>
            </w:pPr>
            <w:r>
              <w:rPr>
                <w:sz w:val="22"/>
              </w:rPr>
              <w:t>分值</w:t>
            </w:r>
            <w:r>
              <w:rPr>
                <w:rFonts w:ascii="Calibri" w:eastAsia="Calibri"/>
                <w:sz w:val="22"/>
              </w:rPr>
              <w:t>10</w:t>
            </w:r>
            <w:r>
              <w:rPr>
                <w:sz w:val="22"/>
              </w:rPr>
              <w:t>分，未完成扣</w:t>
            </w:r>
            <w:r>
              <w:rPr>
                <w:rFonts w:ascii="Calibri" w:eastAsia="Calibri"/>
                <w:sz w:val="22"/>
              </w:rPr>
              <w:t>1</w:t>
            </w:r>
            <w:r>
              <w:rPr>
                <w:sz w:val="22"/>
              </w:rPr>
              <w:t>分</w:t>
            </w:r>
          </w:p>
        </w:tc>
      </w:tr>
      <w:tr>
        <w:trPr>
          <w:trHeight w:val="247" w:hRule="atLeast"/>
        </w:trPr>
        <w:tc>
          <w:tcPr>
            <w:tcW w:w="522" w:type="dxa"/>
            <w:tcBorders>
              <w:top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line="213" w:lineRule="exact"/>
              <w:ind w:right="13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17</w:t>
            </w:r>
          </w:p>
        </w:tc>
        <w:tc>
          <w:tcPr>
            <w:tcW w:w="969" w:type="dxa"/>
            <w:vMerge/>
            <w:tcBorders>
              <w:top w:val="nil"/>
              <w:left w:val="dashed" w:sz="2" w:space="0" w:color="000000"/>
              <w:bottom w:val="dashed" w:sz="2" w:space="0" w:color="000000"/>
              <w:right w:val="dashed" w:sz="8" w:space="0" w:color="AFC4D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tcBorders>
              <w:top w:val="dashed" w:sz="8" w:space="0" w:color="AFC4DE"/>
              <w:left w:val="dashed" w:sz="8" w:space="0" w:color="AFC4DE"/>
              <w:bottom w:val="dashed" w:sz="8" w:space="0" w:color="AFC4DE"/>
              <w:right w:val="dashed" w:sz="8" w:space="0" w:color="AFC4DE"/>
            </w:tcBorders>
          </w:tcPr>
          <w:p>
            <w:pPr>
              <w:pStyle w:val="TableParagraph"/>
              <w:spacing w:line="228" w:lineRule="exact"/>
              <w:ind w:left="40"/>
              <w:rPr>
                <w:sz w:val="22"/>
              </w:rPr>
            </w:pPr>
            <w:r>
              <w:rPr>
                <w:sz w:val="22"/>
              </w:rPr>
              <w:t>时效指标</w:t>
            </w:r>
          </w:p>
        </w:tc>
        <w:tc>
          <w:tcPr>
            <w:tcW w:w="1580" w:type="dxa"/>
            <w:tcBorders>
              <w:top w:val="dashed" w:sz="2" w:space="0" w:color="000000"/>
              <w:left w:val="dashed" w:sz="8" w:space="0" w:color="AFC4DE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line="226" w:lineRule="exact"/>
              <w:ind w:left="36"/>
              <w:rPr>
                <w:sz w:val="22"/>
              </w:rPr>
            </w:pPr>
            <w:r>
              <w:rPr>
                <w:sz w:val="22"/>
              </w:rPr>
              <w:t>取暖费发放及</w:t>
            </w:r>
          </w:p>
        </w:tc>
        <w:tc>
          <w:tcPr>
            <w:tcW w:w="1767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line="226" w:lineRule="exact"/>
              <w:ind w:left="35"/>
              <w:rPr>
                <w:sz w:val="22"/>
              </w:rPr>
            </w:pPr>
            <w:r>
              <w:rPr>
                <w:sz w:val="22"/>
              </w:rPr>
              <w:t>取暖费发放及时</w:t>
            </w:r>
          </w:p>
        </w:tc>
        <w:tc>
          <w:tcPr>
            <w:tcW w:w="1035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line="226" w:lineRule="exact"/>
              <w:ind w:left="37"/>
              <w:rPr>
                <w:sz w:val="22"/>
              </w:rPr>
            </w:pPr>
            <w:r>
              <w:rPr>
                <w:sz w:val="22"/>
              </w:rPr>
              <w:t>文字描述</w:t>
            </w:r>
          </w:p>
        </w:tc>
        <w:tc>
          <w:tcPr>
            <w:tcW w:w="692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5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line="226" w:lineRule="exact"/>
              <w:ind w:left="33"/>
              <w:rPr>
                <w:sz w:val="22"/>
              </w:rPr>
            </w:pPr>
            <w:r>
              <w:rPr>
                <w:sz w:val="22"/>
              </w:rPr>
              <w:t>发放及时</w:t>
            </w:r>
          </w:p>
        </w:tc>
        <w:tc>
          <w:tcPr>
            <w:tcW w:w="225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line="216" w:lineRule="exact"/>
              <w:ind w:left="32"/>
              <w:rPr>
                <w:rFonts w:ascii="Calibri" w:eastAsia="Calibri"/>
                <w:sz w:val="22"/>
              </w:rPr>
            </w:pPr>
            <w:r>
              <w:rPr>
                <w:sz w:val="22"/>
              </w:rPr>
              <w:t>山教体字（</w:t>
            </w:r>
            <w:r>
              <w:rPr>
                <w:rFonts w:ascii="Calibri" w:eastAsia="Calibri"/>
                <w:sz w:val="22"/>
              </w:rPr>
              <w:t>2022</w:t>
            </w:r>
            <w:r>
              <w:rPr>
                <w:sz w:val="22"/>
              </w:rPr>
              <w:t>）</w:t>
            </w:r>
            <w:r>
              <w:rPr>
                <w:rFonts w:ascii="Calibri" w:eastAsia="Calibri"/>
                <w:sz w:val="22"/>
              </w:rPr>
              <w:t>134</w:t>
            </w:r>
          </w:p>
        </w:tc>
        <w:tc>
          <w:tcPr>
            <w:tcW w:w="2529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</w:tcBorders>
          </w:tcPr>
          <w:p>
            <w:pPr>
              <w:pStyle w:val="TableParagraph"/>
              <w:spacing w:line="216" w:lineRule="exact"/>
              <w:ind w:left="31"/>
              <w:rPr>
                <w:sz w:val="22"/>
              </w:rPr>
            </w:pPr>
            <w:r>
              <w:rPr>
                <w:sz w:val="22"/>
              </w:rPr>
              <w:t>分值</w:t>
            </w:r>
            <w:r>
              <w:rPr>
                <w:rFonts w:ascii="Calibri" w:eastAsia="Calibri"/>
                <w:sz w:val="22"/>
              </w:rPr>
              <w:t>10</w:t>
            </w:r>
            <w:r>
              <w:rPr>
                <w:sz w:val="22"/>
              </w:rPr>
              <w:t>分，未达标扣</w:t>
            </w:r>
            <w:r>
              <w:rPr>
                <w:rFonts w:ascii="Calibri" w:eastAsia="Calibri"/>
                <w:sz w:val="22"/>
              </w:rPr>
              <w:t>1</w:t>
            </w:r>
            <w:r>
              <w:rPr>
                <w:sz w:val="22"/>
              </w:rPr>
              <w:t>分</w:t>
            </w:r>
          </w:p>
        </w:tc>
      </w:tr>
      <w:tr>
        <w:trPr>
          <w:trHeight w:val="601" w:hRule="atLeast"/>
        </w:trPr>
        <w:tc>
          <w:tcPr>
            <w:tcW w:w="522" w:type="dxa"/>
            <w:tcBorders>
              <w:top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8"/>
              <w:ind w:right="13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18</w:t>
            </w:r>
          </w:p>
        </w:tc>
        <w:tc>
          <w:tcPr>
            <w:tcW w:w="969" w:type="dxa"/>
            <w:vMerge/>
            <w:tcBorders>
              <w:top w:val="nil"/>
              <w:left w:val="dashed" w:sz="2" w:space="0" w:color="000000"/>
              <w:bottom w:val="dashed" w:sz="2" w:space="0" w:color="000000"/>
              <w:right w:val="dashed" w:sz="8" w:space="0" w:color="AFC4D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tcBorders>
              <w:top w:val="dashed" w:sz="8" w:space="0" w:color="AFC4DE"/>
              <w:left w:val="dashed" w:sz="8" w:space="0" w:color="AFC4DE"/>
              <w:bottom w:val="dashed" w:sz="8" w:space="0" w:color="AFC4DE"/>
              <w:right w:val="dashed" w:sz="8" w:space="0" w:color="AFC4DE"/>
            </w:tcBorders>
          </w:tcPr>
          <w:p>
            <w:pPr>
              <w:pStyle w:val="TableParagraph"/>
              <w:spacing w:before="163"/>
              <w:ind w:left="40"/>
              <w:rPr>
                <w:sz w:val="22"/>
              </w:rPr>
            </w:pPr>
            <w:r>
              <w:rPr>
                <w:sz w:val="22"/>
              </w:rPr>
              <w:t>质量指标</w:t>
            </w:r>
          </w:p>
        </w:tc>
        <w:tc>
          <w:tcPr>
            <w:tcW w:w="1580" w:type="dxa"/>
            <w:tcBorders>
              <w:top w:val="dashed" w:sz="2" w:space="0" w:color="000000"/>
              <w:left w:val="dashed" w:sz="8" w:space="0" w:color="AFC4DE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line="228" w:lineRule="auto" w:before="18"/>
              <w:ind w:left="36" w:right="204"/>
              <w:rPr>
                <w:sz w:val="22"/>
              </w:rPr>
            </w:pPr>
            <w:r>
              <w:rPr>
                <w:sz w:val="22"/>
              </w:rPr>
              <w:t>取暖费发放合规合法</w:t>
            </w:r>
          </w:p>
        </w:tc>
        <w:tc>
          <w:tcPr>
            <w:tcW w:w="1767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line="228" w:lineRule="auto" w:before="18"/>
              <w:ind w:left="35" w:right="178"/>
              <w:rPr>
                <w:sz w:val="22"/>
              </w:rPr>
            </w:pPr>
            <w:r>
              <w:rPr>
                <w:sz w:val="22"/>
              </w:rPr>
              <w:t>取暖费发放合规合法</w:t>
            </w:r>
          </w:p>
        </w:tc>
        <w:tc>
          <w:tcPr>
            <w:tcW w:w="1035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7"/>
              <w:ind w:left="37"/>
              <w:rPr>
                <w:sz w:val="22"/>
              </w:rPr>
            </w:pPr>
            <w:r>
              <w:rPr>
                <w:sz w:val="22"/>
              </w:rPr>
              <w:t>文字描述</w:t>
            </w:r>
          </w:p>
        </w:tc>
        <w:tc>
          <w:tcPr>
            <w:tcW w:w="692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5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7"/>
              <w:ind w:left="33"/>
              <w:rPr>
                <w:sz w:val="22"/>
              </w:rPr>
            </w:pPr>
            <w:r>
              <w:rPr>
                <w:sz w:val="22"/>
              </w:rPr>
              <w:t>合法合规</w:t>
            </w:r>
          </w:p>
        </w:tc>
        <w:tc>
          <w:tcPr>
            <w:tcW w:w="225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line="280" w:lineRule="exact"/>
              <w:ind w:left="32"/>
              <w:rPr>
                <w:rFonts w:ascii="Calibri" w:eastAsia="Calibri"/>
                <w:sz w:val="22"/>
              </w:rPr>
            </w:pPr>
            <w:r>
              <w:rPr>
                <w:sz w:val="22"/>
              </w:rPr>
              <w:t>山教体字（</w:t>
            </w:r>
            <w:r>
              <w:rPr>
                <w:rFonts w:ascii="Calibri" w:eastAsia="Calibri"/>
                <w:sz w:val="22"/>
              </w:rPr>
              <w:t>2022</w:t>
            </w:r>
            <w:r>
              <w:rPr>
                <w:sz w:val="22"/>
              </w:rPr>
              <w:t>）</w:t>
            </w:r>
            <w:r>
              <w:rPr>
                <w:rFonts w:ascii="Calibri" w:eastAsia="Calibri"/>
                <w:sz w:val="22"/>
              </w:rPr>
              <w:t>134</w:t>
            </w:r>
          </w:p>
        </w:tc>
        <w:tc>
          <w:tcPr>
            <w:tcW w:w="2529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</w:tcBorders>
          </w:tcPr>
          <w:p>
            <w:pPr>
              <w:pStyle w:val="TableParagraph"/>
              <w:spacing w:line="280" w:lineRule="exact"/>
              <w:ind w:left="31" w:right="-15"/>
              <w:rPr>
                <w:sz w:val="22"/>
              </w:rPr>
            </w:pPr>
            <w:r>
              <w:rPr>
                <w:spacing w:val="1"/>
                <w:sz w:val="22"/>
              </w:rPr>
              <w:t>分值</w:t>
            </w:r>
            <w:r>
              <w:rPr>
                <w:rFonts w:ascii="Calibri" w:eastAsia="Calibri"/>
                <w:sz w:val="22"/>
              </w:rPr>
              <w:t>20</w:t>
            </w:r>
            <w:r>
              <w:rPr>
                <w:sz w:val="22"/>
              </w:rPr>
              <w:t>分，未达标扣</w:t>
            </w:r>
            <w:r>
              <w:rPr>
                <w:rFonts w:ascii="Calibri" w:eastAsia="Calibri"/>
                <w:sz w:val="22"/>
              </w:rPr>
              <w:t>1.5</w:t>
            </w:r>
            <w:r>
              <w:rPr>
                <w:spacing w:val="-13"/>
                <w:sz w:val="22"/>
              </w:rPr>
              <w:t>分</w:t>
            </w:r>
          </w:p>
        </w:tc>
      </w:tr>
      <w:tr>
        <w:trPr>
          <w:trHeight w:val="311" w:hRule="atLeast"/>
        </w:trPr>
        <w:tc>
          <w:tcPr>
            <w:tcW w:w="522" w:type="dxa"/>
            <w:tcBorders>
              <w:top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8"/>
              <w:ind w:right="13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</w:t>
            </w:r>
          </w:p>
        </w:tc>
        <w:tc>
          <w:tcPr>
            <w:tcW w:w="969" w:type="dxa"/>
            <w:vMerge w:val="restart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8" w:space="0" w:color="AFC4DE"/>
            </w:tcBorders>
          </w:tcPr>
          <w:p>
            <w:pPr>
              <w:pStyle w:val="TableParagraph"/>
              <w:spacing w:before="7"/>
              <w:ind w:left="51"/>
              <w:rPr>
                <w:sz w:val="22"/>
              </w:rPr>
            </w:pPr>
            <w:r>
              <w:rPr>
                <w:sz w:val="22"/>
              </w:rPr>
              <w:t>效益指标</w:t>
            </w:r>
          </w:p>
        </w:tc>
        <w:tc>
          <w:tcPr>
            <w:tcW w:w="1108" w:type="dxa"/>
            <w:tcBorders>
              <w:top w:val="dashed" w:sz="8" w:space="0" w:color="AFC4DE"/>
              <w:left w:val="dashed" w:sz="8" w:space="0" w:color="AFC4DE"/>
              <w:bottom w:val="dashed" w:sz="8" w:space="0" w:color="AFC4DE"/>
              <w:right w:val="dashed" w:sz="8" w:space="0" w:color="AFC4DE"/>
            </w:tcBorders>
          </w:tcPr>
          <w:p>
            <w:pPr>
              <w:pStyle w:val="TableParagraph"/>
              <w:spacing w:line="270" w:lineRule="exact"/>
              <w:ind w:left="40"/>
              <w:rPr>
                <w:sz w:val="22"/>
              </w:rPr>
            </w:pPr>
            <w:r>
              <w:rPr>
                <w:sz w:val="22"/>
              </w:rPr>
              <w:t>社会效益</w:t>
            </w:r>
          </w:p>
        </w:tc>
        <w:tc>
          <w:tcPr>
            <w:tcW w:w="1580" w:type="dxa"/>
            <w:tcBorders>
              <w:top w:val="dashed" w:sz="2" w:space="0" w:color="000000"/>
              <w:left w:val="dashed" w:sz="8" w:space="0" w:color="AFC4DE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7"/>
              <w:ind w:left="36"/>
              <w:rPr>
                <w:sz w:val="22"/>
              </w:rPr>
            </w:pPr>
            <w:r>
              <w:rPr>
                <w:sz w:val="22"/>
              </w:rPr>
              <w:t>提高教职工工</w:t>
            </w:r>
          </w:p>
        </w:tc>
        <w:tc>
          <w:tcPr>
            <w:tcW w:w="1767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7"/>
              <w:ind w:left="35"/>
              <w:rPr>
                <w:sz w:val="22"/>
              </w:rPr>
            </w:pPr>
            <w:r>
              <w:rPr>
                <w:sz w:val="22"/>
              </w:rPr>
              <w:t>提高教职工工作</w:t>
            </w:r>
          </w:p>
        </w:tc>
        <w:tc>
          <w:tcPr>
            <w:tcW w:w="1035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7"/>
              <w:ind w:left="37"/>
              <w:rPr>
                <w:sz w:val="22"/>
              </w:rPr>
            </w:pPr>
            <w:r>
              <w:rPr>
                <w:sz w:val="22"/>
              </w:rPr>
              <w:t>文字描述</w:t>
            </w:r>
          </w:p>
        </w:tc>
        <w:tc>
          <w:tcPr>
            <w:tcW w:w="692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5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7"/>
              <w:ind w:left="33"/>
              <w:rPr>
                <w:sz w:val="22"/>
              </w:rPr>
            </w:pPr>
            <w:r>
              <w:rPr>
                <w:sz w:val="22"/>
              </w:rPr>
              <w:t>显著提高</w:t>
            </w:r>
          </w:p>
        </w:tc>
        <w:tc>
          <w:tcPr>
            <w:tcW w:w="225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line="279" w:lineRule="exact"/>
              <w:ind w:left="32"/>
              <w:rPr>
                <w:rFonts w:ascii="Calibri" w:eastAsia="Calibri"/>
                <w:sz w:val="22"/>
              </w:rPr>
            </w:pPr>
            <w:r>
              <w:rPr>
                <w:sz w:val="22"/>
              </w:rPr>
              <w:t>山教体字（</w:t>
            </w:r>
            <w:r>
              <w:rPr>
                <w:rFonts w:ascii="Calibri" w:eastAsia="Calibri"/>
                <w:sz w:val="22"/>
              </w:rPr>
              <w:t>2022</w:t>
            </w:r>
            <w:r>
              <w:rPr>
                <w:sz w:val="22"/>
              </w:rPr>
              <w:t>）</w:t>
            </w:r>
            <w:r>
              <w:rPr>
                <w:rFonts w:ascii="Calibri" w:eastAsia="Calibri"/>
                <w:sz w:val="22"/>
              </w:rPr>
              <w:t>134</w:t>
            </w:r>
          </w:p>
        </w:tc>
        <w:tc>
          <w:tcPr>
            <w:tcW w:w="2529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</w:tcBorders>
          </w:tcPr>
          <w:p>
            <w:pPr>
              <w:pStyle w:val="TableParagraph"/>
              <w:spacing w:line="279" w:lineRule="exact"/>
              <w:ind w:left="31"/>
              <w:rPr>
                <w:sz w:val="22"/>
              </w:rPr>
            </w:pPr>
            <w:r>
              <w:rPr>
                <w:sz w:val="22"/>
              </w:rPr>
              <w:t>分值</w:t>
            </w:r>
            <w:r>
              <w:rPr>
                <w:rFonts w:ascii="Calibri" w:eastAsia="Calibri"/>
                <w:sz w:val="22"/>
              </w:rPr>
              <w:t>10</w:t>
            </w:r>
            <w:r>
              <w:rPr>
                <w:sz w:val="22"/>
              </w:rPr>
              <w:t>分，未完成扣</w:t>
            </w:r>
            <w:r>
              <w:rPr>
                <w:rFonts w:ascii="Calibri" w:eastAsia="Calibri"/>
                <w:sz w:val="22"/>
              </w:rPr>
              <w:t>1</w:t>
            </w:r>
            <w:r>
              <w:rPr>
                <w:sz w:val="22"/>
              </w:rPr>
              <w:t>分</w:t>
            </w:r>
          </w:p>
        </w:tc>
      </w:tr>
      <w:tr>
        <w:trPr>
          <w:trHeight w:val="311" w:hRule="atLeast"/>
        </w:trPr>
        <w:tc>
          <w:tcPr>
            <w:tcW w:w="522" w:type="dxa"/>
            <w:tcBorders>
              <w:top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8"/>
              <w:ind w:right="13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21</w:t>
            </w:r>
          </w:p>
        </w:tc>
        <w:tc>
          <w:tcPr>
            <w:tcW w:w="969" w:type="dxa"/>
            <w:vMerge/>
            <w:tcBorders>
              <w:top w:val="nil"/>
              <w:left w:val="dashed" w:sz="2" w:space="0" w:color="000000"/>
              <w:bottom w:val="dashed" w:sz="2" w:space="0" w:color="000000"/>
              <w:right w:val="dashed" w:sz="8" w:space="0" w:color="AFC4D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tcBorders>
              <w:top w:val="dashed" w:sz="8" w:space="0" w:color="AFC4DE"/>
              <w:left w:val="dashed" w:sz="8" w:space="0" w:color="AFC4DE"/>
              <w:bottom w:val="dashed" w:sz="8" w:space="0" w:color="AFC4DE"/>
              <w:right w:val="dashed" w:sz="8" w:space="0" w:color="AFC4DE"/>
            </w:tcBorders>
          </w:tcPr>
          <w:p>
            <w:pPr>
              <w:pStyle w:val="TableParagraph"/>
              <w:spacing w:line="270" w:lineRule="exact"/>
              <w:ind w:left="40"/>
              <w:rPr>
                <w:sz w:val="22"/>
              </w:rPr>
            </w:pPr>
            <w:r>
              <w:rPr>
                <w:sz w:val="22"/>
              </w:rPr>
              <w:t>社会效益</w:t>
            </w:r>
          </w:p>
        </w:tc>
        <w:tc>
          <w:tcPr>
            <w:tcW w:w="1580" w:type="dxa"/>
            <w:tcBorders>
              <w:top w:val="dashed" w:sz="2" w:space="0" w:color="000000"/>
              <w:left w:val="dashed" w:sz="8" w:space="0" w:color="AFC4DE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7"/>
              <w:ind w:left="36"/>
              <w:rPr>
                <w:sz w:val="22"/>
              </w:rPr>
            </w:pPr>
            <w:r>
              <w:rPr>
                <w:sz w:val="22"/>
              </w:rPr>
              <w:t>保障学校运行</w:t>
            </w:r>
          </w:p>
        </w:tc>
        <w:tc>
          <w:tcPr>
            <w:tcW w:w="1767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7"/>
              <w:ind w:left="35"/>
              <w:rPr>
                <w:sz w:val="22"/>
              </w:rPr>
            </w:pPr>
            <w:r>
              <w:rPr>
                <w:sz w:val="22"/>
              </w:rPr>
              <w:t>保障学校运行</w:t>
            </w:r>
          </w:p>
        </w:tc>
        <w:tc>
          <w:tcPr>
            <w:tcW w:w="1035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7"/>
              <w:ind w:left="37"/>
              <w:rPr>
                <w:sz w:val="22"/>
              </w:rPr>
            </w:pPr>
            <w:r>
              <w:rPr>
                <w:sz w:val="22"/>
              </w:rPr>
              <w:t>文字描述</w:t>
            </w:r>
          </w:p>
        </w:tc>
        <w:tc>
          <w:tcPr>
            <w:tcW w:w="692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5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7"/>
              <w:ind w:left="33"/>
              <w:rPr>
                <w:sz w:val="22"/>
              </w:rPr>
            </w:pPr>
            <w:r>
              <w:rPr>
                <w:sz w:val="22"/>
              </w:rPr>
              <w:t>正常运转</w:t>
            </w:r>
          </w:p>
        </w:tc>
        <w:tc>
          <w:tcPr>
            <w:tcW w:w="225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line="279" w:lineRule="exact"/>
              <w:ind w:left="32"/>
              <w:rPr>
                <w:rFonts w:ascii="Calibri" w:eastAsia="Calibri"/>
                <w:sz w:val="22"/>
              </w:rPr>
            </w:pPr>
            <w:r>
              <w:rPr>
                <w:sz w:val="22"/>
              </w:rPr>
              <w:t>山教体字（</w:t>
            </w:r>
            <w:r>
              <w:rPr>
                <w:rFonts w:ascii="Calibri" w:eastAsia="Calibri"/>
                <w:sz w:val="22"/>
              </w:rPr>
              <w:t>2022</w:t>
            </w:r>
            <w:r>
              <w:rPr>
                <w:sz w:val="22"/>
              </w:rPr>
              <w:t>）</w:t>
            </w:r>
            <w:r>
              <w:rPr>
                <w:rFonts w:ascii="Calibri" w:eastAsia="Calibri"/>
                <w:sz w:val="22"/>
              </w:rPr>
              <w:t>134</w:t>
            </w:r>
          </w:p>
        </w:tc>
        <w:tc>
          <w:tcPr>
            <w:tcW w:w="2529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</w:tcBorders>
          </w:tcPr>
          <w:p>
            <w:pPr>
              <w:pStyle w:val="TableParagraph"/>
              <w:spacing w:line="279" w:lineRule="exact"/>
              <w:ind w:left="31"/>
              <w:rPr>
                <w:sz w:val="22"/>
              </w:rPr>
            </w:pPr>
            <w:r>
              <w:rPr>
                <w:sz w:val="22"/>
              </w:rPr>
              <w:t>分值</w:t>
            </w:r>
            <w:r>
              <w:rPr>
                <w:rFonts w:ascii="Calibri" w:eastAsia="Calibri"/>
                <w:sz w:val="22"/>
              </w:rPr>
              <w:t>10</w:t>
            </w:r>
            <w:r>
              <w:rPr>
                <w:sz w:val="22"/>
              </w:rPr>
              <w:t>分，未完成扣</w:t>
            </w:r>
            <w:r>
              <w:rPr>
                <w:rFonts w:ascii="Calibri" w:eastAsia="Calibri"/>
                <w:sz w:val="22"/>
              </w:rPr>
              <w:t>1</w:t>
            </w:r>
            <w:r>
              <w:rPr>
                <w:sz w:val="22"/>
              </w:rPr>
              <w:t>分</w:t>
            </w:r>
          </w:p>
        </w:tc>
      </w:tr>
      <w:tr>
        <w:trPr>
          <w:trHeight w:val="587" w:hRule="atLeast"/>
        </w:trPr>
        <w:tc>
          <w:tcPr>
            <w:tcW w:w="522" w:type="dxa"/>
            <w:tcBorders>
              <w:top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8"/>
              <w:ind w:right="13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24</w:t>
            </w:r>
          </w:p>
        </w:tc>
        <w:tc>
          <w:tcPr>
            <w:tcW w:w="969" w:type="dxa"/>
            <w:tcBorders>
              <w:top w:val="dashed" w:sz="2" w:space="0" w:color="000000"/>
              <w:left w:val="dashed" w:sz="2" w:space="0" w:color="000000"/>
              <w:right w:val="dashed" w:sz="8" w:space="0" w:color="AFC4DE"/>
            </w:tcBorders>
          </w:tcPr>
          <w:p>
            <w:pPr>
              <w:pStyle w:val="TableParagraph"/>
              <w:spacing w:line="228" w:lineRule="auto" w:before="18"/>
              <w:ind w:left="385" w:right="19" w:hanging="334"/>
              <w:rPr>
                <w:sz w:val="22"/>
              </w:rPr>
            </w:pPr>
            <w:r>
              <w:rPr>
                <w:sz w:val="22"/>
              </w:rPr>
              <w:t>满意度指标</w:t>
            </w:r>
          </w:p>
        </w:tc>
        <w:tc>
          <w:tcPr>
            <w:tcW w:w="1108" w:type="dxa"/>
            <w:tcBorders>
              <w:top w:val="dashed" w:sz="8" w:space="0" w:color="AFC4DE"/>
              <w:left w:val="dashed" w:sz="8" w:space="0" w:color="AFC4DE"/>
              <w:right w:val="dashed" w:sz="8" w:space="0" w:color="AFC4DE"/>
            </w:tcBorders>
          </w:tcPr>
          <w:p>
            <w:pPr>
              <w:pStyle w:val="TableParagraph"/>
              <w:spacing w:line="230" w:lineRule="auto"/>
              <w:ind w:left="40" w:right="162"/>
              <w:rPr>
                <w:sz w:val="22"/>
              </w:rPr>
            </w:pPr>
            <w:r>
              <w:rPr>
                <w:sz w:val="22"/>
              </w:rPr>
              <w:t>服务对象满意度指</w:t>
            </w:r>
          </w:p>
        </w:tc>
        <w:tc>
          <w:tcPr>
            <w:tcW w:w="1580" w:type="dxa"/>
            <w:tcBorders>
              <w:top w:val="dashed" w:sz="2" w:space="0" w:color="000000"/>
              <w:left w:val="dashed" w:sz="8" w:space="0" w:color="AFC4DE"/>
              <w:right w:val="dashed" w:sz="2" w:space="0" w:color="000000"/>
            </w:tcBorders>
          </w:tcPr>
          <w:p>
            <w:pPr>
              <w:pStyle w:val="TableParagraph"/>
              <w:spacing w:before="7"/>
              <w:ind w:left="36"/>
              <w:rPr>
                <w:sz w:val="22"/>
              </w:rPr>
            </w:pPr>
            <w:r>
              <w:rPr>
                <w:sz w:val="22"/>
              </w:rPr>
              <w:t>教职工满意度</w:t>
            </w:r>
          </w:p>
        </w:tc>
        <w:tc>
          <w:tcPr>
            <w:tcW w:w="1767" w:type="dxa"/>
            <w:tcBorders>
              <w:top w:val="dashed" w:sz="2" w:space="0" w:color="000000"/>
              <w:left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7"/>
              <w:ind w:left="35"/>
              <w:rPr>
                <w:sz w:val="22"/>
              </w:rPr>
            </w:pPr>
            <w:r>
              <w:rPr>
                <w:sz w:val="22"/>
              </w:rPr>
              <w:t>教职工满意度</w:t>
            </w:r>
          </w:p>
        </w:tc>
        <w:tc>
          <w:tcPr>
            <w:tcW w:w="1035" w:type="dxa"/>
            <w:tcBorders>
              <w:top w:val="dashed" w:sz="2" w:space="0" w:color="000000"/>
              <w:left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8"/>
              <w:ind w:left="3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≥</w:t>
            </w:r>
          </w:p>
        </w:tc>
        <w:tc>
          <w:tcPr>
            <w:tcW w:w="692" w:type="dxa"/>
            <w:tcBorders>
              <w:top w:val="dashed" w:sz="2" w:space="0" w:color="000000"/>
              <w:left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8"/>
              <w:ind w:left="3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95</w:t>
            </w:r>
          </w:p>
        </w:tc>
        <w:tc>
          <w:tcPr>
            <w:tcW w:w="925" w:type="dxa"/>
            <w:tcBorders>
              <w:top w:val="dashed" w:sz="2" w:space="0" w:color="000000"/>
              <w:left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before="8"/>
              <w:ind w:left="3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%</w:t>
            </w:r>
          </w:p>
        </w:tc>
        <w:tc>
          <w:tcPr>
            <w:tcW w:w="2250" w:type="dxa"/>
            <w:tcBorders>
              <w:top w:val="dashed" w:sz="2" w:space="0" w:color="000000"/>
              <w:left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line="280" w:lineRule="exact"/>
              <w:ind w:left="32"/>
              <w:rPr>
                <w:rFonts w:ascii="Calibri" w:eastAsia="Calibri"/>
                <w:sz w:val="22"/>
              </w:rPr>
            </w:pPr>
            <w:r>
              <w:rPr>
                <w:sz w:val="22"/>
              </w:rPr>
              <w:t>山教体字（</w:t>
            </w:r>
            <w:r>
              <w:rPr>
                <w:rFonts w:ascii="Calibri" w:eastAsia="Calibri"/>
                <w:sz w:val="22"/>
              </w:rPr>
              <w:t>2022</w:t>
            </w:r>
            <w:r>
              <w:rPr>
                <w:sz w:val="22"/>
              </w:rPr>
              <w:t>）</w:t>
            </w:r>
            <w:r>
              <w:rPr>
                <w:rFonts w:ascii="Calibri" w:eastAsia="Calibri"/>
                <w:sz w:val="22"/>
              </w:rPr>
              <w:t>134</w:t>
            </w:r>
          </w:p>
        </w:tc>
        <w:tc>
          <w:tcPr>
            <w:tcW w:w="2529" w:type="dxa"/>
            <w:tcBorders>
              <w:top w:val="dashed" w:sz="2" w:space="0" w:color="000000"/>
              <w:left w:val="dashed" w:sz="2" w:space="0" w:color="000000"/>
            </w:tcBorders>
          </w:tcPr>
          <w:p>
            <w:pPr>
              <w:pStyle w:val="TableParagraph"/>
              <w:spacing w:line="280" w:lineRule="exact"/>
              <w:ind w:left="31"/>
              <w:rPr>
                <w:sz w:val="22"/>
              </w:rPr>
            </w:pPr>
            <w:r>
              <w:rPr>
                <w:sz w:val="22"/>
              </w:rPr>
              <w:t>分值</w:t>
            </w:r>
            <w:r>
              <w:rPr>
                <w:rFonts w:ascii="Calibri" w:eastAsia="Calibri"/>
                <w:sz w:val="22"/>
              </w:rPr>
              <w:t>20</w:t>
            </w:r>
            <w:r>
              <w:rPr>
                <w:sz w:val="22"/>
              </w:rPr>
              <w:t>分，未达标扣</w:t>
            </w:r>
            <w:r>
              <w:rPr>
                <w:rFonts w:ascii="Calibri" w:eastAsia="Calibri"/>
                <w:sz w:val="22"/>
              </w:rPr>
              <w:t>1</w:t>
            </w:r>
            <w:r>
              <w:rPr>
                <w:sz w:val="22"/>
              </w:rPr>
              <w:t>分</w:t>
            </w:r>
          </w:p>
        </w:tc>
      </w:tr>
    </w:tbl>
    <w:p>
      <w:pPr>
        <w:spacing w:after="0" w:line="280" w:lineRule="exact"/>
        <w:rPr>
          <w:sz w:val="22"/>
        </w:rPr>
        <w:sectPr>
          <w:pgSz w:w="15840" w:h="12240" w:orient="landscape"/>
          <w:pgMar w:header="0" w:footer="187" w:top="1060" w:bottom="380" w:left="440" w:right="820"/>
        </w:sectPr>
      </w:pPr>
    </w:p>
    <w:p>
      <w:pPr>
        <w:spacing w:before="41"/>
        <w:ind w:left="6309" w:right="0" w:firstLine="0"/>
        <w:jc w:val="left"/>
        <w:rPr>
          <w:sz w:val="22"/>
        </w:rPr>
      </w:pPr>
      <w:r>
        <w:rPr/>
        <w:pict>
          <v:group style="position:absolute;margin-left:27.68pt;margin-top:41.959999pt;width:717.9pt;height:517.6pt;mso-position-horizontal-relative:page;mso-position-vertical-relative:page;z-index:-20223488" coordorigin="554,839" coordsize="14358,10352">
            <v:rect style="position:absolute;left:571;top:856;width:14340;height:274" filled="true" fillcolor="#e9eef6" stroked="false">
              <v:fill type="solid"/>
            </v:rect>
            <v:shape style="position:absolute;left:554;top:1111;width:14357;height:1464" coordorigin="554,1111" coordsize="14357,1464" path="m2162,2573l571,2573,571,2575,2162,2575,2162,2573xm14911,2153l571,2153,571,2155,14911,2155,14911,2153xm14911,1822l571,1822,571,1824,14911,1824,14911,1822xm14911,1471l554,1471,554,1490,14911,1490,14911,1471xm14911,1111l554,1111,554,1130,14911,1130,14911,1111xe" filled="true" fillcolor="#000000" stroked="false">
              <v:path arrowok="t"/>
              <v:fill type="solid"/>
            </v:shape>
            <v:rect style="position:absolute;left:2143;top:2553;width:1318;height:20" filled="true" fillcolor="#afc4de" stroked="false">
              <v:fill type="solid"/>
            </v:rect>
            <v:shape style="position:absolute;left:571;top:1488;width:14340;height:1750" coordorigin="571,1488" coordsize="14340,1750" path="m989,2904l571,2904,571,2906,989,2906,989,2904xm991,1488l989,1488,989,2904,991,2904,991,1488xm5158,3235l571,3235,571,3238,5158,3238,5158,3235xm14911,2573l3458,2573,3458,2575,14911,2575,14911,2573xe" filled="true" fillcolor="#000000" stroked="false">
              <v:path arrowok="t"/>
              <v:fill type="solid"/>
            </v:shape>
            <v:rect style="position:absolute;left:5138;top:3216;width:9773;height:20" filled="true" fillcolor="#afc4de" stroked="false">
              <v:fill type="solid"/>
            </v:rect>
            <v:rect style="position:absolute;left:571;top:3566;width:4587;height:3" filled="true" fillcolor="#000000" stroked="false">
              <v:fill type="solid"/>
            </v:rect>
            <v:rect style="position:absolute;left:5138;top:3547;width:9773;height:20" filled="true" fillcolor="#afc4de" stroked="false">
              <v:fill type="solid"/>
            </v:rect>
            <v:rect style="position:absolute;left:571;top:4228;width:1592;height:3" filled="true" fillcolor="#000000" stroked="false">
              <v:fill type="solid"/>
            </v:rect>
            <v:rect style="position:absolute;left:2143;top:4209;width:1318;height:20" filled="true" fillcolor="#afc4de" stroked="false">
              <v:fill type="solid"/>
            </v:rect>
            <v:shape style="position:absolute;left:571;top:4228;width:14340;height:1148" coordorigin="571,4229" coordsize="14340,1148" path="m2162,5374l571,5374,571,5376,2162,5376,2162,5374xm14911,4229l3458,4229,3458,4231,14911,4231,14911,4229xe" filled="true" fillcolor="#000000" stroked="false">
              <v:path arrowok="t"/>
              <v:fill type="solid"/>
            </v:shape>
            <v:rect style="position:absolute;left:2143;top:5354;width:1318;height:20" filled="true" fillcolor="#afc4de" stroked="false">
              <v:fill type="solid"/>
            </v:rect>
            <v:shape style="position:absolute;left:571;top:5373;width:14340;height:4959" coordorigin="571,5374" coordsize="14340,4959" path="m989,9427l571,9427,571,9430,989,9430,989,9427xm989,7099l571,7099,571,7102,989,7102,989,7099xm2162,10330l571,10330,571,10332,2162,10332,2162,10330xm14911,5374l3458,5374,3458,5376,14911,5376,14911,5374xe" filled="true" fillcolor="#000000" stroked="false">
              <v:path arrowok="t"/>
              <v:fill type="solid"/>
            </v:shape>
            <v:rect style="position:absolute;left:2143;top:10310;width:1318;height:20" filled="true" fillcolor="#afc4de" stroked="false">
              <v:fill type="solid"/>
            </v:rect>
            <v:shape style="position:absolute;left:988;top:2150;width:13923;height:9041" coordorigin="989,2150" coordsize="13923,9041" path="m991,2902l989,2902,989,11191,991,11191,991,2902xm2165,2150l2162,2150,2162,2573,2165,2573,2165,2150xm14911,10330l3458,10330,3458,10332,14911,10332,14911,10330xe" filled="true" fillcolor="#000000" stroked="false">
              <v:path arrowok="t"/>
              <v:fill type="solid"/>
            </v:shape>
            <v:rect style="position:absolute;left:2143;top:2884;width:1318;height:20" filled="true" fillcolor="#afc4de" stroked="false">
              <v:fill type="solid"/>
            </v:rect>
            <v:rect style="position:absolute;left:3458;top:2904;width:11453;height:3" filled="true" fillcolor="#000000" stroked="false">
              <v:fill type="solid"/>
            </v:rect>
            <v:rect style="position:absolute;left:2143;top:2553;width:20;height:351" filled="true" fillcolor="#afc4de" stroked="false">
              <v:fill type="solid"/>
            </v:rect>
            <v:shape style="position:absolute;left:2162;top:1488;width:1301;height:2741" coordorigin="2162,1488" coordsize="1301,2741" path="m2165,2902l2162,2902,2162,4229,2165,4229,2165,2902xm3463,1488l3461,1488,3461,2153,3463,2153,3463,1488xe" filled="true" fillcolor="#000000" stroked="false">
              <v:path arrowok="t"/>
              <v:fill type="solid"/>
            </v:shape>
            <v:rect style="position:absolute;left:2143;top:7080;width:1318;height:20" filled="true" fillcolor="#afc4de" stroked="false">
              <v:fill type="solid"/>
            </v:rect>
            <v:rect style="position:absolute;left:3458;top:7099;width:11453;height:3" filled="true" fillcolor="#000000" stroked="false">
              <v:fill type="solid"/>
            </v:rect>
            <v:rect style="position:absolute;left:2143;top:9408;width:1318;height:20" filled="true" fillcolor="#afc4de" stroked="false">
              <v:fill type="solid"/>
            </v:rect>
            <v:rect style="position:absolute;left:3458;top:9427;width:11453;height:3" filled="true" fillcolor="#000000" stroked="false">
              <v:fill type="solid"/>
            </v:rect>
            <v:rect style="position:absolute;left:2143;top:4209;width:20;height:6982" filled="true" fillcolor="#afc4de" stroked="false">
              <v:fill type="solid"/>
            </v:rect>
            <v:shape style="position:absolute;left:3460;top:1488;width:5948;height:9704" coordorigin="3461,1488" coordsize="5948,9704" path="m3463,3233l3461,3233,3461,4229,3463,4229,3463,3233xm5160,3564l5158,3564,5158,11191,5160,11191,5160,3564xm5160,2570l5158,2570,5158,3235,5160,3235,5160,2570xm6691,3564l6689,3564,6689,11191,6691,11191,6691,3564xm6691,2570l6689,2570,6689,3235,6691,3235,6691,2570xm6691,1488l6689,1488,6689,2153,6691,2153,6691,1488xm8318,1488l8316,1488,8316,2153,8318,2153,8318,1488xm9408,3564l9406,3564,9406,11191,9408,11191,9408,3564xm9408,2570l9406,2570,9406,3235,9408,3235,9408,2570xe" filled="true" fillcolor="#000000" stroked="false">
              <v:path arrowok="t"/>
              <v:fill type="solid"/>
            </v:shape>
            <v:shape style="position:absolute;left:553;top:839;width:14358;height:10333" coordorigin="554,839" coordsize="14358,10333" path="m14911,839l14891,839,574,839,574,840,554,840,554,11172,574,11172,574,859,14891,859,14891,11171,14911,11171,14911,839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sz w:val="22"/>
        </w:rPr>
        <w:t>项目支出绩效目标表</w:t>
      </w:r>
    </w:p>
    <w:p>
      <w:pPr>
        <w:spacing w:before="3"/>
        <w:ind w:left="6316" w:right="0" w:firstLine="0"/>
        <w:jc w:val="left"/>
        <w:rPr>
          <w:sz w:val="24"/>
        </w:rPr>
      </w:pPr>
      <w:r>
        <w:rPr>
          <w:spacing w:val="-1"/>
          <w:sz w:val="24"/>
        </w:rPr>
        <w:t>年度目标</w:t>
      </w:r>
      <w:r>
        <w:rPr>
          <w:sz w:val="24"/>
        </w:rPr>
        <w:t>（</w:t>
      </w:r>
      <w:r>
        <w:rPr>
          <w:rFonts w:ascii="Arial" w:eastAsia="Arial"/>
          <w:sz w:val="24"/>
        </w:rPr>
        <w:t>2023</w:t>
      </w:r>
      <w:r>
        <w:rPr>
          <w:sz w:val="24"/>
        </w:rPr>
        <w:t>）</w:t>
      </w:r>
    </w:p>
    <w:p>
      <w:pPr>
        <w:pStyle w:val="ListParagraph"/>
        <w:numPr>
          <w:ilvl w:val="0"/>
          <w:numId w:val="4"/>
        </w:numPr>
        <w:tabs>
          <w:tab w:pos="1004" w:val="left" w:leader="none"/>
          <w:tab w:pos="1005" w:val="left" w:leader="none"/>
          <w:tab w:pos="3051" w:val="left" w:leader="none"/>
        </w:tabs>
        <w:spacing w:line="240" w:lineRule="auto" w:before="45" w:after="0"/>
        <w:ind w:left="1005" w:right="0" w:hanging="715"/>
        <w:jc w:val="left"/>
        <w:rPr>
          <w:sz w:val="22"/>
        </w:rPr>
      </w:pPr>
      <w:r>
        <w:rPr>
          <w:b/>
          <w:spacing w:val="3"/>
          <w:sz w:val="22"/>
        </w:rPr>
        <w:t>项目编码及名</w:t>
      </w:r>
      <w:r>
        <w:rPr>
          <w:b/>
          <w:sz w:val="22"/>
        </w:rPr>
        <w:t>称</w:t>
        <w:tab/>
      </w:r>
      <w:r>
        <w:rPr>
          <w:rFonts w:ascii="Calibri" w:eastAsia="Calibri"/>
          <w:position w:val="1"/>
          <w:sz w:val="22"/>
        </w:rPr>
        <w:t>37040623P990013108493-</w:t>
      </w:r>
      <w:r>
        <w:rPr>
          <w:position w:val="1"/>
          <w:sz w:val="22"/>
        </w:rPr>
        <w:t>二小北</w:t>
      </w:r>
      <w:r>
        <w:rPr>
          <w:spacing w:val="15"/>
          <w:position w:val="1"/>
          <w:sz w:val="22"/>
        </w:rPr>
        <w:t> </w:t>
      </w:r>
      <w:r>
        <w:rPr>
          <w:b/>
          <w:spacing w:val="3"/>
          <w:sz w:val="22"/>
        </w:rPr>
        <w:t>主管部门及代</w:t>
      </w:r>
      <w:r>
        <w:rPr>
          <w:b/>
          <w:sz w:val="22"/>
        </w:rPr>
        <w:t>码</w:t>
      </w:r>
      <w:r>
        <w:rPr>
          <w:b/>
          <w:spacing w:val="-41"/>
          <w:sz w:val="22"/>
        </w:rPr>
        <w:t> </w:t>
      </w:r>
      <w:r>
        <w:rPr>
          <w:rFonts w:ascii="Calibri" w:eastAsia="Calibri"/>
          <w:position w:val="1"/>
          <w:sz w:val="22"/>
        </w:rPr>
        <w:t>[203]</w:t>
      </w:r>
      <w:r>
        <w:rPr>
          <w:position w:val="1"/>
          <w:sz w:val="22"/>
        </w:rPr>
        <w:t>枣庄市山亭区教育和体育局</w:t>
      </w:r>
    </w:p>
    <w:p>
      <w:pPr>
        <w:pStyle w:val="ListParagraph"/>
        <w:numPr>
          <w:ilvl w:val="0"/>
          <w:numId w:val="4"/>
        </w:numPr>
        <w:tabs>
          <w:tab w:pos="1337" w:val="left" w:leader="none"/>
          <w:tab w:pos="1338" w:val="left" w:leader="none"/>
          <w:tab w:pos="3051" w:val="left" w:leader="none"/>
          <w:tab w:pos="6392" w:val="left" w:leader="none"/>
        </w:tabs>
        <w:spacing w:line="240" w:lineRule="auto" w:before="39" w:after="0"/>
        <w:ind w:left="1338" w:right="0" w:hanging="1048"/>
        <w:jc w:val="left"/>
        <w:rPr>
          <w:rFonts w:ascii="Calibri" w:eastAsia="Calibri"/>
          <w:sz w:val="22"/>
        </w:rPr>
      </w:pPr>
      <w:r>
        <w:rPr>
          <w:b/>
          <w:spacing w:val="3"/>
          <w:sz w:val="22"/>
        </w:rPr>
        <w:t>项目单</w:t>
      </w:r>
      <w:r>
        <w:rPr>
          <w:b/>
          <w:sz w:val="22"/>
        </w:rPr>
        <w:t>位</w:t>
        <w:tab/>
      </w:r>
      <w:r>
        <w:rPr>
          <w:rFonts w:ascii="Calibri" w:eastAsia="Calibri"/>
          <w:position w:val="1"/>
          <w:sz w:val="22"/>
        </w:rPr>
        <w:t>203008-8]</w:t>
      </w:r>
      <w:r>
        <w:rPr>
          <w:position w:val="1"/>
          <w:sz w:val="22"/>
        </w:rPr>
        <w:t>枣庄市山亭区实验小学</w:t>
        <w:tab/>
      </w:r>
      <w:r>
        <w:rPr>
          <w:b/>
          <w:spacing w:val="3"/>
          <w:sz w:val="22"/>
        </w:rPr>
        <w:t>年度资金总</w:t>
      </w:r>
      <w:r>
        <w:rPr>
          <w:b/>
          <w:sz w:val="22"/>
        </w:rPr>
        <w:t>额</w:t>
      </w:r>
      <w:r>
        <w:rPr>
          <w:b/>
          <w:spacing w:val="67"/>
          <w:sz w:val="22"/>
        </w:rPr>
        <w:t> </w:t>
      </w:r>
      <w:r>
        <w:rPr>
          <w:rFonts w:ascii="Calibri" w:eastAsia="Calibri"/>
          <w:position w:val="1"/>
          <w:sz w:val="22"/>
        </w:rPr>
        <w:t>133190</w:t>
      </w:r>
    </w:p>
    <w:p>
      <w:pPr>
        <w:pStyle w:val="ListParagraph"/>
        <w:numPr>
          <w:ilvl w:val="0"/>
          <w:numId w:val="4"/>
        </w:numPr>
        <w:tabs>
          <w:tab w:pos="689" w:val="left" w:leader="none"/>
          <w:tab w:pos="690" w:val="left" w:leader="none"/>
        </w:tabs>
        <w:spacing w:line="240" w:lineRule="auto" w:before="48" w:after="0"/>
        <w:ind w:left="690" w:right="0" w:hanging="400"/>
        <w:jc w:val="left"/>
        <w:rPr>
          <w:sz w:val="22"/>
        </w:rPr>
      </w:pPr>
      <w:r>
        <w:rPr>
          <w:b/>
          <w:spacing w:val="13"/>
          <w:sz w:val="22"/>
        </w:rPr>
        <w:t>资金用途 </w:t>
      </w:r>
      <w:r>
        <w:rPr>
          <w:sz w:val="22"/>
        </w:rPr>
        <w:t>二小北校土地办理手续费</w:t>
      </w:r>
    </w:p>
    <w:p>
      <w:pPr>
        <w:pStyle w:val="ListParagraph"/>
        <w:numPr>
          <w:ilvl w:val="0"/>
          <w:numId w:val="4"/>
        </w:numPr>
        <w:tabs>
          <w:tab w:pos="467" w:val="left" w:leader="none"/>
          <w:tab w:pos="2933" w:val="left" w:leader="none"/>
          <w:tab w:pos="5197" w:val="left" w:leader="none"/>
          <w:tab w:pos="7261" w:val="left" w:leader="none"/>
          <w:tab w:pos="11372" w:val="left" w:leader="none"/>
        </w:tabs>
        <w:spacing w:line="240" w:lineRule="auto" w:before="138" w:after="0"/>
        <w:ind w:left="467" w:right="0" w:hanging="177"/>
        <w:jc w:val="left"/>
        <w:rPr>
          <w:b/>
          <w:sz w:val="22"/>
        </w:rPr>
      </w:pPr>
      <w:r>
        <w:rPr>
          <w:b/>
          <w:spacing w:val="3"/>
          <w:sz w:val="22"/>
        </w:rPr>
        <w:t>资金支出计</w:t>
      </w:r>
      <w:r>
        <w:rPr>
          <w:b/>
          <w:sz w:val="22"/>
        </w:rPr>
        <w:t>划</w:t>
        <w:tab/>
      </w:r>
      <w:r>
        <w:rPr>
          <w:rFonts w:ascii="Arial" w:eastAsia="Arial"/>
          <w:b/>
          <w:sz w:val="22"/>
        </w:rPr>
        <w:t>3</w:t>
      </w:r>
      <w:r>
        <w:rPr>
          <w:b/>
          <w:spacing w:val="3"/>
          <w:sz w:val="22"/>
        </w:rPr>
        <w:t>月</w:t>
      </w:r>
      <w:r>
        <w:rPr>
          <w:b/>
          <w:sz w:val="22"/>
        </w:rPr>
        <w:t>底</w:t>
        <w:tab/>
      </w:r>
      <w:r>
        <w:rPr>
          <w:rFonts w:ascii="Arial" w:eastAsia="Arial"/>
          <w:b/>
          <w:sz w:val="22"/>
        </w:rPr>
        <w:t>6</w:t>
      </w:r>
      <w:r>
        <w:rPr>
          <w:b/>
          <w:spacing w:val="3"/>
          <w:sz w:val="22"/>
        </w:rPr>
        <w:t>月</w:t>
      </w:r>
      <w:r>
        <w:rPr>
          <w:b/>
          <w:sz w:val="22"/>
        </w:rPr>
        <w:t>底</w:t>
        <w:tab/>
      </w:r>
      <w:r>
        <w:rPr>
          <w:rFonts w:ascii="Arial" w:eastAsia="Arial"/>
          <w:b/>
          <w:sz w:val="22"/>
        </w:rPr>
        <w:t>10</w:t>
      </w:r>
      <w:r>
        <w:rPr>
          <w:b/>
          <w:spacing w:val="3"/>
          <w:sz w:val="22"/>
        </w:rPr>
        <w:t>月</w:t>
      </w:r>
      <w:r>
        <w:rPr>
          <w:b/>
          <w:sz w:val="22"/>
        </w:rPr>
        <w:t>底</w:t>
        <w:tab/>
      </w:r>
      <w:r>
        <w:rPr>
          <w:rFonts w:ascii="Arial" w:eastAsia="Arial"/>
          <w:b/>
          <w:sz w:val="22"/>
        </w:rPr>
        <w:t>12</w:t>
      </w:r>
      <w:r>
        <w:rPr>
          <w:b/>
          <w:spacing w:val="3"/>
          <w:sz w:val="22"/>
        </w:rPr>
        <w:t>月</w:t>
      </w:r>
      <w:r>
        <w:rPr>
          <w:b/>
          <w:sz w:val="22"/>
        </w:rPr>
        <w:t>底</w:t>
      </w:r>
    </w:p>
    <w:p>
      <w:pPr>
        <w:tabs>
          <w:tab w:pos="3725" w:val="left" w:leader="none"/>
        </w:tabs>
        <w:spacing w:before="42"/>
        <w:ind w:left="290" w:right="0" w:firstLine="0"/>
        <w:jc w:val="left"/>
        <w:rPr>
          <w:rFonts w:ascii="Calibri" w:eastAsia="Calibri"/>
          <w:sz w:val="22"/>
        </w:rPr>
      </w:pPr>
      <w:r>
        <w:rPr>
          <w:rFonts w:ascii="Arial" w:eastAsia="Arial"/>
          <w:position w:val="5"/>
          <w:sz w:val="18"/>
        </w:rPr>
        <w:t>5  </w:t>
      </w:r>
      <w:r>
        <w:rPr>
          <w:rFonts w:ascii="Arial" w:eastAsia="Arial"/>
          <w:spacing w:val="41"/>
          <w:position w:val="5"/>
          <w:sz w:val="18"/>
        </w:rPr>
        <w:t> </w:t>
      </w:r>
      <w:r>
        <w:rPr>
          <w:rFonts w:ascii="Calibri" w:eastAsia="Calibri"/>
          <w:sz w:val="22"/>
        </w:rPr>
        <w:t>(</w:t>
      </w:r>
      <w:r>
        <w:rPr>
          <w:sz w:val="22"/>
        </w:rPr>
        <w:t>累计支出金</w:t>
        <w:tab/>
      </w:r>
      <w:r>
        <w:rPr>
          <w:rFonts w:ascii="Calibri" w:eastAsia="Calibri"/>
          <w:sz w:val="22"/>
        </w:rPr>
        <w:t>133190.00</w:t>
      </w:r>
    </w:p>
    <w:p>
      <w:pPr>
        <w:pStyle w:val="ListParagraph"/>
        <w:numPr>
          <w:ilvl w:val="0"/>
          <w:numId w:val="5"/>
        </w:numPr>
        <w:tabs>
          <w:tab w:pos="472" w:val="left" w:leader="none"/>
          <w:tab w:pos="3051" w:val="left" w:leader="none"/>
        </w:tabs>
        <w:spacing w:line="240" w:lineRule="auto" w:before="49" w:after="0"/>
        <w:ind w:left="472" w:right="0" w:hanging="233"/>
        <w:jc w:val="left"/>
        <w:rPr>
          <w:sz w:val="22"/>
        </w:rPr>
      </w:pPr>
      <w:r>
        <w:rPr>
          <w:sz w:val="22"/>
        </w:rPr>
        <w:t>年度绩效目</w:t>
      </w:r>
      <w:r>
        <w:rPr>
          <w:spacing w:val="-46"/>
          <w:sz w:val="22"/>
        </w:rPr>
        <w:t>标</w:t>
      </w:r>
      <w:r>
        <w:rPr>
          <w:position w:val="1"/>
          <w:sz w:val="22"/>
        </w:rPr>
        <w:t>目</w:t>
      </w:r>
      <w:r>
        <w:rPr>
          <w:spacing w:val="3"/>
          <w:position w:val="1"/>
          <w:sz w:val="22"/>
        </w:rPr>
        <w:t>标</w:t>
      </w:r>
      <w:r>
        <w:rPr>
          <w:rFonts w:ascii="Calibri" w:eastAsia="Calibri"/>
          <w:position w:val="1"/>
          <w:sz w:val="22"/>
        </w:rPr>
        <w:t>1</w:t>
        <w:tab/>
      </w:r>
      <w:r>
        <w:rPr>
          <w:sz w:val="22"/>
        </w:rPr>
        <w:t>通过缴纳土地手续费，保障学校教学用地，改善办学条件，创办人民满意学校。</w:t>
      </w:r>
    </w:p>
    <w:p>
      <w:pPr>
        <w:pStyle w:val="ListParagraph"/>
        <w:numPr>
          <w:ilvl w:val="0"/>
          <w:numId w:val="5"/>
        </w:numPr>
        <w:tabs>
          <w:tab w:pos="689" w:val="left" w:leader="none"/>
          <w:tab w:pos="690" w:val="left" w:leader="none"/>
          <w:tab w:pos="1923" w:val="left" w:leader="none"/>
          <w:tab w:pos="3421" w:val="left" w:leader="none"/>
          <w:tab w:pos="5036" w:val="left" w:leader="none"/>
          <w:tab w:pos="7270" w:val="left" w:leader="none"/>
          <w:tab w:pos="10117" w:val="left" w:leader="none"/>
          <w:tab w:pos="12757" w:val="left" w:leader="none"/>
        </w:tabs>
        <w:spacing w:line="240" w:lineRule="auto" w:before="49" w:after="0"/>
        <w:ind w:left="690" w:right="0" w:hanging="451"/>
        <w:jc w:val="left"/>
        <w:rPr>
          <w:b/>
          <w:sz w:val="22"/>
        </w:rPr>
      </w:pPr>
      <w:r>
        <w:rPr/>
        <w:pict>
          <v:rect style="position:absolute;margin-left:386.160004pt;margin-top:17.959999pt;width:.12pt;height:364.8pt;mso-position-horizontal-relative:page;mso-position-vertical-relative:paragraph;z-index:15736832" filled="true" fillcolor="#000000" stroked="false">
            <v:fill type="solid"/>
            <w10:wrap type="none"/>
          </v:rect>
        </w:pict>
      </w:r>
      <w:r>
        <w:rPr/>
        <w:pict>
          <v:rect style="position:absolute;margin-left:415.799988pt;margin-top:17.959999pt;width:.12pt;height:364.8pt;mso-position-horizontal-relative:page;mso-position-vertical-relative:paragraph;z-index:15737344" filled="true" fillcolor="#000000" stroked="false">
            <v:fill type="solid"/>
            <w10:wrap type="none"/>
          </v:rect>
        </w:pict>
      </w:r>
      <w:r>
        <w:rPr/>
        <w:pict>
          <v:shape style="position:absolute;margin-left:28.18pt;margin-top:18.139999pt;width:716.9pt;height:365.2pt;mso-position-horizontal-relative:page;mso-position-vertical-relative:paragraph;z-index:157378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26"/>
                    <w:gridCol w:w="1164"/>
                    <w:gridCol w:w="1304"/>
                    <w:gridCol w:w="1702"/>
                    <w:gridCol w:w="1531"/>
                    <w:gridCol w:w="1034"/>
                    <w:gridCol w:w="592"/>
                    <w:gridCol w:w="1088"/>
                    <w:gridCol w:w="3643"/>
                    <w:gridCol w:w="1850"/>
                  </w:tblGrid>
                  <w:tr>
                    <w:trPr>
                      <w:trHeight w:val="328" w:hRule="atLeast"/>
                    </w:trPr>
                    <w:tc>
                      <w:tcPr>
                        <w:tcW w:w="426" w:type="dxa"/>
                        <w:tcBorders>
                          <w:top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84" w:right="79"/>
                          <w:jc w:val="center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11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0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3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34" w:type="dxa"/>
                        <w:tcBorders>
                          <w:top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293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符号</w:t>
                        </w:r>
                      </w:p>
                    </w:tc>
                    <w:tc>
                      <w:tcPr>
                        <w:tcW w:w="592" w:type="dxa"/>
                        <w:tcBorders>
                          <w:top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183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9"/>
                            <w:sz w:val="22"/>
                          </w:rPr>
                          <w:t>值</w:t>
                        </w:r>
                      </w:p>
                    </w:tc>
                    <w:tc>
                      <w:tcPr>
                        <w:tcW w:w="1088" w:type="dxa"/>
                        <w:tcBorders>
                          <w:top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9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单位（文</w:t>
                        </w:r>
                      </w:p>
                    </w:tc>
                    <w:tc>
                      <w:tcPr>
                        <w:tcW w:w="5493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05" w:hRule="atLeast"/>
                    </w:trPr>
                    <w:tc>
                      <w:tcPr>
                        <w:tcW w:w="426" w:type="dxa"/>
                      </w:tcPr>
                      <w:p>
                        <w:pPr>
                          <w:pStyle w:val="TableParagraph"/>
                          <w:spacing w:line="267" w:lineRule="exact" w:before="18"/>
                          <w:ind w:left="84" w:right="79"/>
                          <w:jc w:val="center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sz w:val="22"/>
                          </w:rPr>
                          <w:t>13</w:t>
                        </w:r>
                      </w:p>
                    </w:tc>
                    <w:tc>
                      <w:tcPr>
                        <w:tcW w:w="1164" w:type="dxa"/>
                      </w:tcPr>
                      <w:p>
                        <w:pPr>
                          <w:pStyle w:val="TableParagraph"/>
                          <w:spacing w:line="271" w:lineRule="exact" w:before="15"/>
                          <w:ind w:left="14" w:right="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成本指标</w:t>
                        </w:r>
                      </w:p>
                    </w:tc>
                    <w:tc>
                      <w:tcPr>
                        <w:tcW w:w="3006" w:type="dxa"/>
                        <w:gridSpan w:val="2"/>
                      </w:tcPr>
                      <w:p>
                        <w:pPr>
                          <w:pStyle w:val="TableParagraph"/>
                          <w:spacing w:line="271" w:lineRule="exact" w:before="15"/>
                          <w:ind w:left="133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耕地类手续费</w:t>
                        </w:r>
                      </w:p>
                    </w:tc>
                    <w:tc>
                      <w:tcPr>
                        <w:tcW w:w="1531" w:type="dxa"/>
                      </w:tcPr>
                      <w:p>
                        <w:pPr>
                          <w:pStyle w:val="TableParagraph"/>
                          <w:spacing w:line="271" w:lineRule="exact" w:before="15"/>
                          <w:ind w:left="2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耕地类手续费</w:t>
                        </w:r>
                      </w:p>
                    </w:tc>
                    <w:tc>
                      <w:tcPr>
                        <w:tcW w:w="1034" w:type="dxa"/>
                      </w:tcPr>
                      <w:p>
                        <w:pPr>
                          <w:pStyle w:val="TableParagraph"/>
                          <w:spacing w:line="267" w:lineRule="exact" w:before="18"/>
                          <w:ind w:left="29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sz w:val="22"/>
                          </w:rPr>
                          <w:t>=</w:t>
                        </w:r>
                      </w:p>
                    </w:tc>
                    <w:tc>
                      <w:tcPr>
                        <w:tcW w:w="592" w:type="dxa"/>
                      </w:tcPr>
                      <w:p>
                        <w:pPr>
                          <w:pStyle w:val="TableParagraph"/>
                          <w:spacing w:line="267" w:lineRule="exact" w:before="18"/>
                          <w:ind w:left="27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sz w:val="22"/>
                          </w:rPr>
                          <w:t>13.2</w:t>
                        </w:r>
                      </w:p>
                    </w:tc>
                    <w:tc>
                      <w:tcPr>
                        <w:tcW w:w="1088" w:type="dxa"/>
                      </w:tcPr>
                      <w:p>
                        <w:pPr>
                          <w:pStyle w:val="TableParagraph"/>
                          <w:spacing w:line="271" w:lineRule="exact" w:before="15"/>
                          <w:ind w:left="3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万元</w:t>
                        </w:r>
                      </w:p>
                    </w:tc>
                    <w:tc>
                      <w:tcPr>
                        <w:tcW w:w="3643" w:type="dxa"/>
                      </w:tcPr>
                      <w:p>
                        <w:pPr>
                          <w:pStyle w:val="TableParagraph"/>
                          <w:spacing w:line="271" w:lineRule="exact" w:before="15"/>
                          <w:ind w:left="3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中华人民共和国土地管理法</w:t>
                        </w:r>
                      </w:p>
                    </w:tc>
                    <w:tc>
                      <w:tcPr>
                        <w:tcW w:w="1850" w:type="dxa"/>
                      </w:tcPr>
                      <w:p>
                        <w:pPr>
                          <w:pStyle w:val="TableParagraph"/>
                          <w:spacing w:line="278" w:lineRule="exact" w:before="8"/>
                          <w:ind w:left="3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分值</w:t>
                        </w:r>
                        <w:r>
                          <w:rPr>
                            <w:rFonts w:ascii="Calibri" w:eastAsia="Calibri"/>
                            <w:sz w:val="22"/>
                          </w:rPr>
                          <w:t>10</w:t>
                        </w:r>
                        <w:r>
                          <w:rPr>
                            <w:sz w:val="22"/>
                          </w:rPr>
                          <w:t>分，未达标</w:t>
                        </w:r>
                      </w:p>
                    </w:tc>
                  </w:tr>
                  <w:tr>
                    <w:trPr>
                      <w:trHeight w:val="281" w:hRule="atLeast"/>
                    </w:trPr>
                    <w:tc>
                      <w:tcPr>
                        <w:tcW w:w="426" w:type="dxa"/>
                        <w:tcBorders>
                          <w:bottom w:val="dashed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04" w:type="dxa"/>
                        <w:tcBorders>
                          <w:bottom w:val="dashed" w:sz="8" w:space="0" w:color="AFC4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bottom w:val="dashed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31" w:type="dxa"/>
                        <w:tcBorders>
                          <w:bottom w:val="dashed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34" w:type="dxa"/>
                        <w:tcBorders>
                          <w:bottom w:val="dashed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92" w:type="dxa"/>
                        <w:tcBorders>
                          <w:bottom w:val="dashed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88" w:type="dxa"/>
                        <w:tcBorders>
                          <w:bottom w:val="dashed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643" w:type="dxa"/>
                        <w:tcBorders>
                          <w:bottom w:val="dashed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850" w:type="dxa"/>
                        <w:tcBorders>
                          <w:bottom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61" w:lineRule="exact"/>
                          <w:ind w:left="3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扣</w:t>
                        </w:r>
                        <w:r>
                          <w:rPr>
                            <w:rFonts w:ascii="Calibri" w:eastAsia="Calibri"/>
                            <w:sz w:val="22"/>
                          </w:rPr>
                          <w:t>1</w:t>
                        </w:r>
                        <w:r>
                          <w:rPr>
                            <w:sz w:val="22"/>
                          </w:rPr>
                          <w:t>分</w:t>
                        </w:r>
                      </w:p>
                    </w:tc>
                  </w:tr>
                  <w:tr>
                    <w:trPr>
                      <w:trHeight w:val="291" w:hRule="atLeast"/>
                    </w:trPr>
                    <w:tc>
                      <w:tcPr>
                        <w:tcW w:w="426" w:type="dxa"/>
                        <w:tcBorders>
                          <w:top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 w:before="3"/>
                          <w:ind w:left="84" w:right="79"/>
                          <w:jc w:val="center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sz w:val="22"/>
                          </w:rPr>
                          <w:t>14</w:t>
                        </w:r>
                      </w:p>
                    </w:tc>
                    <w:tc>
                      <w:tcPr>
                        <w:tcW w:w="11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006" w:type="dxa"/>
                        <w:gridSpan w:val="2"/>
                        <w:tcBorders>
                          <w:top w:val="dashed" w:sz="12" w:space="0" w:color="AFC4DE"/>
                        </w:tcBorders>
                      </w:tcPr>
                      <w:p>
                        <w:pPr>
                          <w:pStyle w:val="TableParagraph"/>
                          <w:spacing w:line="268" w:lineRule="exact" w:before="2"/>
                          <w:ind w:left="133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果园类手续费</w:t>
                        </w:r>
                      </w:p>
                    </w:tc>
                    <w:tc>
                      <w:tcPr>
                        <w:tcW w:w="1531" w:type="dxa"/>
                        <w:tcBorders>
                          <w:top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 w:before="2"/>
                          <w:ind w:left="2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果园类手续费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 w:before="3"/>
                          <w:ind w:left="29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sz w:val="22"/>
                          </w:rPr>
                          <w:t>=</w:t>
                        </w:r>
                      </w:p>
                    </w:tc>
                    <w:tc>
                      <w:tcPr>
                        <w:tcW w:w="592" w:type="dxa"/>
                        <w:tcBorders>
                          <w:top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 w:before="3"/>
                          <w:ind w:left="27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sz w:val="22"/>
                          </w:rPr>
                          <w:t>0.11</w:t>
                        </w:r>
                      </w:p>
                    </w:tc>
                    <w:tc>
                      <w:tcPr>
                        <w:tcW w:w="1088" w:type="dxa"/>
                        <w:tcBorders>
                          <w:top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 w:before="2"/>
                          <w:ind w:left="3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万元</w:t>
                        </w:r>
                      </w:p>
                    </w:tc>
                    <w:tc>
                      <w:tcPr>
                        <w:tcW w:w="3643" w:type="dxa"/>
                        <w:tcBorders>
                          <w:top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 w:before="2"/>
                          <w:ind w:left="3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中华人民共和国土地管理法</w:t>
                        </w:r>
                      </w:p>
                    </w:tc>
                    <w:tc>
                      <w:tcPr>
                        <w:tcW w:w="1850" w:type="dxa"/>
                        <w:tcBorders>
                          <w:top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left="3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分值</w:t>
                        </w:r>
                        <w:r>
                          <w:rPr>
                            <w:rFonts w:ascii="Calibri" w:eastAsia="Calibri"/>
                            <w:sz w:val="22"/>
                          </w:rPr>
                          <w:t>10</w:t>
                        </w:r>
                        <w:r>
                          <w:rPr>
                            <w:sz w:val="22"/>
                          </w:rPr>
                          <w:t>分，未达标</w:t>
                        </w:r>
                      </w:p>
                    </w:tc>
                  </w:tr>
                  <w:tr>
                    <w:trPr>
                      <w:trHeight w:val="532" w:hRule="atLeast"/>
                    </w:trPr>
                    <w:tc>
                      <w:tcPr>
                        <w:tcW w:w="426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58" w:lineRule="exact"/>
                          <w:ind w:left="84" w:right="79"/>
                          <w:jc w:val="center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sz w:val="22"/>
                          </w:rPr>
                          <w:t>16</w:t>
                        </w:r>
                      </w:p>
                    </w:tc>
                    <w:tc>
                      <w:tcPr>
                        <w:tcW w:w="116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59" w:lineRule="exact"/>
                          <w:ind w:left="14" w:right="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产出指标</w:t>
                        </w:r>
                      </w:p>
                    </w:tc>
                    <w:tc>
                      <w:tcPr>
                        <w:tcW w:w="130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0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59" w:lineRule="exact"/>
                          <w:ind w:left="3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维持小学教学运</w:t>
                        </w:r>
                      </w:p>
                    </w:tc>
                    <w:tc>
                      <w:tcPr>
                        <w:tcW w:w="153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59" w:lineRule="exact"/>
                          <w:ind w:left="2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维持小学教学</w:t>
                        </w:r>
                      </w:p>
                    </w:tc>
                    <w:tc>
                      <w:tcPr>
                        <w:tcW w:w="1034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58" w:lineRule="exact"/>
                          <w:ind w:left="29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sz w:val="22"/>
                          </w:rPr>
                          <w:t>=</w:t>
                        </w:r>
                      </w:p>
                    </w:tc>
                    <w:tc>
                      <w:tcPr>
                        <w:tcW w:w="592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58" w:lineRule="exact"/>
                          <w:ind w:left="27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08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59" w:lineRule="exact"/>
                          <w:ind w:left="3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所</w:t>
                        </w:r>
                      </w:p>
                    </w:tc>
                    <w:tc>
                      <w:tcPr>
                        <w:tcW w:w="364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59" w:lineRule="exact"/>
                          <w:ind w:left="3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山东省普通中小学办学条件标准化建</w:t>
                        </w:r>
                      </w:p>
                    </w:tc>
                    <w:tc>
                      <w:tcPr>
                        <w:tcW w:w="1850" w:type="dxa"/>
                      </w:tcPr>
                      <w:p>
                        <w:pPr>
                          <w:pStyle w:val="TableParagraph"/>
                          <w:spacing w:line="259" w:lineRule="exact"/>
                          <w:ind w:left="3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扣</w:t>
                        </w:r>
                        <w:r>
                          <w:rPr>
                            <w:rFonts w:ascii="Calibri" w:eastAsia="Calibri"/>
                            <w:sz w:val="22"/>
                          </w:rPr>
                          <w:t>1</w:t>
                        </w:r>
                        <w:r>
                          <w:rPr>
                            <w:sz w:val="22"/>
                          </w:rPr>
                          <w:t>分</w:t>
                        </w:r>
                      </w:p>
                      <w:p>
                        <w:pPr>
                          <w:pStyle w:val="TableParagraph"/>
                          <w:spacing w:line="254" w:lineRule="exact"/>
                          <w:ind w:left="3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分值</w:t>
                        </w:r>
                        <w:r>
                          <w:rPr>
                            <w:rFonts w:ascii="Calibri" w:eastAsia="Calibri"/>
                            <w:sz w:val="22"/>
                          </w:rPr>
                          <w:t>10</w:t>
                        </w:r>
                        <w:r>
                          <w:rPr>
                            <w:sz w:val="22"/>
                          </w:rPr>
                          <w:t>分，未达标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42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04" w:type="dxa"/>
                      </w:tcPr>
                      <w:p>
                        <w:pPr>
                          <w:pStyle w:val="TableParagraph"/>
                          <w:spacing w:line="251" w:lineRule="exact" w:before="18"/>
                          <w:ind w:left="3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数量指标</w:t>
                        </w:r>
                      </w:p>
                    </w:tc>
                    <w:tc>
                      <w:tcPr>
                        <w:tcW w:w="1702" w:type="dxa"/>
                      </w:tcPr>
                      <w:p>
                        <w:pPr>
                          <w:pStyle w:val="TableParagraph"/>
                          <w:spacing w:line="270" w:lineRule="exact"/>
                          <w:ind w:left="3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转学校数</w:t>
                        </w:r>
                      </w:p>
                    </w:tc>
                    <w:tc>
                      <w:tcPr>
                        <w:tcW w:w="1531" w:type="dxa"/>
                      </w:tcPr>
                      <w:p>
                        <w:pPr>
                          <w:pStyle w:val="TableParagraph"/>
                          <w:spacing w:line="270" w:lineRule="exact"/>
                          <w:ind w:left="2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运转学校数</w:t>
                        </w:r>
                      </w:p>
                    </w:tc>
                    <w:tc>
                      <w:tcPr>
                        <w:tcW w:w="103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8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643" w:type="dxa"/>
                      </w:tcPr>
                      <w:p>
                        <w:pPr>
                          <w:pStyle w:val="TableParagraph"/>
                          <w:spacing w:line="264" w:lineRule="exact"/>
                          <w:ind w:left="3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设计划（</w:t>
                        </w:r>
                        <w:r>
                          <w:rPr>
                            <w:rFonts w:ascii="Calibri" w:eastAsia="Calibri"/>
                            <w:sz w:val="22"/>
                          </w:rPr>
                          <w:t>2011-2015</w:t>
                        </w:r>
                        <w:r>
                          <w:rPr>
                            <w:sz w:val="22"/>
                          </w:rPr>
                          <w:t>年）（鲁教财字</w:t>
                        </w:r>
                      </w:p>
                    </w:tc>
                    <w:tc>
                      <w:tcPr>
                        <w:tcW w:w="1850" w:type="dxa"/>
                      </w:tcPr>
                      <w:p>
                        <w:pPr>
                          <w:pStyle w:val="TableParagraph"/>
                          <w:spacing w:line="268" w:lineRule="exact" w:before="1"/>
                          <w:ind w:left="3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扣</w:t>
                        </w:r>
                        <w:r>
                          <w:rPr>
                            <w:rFonts w:ascii="Calibri" w:eastAsia="Calibri"/>
                            <w:sz w:val="22"/>
                          </w:rPr>
                          <w:t>1</w:t>
                        </w:r>
                        <w:r>
                          <w:rPr>
                            <w:sz w:val="22"/>
                          </w:rPr>
                          <w:t>分</w:t>
                        </w:r>
                      </w:p>
                    </w:tc>
                  </w:tr>
                  <w:tr>
                    <w:trPr>
                      <w:trHeight w:val="305" w:hRule="atLeast"/>
                    </w:trPr>
                    <w:tc>
                      <w:tcPr>
                        <w:tcW w:w="426" w:type="dxa"/>
                        <w:tcBorders>
                          <w:bottom w:val="dashed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04" w:type="dxa"/>
                        <w:tcBorders>
                          <w:bottom w:val="dashed" w:sz="8" w:space="0" w:color="AFC4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bottom w:val="dashed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31" w:type="dxa"/>
                        <w:tcBorders>
                          <w:bottom w:val="dashed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34" w:type="dxa"/>
                        <w:tcBorders>
                          <w:bottom w:val="dashed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92" w:type="dxa"/>
                        <w:tcBorders>
                          <w:bottom w:val="dashed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88" w:type="dxa"/>
                        <w:tcBorders>
                          <w:bottom w:val="dashed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643" w:type="dxa"/>
                        <w:tcBorders>
                          <w:bottom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left="3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【</w:t>
                        </w:r>
                        <w:r>
                          <w:rPr>
                            <w:rFonts w:ascii="Calibri" w:eastAsia="Calibri"/>
                            <w:sz w:val="22"/>
                          </w:rPr>
                          <w:t>2011</w:t>
                        </w:r>
                        <w:r>
                          <w:rPr>
                            <w:sz w:val="22"/>
                          </w:rPr>
                          <w:t>】</w:t>
                        </w:r>
                        <w:r>
                          <w:rPr>
                            <w:rFonts w:ascii="Calibri" w:eastAsia="Calibri"/>
                            <w:sz w:val="22"/>
                          </w:rPr>
                          <w:t>9</w:t>
                        </w:r>
                        <w:r>
                          <w:rPr>
                            <w:sz w:val="22"/>
                          </w:rPr>
                          <w:t>号）</w:t>
                        </w:r>
                      </w:p>
                    </w:tc>
                    <w:tc>
                      <w:tcPr>
                        <w:tcW w:w="1850" w:type="dxa"/>
                        <w:tcBorders>
                          <w:bottom w:val="dashed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426" w:type="dxa"/>
                        <w:tcBorders>
                          <w:top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 w:before="8"/>
                          <w:ind w:left="84" w:right="79"/>
                          <w:jc w:val="center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sz w:val="22"/>
                          </w:rPr>
                          <w:t>17</w:t>
                        </w:r>
                      </w:p>
                    </w:tc>
                    <w:tc>
                      <w:tcPr>
                        <w:tcW w:w="11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04" w:type="dxa"/>
                        <w:tcBorders>
                          <w:top w:val="dashed" w:sz="8" w:space="0" w:color="AFC4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 w:before="7"/>
                          <w:ind w:left="3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增加占地面积</w:t>
                        </w:r>
                      </w:p>
                    </w:tc>
                    <w:tc>
                      <w:tcPr>
                        <w:tcW w:w="1531" w:type="dxa"/>
                        <w:tcBorders>
                          <w:top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 w:before="7"/>
                          <w:ind w:left="2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增加占地面积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 w:before="8"/>
                          <w:ind w:left="29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sz w:val="22"/>
                          </w:rPr>
                          <w:t>=</w:t>
                        </w:r>
                      </w:p>
                    </w:tc>
                    <w:tc>
                      <w:tcPr>
                        <w:tcW w:w="592" w:type="dxa"/>
                        <w:tcBorders>
                          <w:top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 w:before="8"/>
                          <w:ind w:left="27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sz w:val="22"/>
                          </w:rPr>
                          <w:t>4447</w:t>
                        </w:r>
                      </w:p>
                    </w:tc>
                    <w:tc>
                      <w:tcPr>
                        <w:tcW w:w="1088" w:type="dxa"/>
                        <w:tcBorders>
                          <w:top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 w:before="7"/>
                          <w:ind w:left="3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平方米</w:t>
                        </w:r>
                      </w:p>
                    </w:tc>
                    <w:tc>
                      <w:tcPr>
                        <w:tcW w:w="3643" w:type="dxa"/>
                        <w:tcBorders>
                          <w:top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 w:before="7"/>
                          <w:ind w:left="3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山东省普通中小学办学条件标准化建</w:t>
                        </w:r>
                      </w:p>
                    </w:tc>
                    <w:tc>
                      <w:tcPr>
                        <w:tcW w:w="1850" w:type="dxa"/>
                        <w:tcBorders>
                          <w:top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left="3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分值</w:t>
                        </w:r>
                        <w:r>
                          <w:rPr>
                            <w:rFonts w:ascii="Calibri" w:eastAsia="Calibri"/>
                            <w:sz w:val="22"/>
                          </w:rPr>
                          <w:t>10</w:t>
                        </w:r>
                        <w:r>
                          <w:rPr>
                            <w:sz w:val="22"/>
                          </w:rPr>
                          <w:t>分，未达标</w:t>
                        </w:r>
                      </w:p>
                    </w:tc>
                  </w:tr>
                  <w:tr>
                    <w:trPr>
                      <w:trHeight w:val="293" w:hRule="atLeast"/>
                    </w:trPr>
                    <w:tc>
                      <w:tcPr>
                        <w:tcW w:w="42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04" w:type="dxa"/>
                      </w:tcPr>
                      <w:p>
                        <w:pPr>
                          <w:pStyle w:val="TableParagraph"/>
                          <w:spacing w:line="262" w:lineRule="exact"/>
                          <w:ind w:left="3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数量指标</w:t>
                        </w:r>
                      </w:p>
                    </w:tc>
                    <w:tc>
                      <w:tcPr>
                        <w:tcW w:w="17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3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3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8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643" w:type="dxa"/>
                      </w:tcPr>
                      <w:p>
                        <w:pPr>
                          <w:pStyle w:val="TableParagraph"/>
                          <w:spacing w:line="267" w:lineRule="exact"/>
                          <w:ind w:left="3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设计划（</w:t>
                        </w:r>
                        <w:r>
                          <w:rPr>
                            <w:rFonts w:ascii="Calibri" w:eastAsia="Calibri"/>
                            <w:sz w:val="22"/>
                          </w:rPr>
                          <w:t>2011-2015</w:t>
                        </w:r>
                        <w:r>
                          <w:rPr>
                            <w:sz w:val="22"/>
                          </w:rPr>
                          <w:t>年）（鲁教财字</w:t>
                        </w:r>
                      </w:p>
                    </w:tc>
                    <w:tc>
                      <w:tcPr>
                        <w:tcW w:w="1850" w:type="dxa"/>
                      </w:tcPr>
                      <w:p>
                        <w:pPr>
                          <w:pStyle w:val="TableParagraph"/>
                          <w:spacing w:line="269" w:lineRule="exact" w:before="4"/>
                          <w:ind w:left="3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扣</w:t>
                        </w:r>
                        <w:r>
                          <w:rPr>
                            <w:rFonts w:ascii="Calibri" w:eastAsia="Calibri"/>
                            <w:sz w:val="22"/>
                          </w:rPr>
                          <w:t>1</w:t>
                        </w:r>
                        <w:r>
                          <w:rPr>
                            <w:sz w:val="22"/>
                          </w:rPr>
                          <w:t>分</w:t>
                        </w: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42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0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3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3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43" w:type="dxa"/>
                      </w:tcPr>
                      <w:p>
                        <w:pPr>
                          <w:pStyle w:val="TableParagraph"/>
                          <w:spacing w:line="246" w:lineRule="exact"/>
                          <w:ind w:left="3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【</w:t>
                        </w:r>
                        <w:r>
                          <w:rPr>
                            <w:rFonts w:ascii="Calibri" w:eastAsia="Calibri"/>
                            <w:sz w:val="22"/>
                          </w:rPr>
                          <w:t>2011</w:t>
                        </w:r>
                        <w:r>
                          <w:rPr>
                            <w:sz w:val="22"/>
                          </w:rPr>
                          <w:t>】</w:t>
                        </w:r>
                        <w:r>
                          <w:rPr>
                            <w:rFonts w:ascii="Calibri" w:eastAsia="Calibri"/>
                            <w:sz w:val="22"/>
                          </w:rPr>
                          <w:t>9</w:t>
                        </w:r>
                        <w:r>
                          <w:rPr>
                            <w:sz w:val="22"/>
                          </w:rPr>
                          <w:t>号）</w:t>
                        </w:r>
                      </w:p>
                    </w:tc>
                    <w:tc>
                      <w:tcPr>
                        <w:tcW w:w="18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426" w:type="dxa"/>
                      </w:tcPr>
                      <w:p>
                        <w:pPr>
                          <w:pStyle w:val="TableParagraph"/>
                          <w:spacing w:line="246" w:lineRule="exact"/>
                          <w:ind w:left="84" w:right="79"/>
                          <w:jc w:val="center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sz w:val="22"/>
                          </w:rPr>
                          <w:t>18</w:t>
                        </w:r>
                      </w:p>
                    </w:tc>
                    <w:tc>
                      <w:tcPr>
                        <w:tcW w:w="11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0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02" w:type="dxa"/>
                      </w:tcPr>
                      <w:p>
                        <w:pPr>
                          <w:pStyle w:val="TableParagraph"/>
                          <w:spacing w:line="246" w:lineRule="exact"/>
                          <w:ind w:left="3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项目整改完成率</w:t>
                        </w:r>
                      </w:p>
                    </w:tc>
                    <w:tc>
                      <w:tcPr>
                        <w:tcW w:w="1531" w:type="dxa"/>
                      </w:tcPr>
                      <w:p>
                        <w:pPr>
                          <w:pStyle w:val="TableParagraph"/>
                          <w:spacing w:line="246" w:lineRule="exact"/>
                          <w:ind w:left="2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项目整改完成</w:t>
                        </w:r>
                      </w:p>
                    </w:tc>
                    <w:tc>
                      <w:tcPr>
                        <w:tcW w:w="1034" w:type="dxa"/>
                      </w:tcPr>
                      <w:p>
                        <w:pPr>
                          <w:pStyle w:val="TableParagraph"/>
                          <w:spacing w:line="246" w:lineRule="exact"/>
                          <w:ind w:left="29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sz w:val="22"/>
                          </w:rPr>
                          <w:t>=</w:t>
                        </w:r>
                      </w:p>
                    </w:tc>
                    <w:tc>
                      <w:tcPr>
                        <w:tcW w:w="592" w:type="dxa"/>
                      </w:tcPr>
                      <w:p>
                        <w:pPr>
                          <w:pStyle w:val="TableParagraph"/>
                          <w:spacing w:line="246" w:lineRule="exact"/>
                          <w:ind w:left="27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sz w:val="22"/>
                          </w:rPr>
                          <w:t>100</w:t>
                        </w:r>
                      </w:p>
                    </w:tc>
                    <w:tc>
                      <w:tcPr>
                        <w:tcW w:w="1088" w:type="dxa"/>
                      </w:tcPr>
                      <w:p>
                        <w:pPr>
                          <w:pStyle w:val="TableParagraph"/>
                          <w:spacing w:line="246" w:lineRule="exact"/>
                          <w:ind w:left="3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百分比</w:t>
                        </w:r>
                      </w:p>
                    </w:tc>
                    <w:tc>
                      <w:tcPr>
                        <w:tcW w:w="3643" w:type="dxa"/>
                      </w:tcPr>
                      <w:p>
                        <w:pPr>
                          <w:pStyle w:val="TableParagraph"/>
                          <w:spacing w:line="246" w:lineRule="exact"/>
                          <w:ind w:left="3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山东省普通中小学办学条件标准化建</w:t>
                        </w:r>
                      </w:p>
                    </w:tc>
                    <w:tc>
                      <w:tcPr>
                        <w:tcW w:w="1850" w:type="dxa"/>
                      </w:tcPr>
                      <w:p>
                        <w:pPr>
                          <w:pStyle w:val="TableParagraph"/>
                          <w:spacing w:line="246" w:lineRule="exact"/>
                          <w:ind w:left="3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分值</w:t>
                        </w:r>
                        <w:r>
                          <w:rPr>
                            <w:rFonts w:ascii="Calibri" w:eastAsia="Calibri"/>
                            <w:sz w:val="22"/>
                          </w:rPr>
                          <w:t>20</w:t>
                        </w:r>
                        <w:r>
                          <w:rPr>
                            <w:sz w:val="22"/>
                          </w:rPr>
                          <w:t>分，未达标</w:t>
                        </w:r>
                      </w:p>
                    </w:tc>
                  </w:tr>
                  <w:tr>
                    <w:trPr>
                      <w:trHeight w:val="291" w:hRule="atLeast"/>
                    </w:trPr>
                    <w:tc>
                      <w:tcPr>
                        <w:tcW w:w="42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04" w:type="dxa"/>
                      </w:tcPr>
                      <w:p>
                        <w:pPr>
                          <w:pStyle w:val="TableParagraph"/>
                          <w:spacing w:line="269" w:lineRule="exact"/>
                          <w:ind w:left="3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质量指标</w:t>
                        </w:r>
                      </w:p>
                    </w:tc>
                    <w:tc>
                      <w:tcPr>
                        <w:tcW w:w="17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31" w:type="dxa"/>
                      </w:tcPr>
                      <w:p>
                        <w:pPr>
                          <w:pStyle w:val="TableParagraph"/>
                          <w:spacing w:line="271" w:lineRule="exact"/>
                          <w:ind w:left="2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率</w:t>
                        </w:r>
                      </w:p>
                    </w:tc>
                    <w:tc>
                      <w:tcPr>
                        <w:tcW w:w="103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8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643" w:type="dxa"/>
                      </w:tcPr>
                      <w:p>
                        <w:pPr>
                          <w:pStyle w:val="TableParagraph"/>
                          <w:spacing w:line="264" w:lineRule="exact"/>
                          <w:ind w:left="3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设计划（</w:t>
                        </w:r>
                        <w:r>
                          <w:rPr>
                            <w:rFonts w:ascii="Calibri" w:eastAsia="Calibri"/>
                            <w:sz w:val="22"/>
                          </w:rPr>
                          <w:t>2011-2015</w:t>
                        </w:r>
                        <w:r>
                          <w:rPr>
                            <w:sz w:val="22"/>
                          </w:rPr>
                          <w:t>年）（鲁教财字</w:t>
                        </w:r>
                      </w:p>
                    </w:tc>
                    <w:tc>
                      <w:tcPr>
                        <w:tcW w:w="1850" w:type="dxa"/>
                      </w:tcPr>
                      <w:p>
                        <w:pPr>
                          <w:pStyle w:val="TableParagraph"/>
                          <w:spacing w:line="268" w:lineRule="exact" w:before="2"/>
                          <w:ind w:left="3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扣</w:t>
                        </w:r>
                        <w:r>
                          <w:rPr>
                            <w:rFonts w:ascii="Calibri" w:eastAsia="Calibri"/>
                            <w:sz w:val="22"/>
                          </w:rPr>
                          <w:t>1</w:t>
                        </w:r>
                        <w:r>
                          <w:rPr>
                            <w:sz w:val="22"/>
                          </w:rPr>
                          <w:t>分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426" w:type="dxa"/>
                        <w:tcBorders>
                          <w:bottom w:val="dashed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04" w:type="dxa"/>
                        <w:tcBorders>
                          <w:bottom w:val="dashed" w:sz="8" w:space="0" w:color="AFC4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bottom w:val="dashed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31" w:type="dxa"/>
                        <w:tcBorders>
                          <w:bottom w:val="dashed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34" w:type="dxa"/>
                        <w:tcBorders>
                          <w:bottom w:val="dashed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92" w:type="dxa"/>
                        <w:tcBorders>
                          <w:bottom w:val="dashed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88" w:type="dxa"/>
                        <w:tcBorders>
                          <w:bottom w:val="dashed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643" w:type="dxa"/>
                        <w:tcBorders>
                          <w:bottom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3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【</w:t>
                        </w:r>
                        <w:r>
                          <w:rPr>
                            <w:rFonts w:ascii="Calibri" w:eastAsia="Calibri"/>
                            <w:sz w:val="22"/>
                          </w:rPr>
                          <w:t>2011</w:t>
                        </w:r>
                        <w:r>
                          <w:rPr>
                            <w:sz w:val="22"/>
                          </w:rPr>
                          <w:t>】</w:t>
                        </w:r>
                        <w:r>
                          <w:rPr>
                            <w:rFonts w:ascii="Calibri" w:eastAsia="Calibri"/>
                            <w:sz w:val="22"/>
                          </w:rPr>
                          <w:t>9</w:t>
                        </w:r>
                        <w:r>
                          <w:rPr>
                            <w:sz w:val="22"/>
                          </w:rPr>
                          <w:t>号）</w:t>
                        </w:r>
                      </w:p>
                    </w:tc>
                    <w:tc>
                      <w:tcPr>
                        <w:tcW w:w="1850" w:type="dxa"/>
                        <w:tcBorders>
                          <w:bottom w:val="dashed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575" w:hRule="atLeast"/>
                    </w:trPr>
                    <w:tc>
                      <w:tcPr>
                        <w:tcW w:w="426" w:type="dxa"/>
                        <w:tcBorders>
                          <w:top w:val="dashed" w:sz="2" w:space="0" w:color="000000"/>
                          <w:bottom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84" w:right="79"/>
                          <w:jc w:val="center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sz w:val="22"/>
                          </w:rPr>
                          <w:t>19</w:t>
                        </w:r>
                      </w:p>
                    </w:tc>
                    <w:tc>
                      <w:tcPr>
                        <w:tcW w:w="1164" w:type="dxa"/>
                        <w:tcBorders>
                          <w:bottom w:val="dashed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04" w:type="dxa"/>
                        <w:tcBorders>
                          <w:top w:val="dashed" w:sz="8" w:space="0" w:color="AFC4DE"/>
                          <w:bottom w:val="dashed" w:sz="8" w:space="0" w:color="AFC4DE"/>
                        </w:tcBorders>
                      </w:tcPr>
                      <w:p>
                        <w:pPr>
                          <w:pStyle w:val="TableParagraph"/>
                          <w:spacing w:before="154"/>
                          <w:ind w:left="3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时效指标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dashed" w:sz="2" w:space="0" w:color="000000"/>
                          <w:bottom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3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完成时间</w:t>
                        </w:r>
                      </w:p>
                    </w:tc>
                    <w:tc>
                      <w:tcPr>
                        <w:tcW w:w="1531" w:type="dxa"/>
                        <w:tcBorders>
                          <w:top w:val="dashed" w:sz="2" w:space="0" w:color="000000"/>
                          <w:bottom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2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完成时间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dashed" w:sz="2" w:space="0" w:color="000000"/>
                          <w:bottom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2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文字描述</w:t>
                        </w:r>
                      </w:p>
                    </w:tc>
                    <w:tc>
                      <w:tcPr>
                        <w:tcW w:w="592" w:type="dxa"/>
                        <w:tcBorders>
                          <w:top w:val="dashed" w:sz="2" w:space="0" w:color="000000"/>
                          <w:bottom w:val="dashed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88" w:type="dxa"/>
                        <w:tcBorders>
                          <w:top w:val="dashed" w:sz="2" w:space="0" w:color="000000"/>
                          <w:bottom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80" w:lineRule="exact"/>
                          <w:ind w:left="30"/>
                          <w:rPr>
                            <w:sz w:val="22"/>
                          </w:rPr>
                        </w:pPr>
                        <w:r>
                          <w:rPr>
                            <w:rFonts w:ascii="Calibri" w:eastAsia="Calibri"/>
                            <w:sz w:val="22"/>
                          </w:rPr>
                          <w:t>2023</w:t>
                        </w:r>
                        <w:r>
                          <w:rPr>
                            <w:sz w:val="22"/>
                          </w:rPr>
                          <w:t>年</w:t>
                        </w:r>
                        <w:r>
                          <w:rPr>
                            <w:rFonts w:ascii="Calibri" w:eastAsia="Calibri"/>
                            <w:sz w:val="22"/>
                          </w:rPr>
                          <w:t>3</w:t>
                        </w:r>
                        <w:r>
                          <w:rPr>
                            <w:sz w:val="22"/>
                          </w:rPr>
                          <w:t>月</w:t>
                        </w:r>
                      </w:p>
                      <w:p>
                        <w:pPr>
                          <w:pStyle w:val="TableParagraph"/>
                          <w:spacing w:line="269" w:lineRule="exact" w:before="8"/>
                          <w:ind w:left="30"/>
                          <w:rPr>
                            <w:sz w:val="22"/>
                          </w:rPr>
                        </w:pPr>
                        <w:r>
                          <w:rPr>
                            <w:rFonts w:ascii="Calibri" w:eastAsia="Calibri"/>
                            <w:sz w:val="22"/>
                          </w:rPr>
                          <w:t>1</w:t>
                        </w:r>
                        <w:r>
                          <w:rPr>
                            <w:sz w:val="22"/>
                          </w:rPr>
                          <w:t>日之前</w:t>
                        </w:r>
                      </w:p>
                    </w:tc>
                    <w:tc>
                      <w:tcPr>
                        <w:tcW w:w="3643" w:type="dxa"/>
                        <w:tcBorders>
                          <w:top w:val="dashed" w:sz="2" w:space="0" w:color="000000"/>
                          <w:bottom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80" w:lineRule="exact"/>
                          <w:ind w:left="3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山教体字（</w:t>
                        </w:r>
                        <w:r>
                          <w:rPr>
                            <w:rFonts w:ascii="Calibri" w:eastAsia="Calibri"/>
                            <w:sz w:val="22"/>
                          </w:rPr>
                          <w:t>2022</w:t>
                        </w:r>
                        <w:r>
                          <w:rPr>
                            <w:sz w:val="22"/>
                          </w:rPr>
                          <w:t>）</w:t>
                        </w:r>
                        <w:r>
                          <w:rPr>
                            <w:rFonts w:ascii="Calibri" w:eastAsia="Calibri"/>
                            <w:sz w:val="22"/>
                          </w:rPr>
                          <w:t>92</w:t>
                        </w:r>
                        <w:r>
                          <w:rPr>
                            <w:sz w:val="22"/>
                          </w:rPr>
                          <w:t>号</w:t>
                        </w:r>
                      </w:p>
                    </w:tc>
                    <w:tc>
                      <w:tcPr>
                        <w:tcW w:w="1850" w:type="dxa"/>
                        <w:tcBorders>
                          <w:top w:val="dashed" w:sz="2" w:space="0" w:color="000000"/>
                          <w:bottom w:val="dashed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80" w:lineRule="exact"/>
                          <w:ind w:left="3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分值</w:t>
                        </w:r>
                        <w:r>
                          <w:rPr>
                            <w:rFonts w:ascii="Calibri" w:eastAsia="Calibri"/>
                            <w:sz w:val="22"/>
                          </w:rPr>
                          <w:t>10</w:t>
                        </w:r>
                        <w:r>
                          <w:rPr>
                            <w:sz w:val="22"/>
                          </w:rPr>
                          <w:t>分，未达标</w:t>
                        </w:r>
                      </w:p>
                      <w:p>
                        <w:pPr>
                          <w:pStyle w:val="TableParagraph"/>
                          <w:spacing w:line="269" w:lineRule="exact" w:before="8"/>
                          <w:ind w:left="3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扣</w:t>
                        </w:r>
                        <w:r>
                          <w:rPr>
                            <w:rFonts w:ascii="Calibri" w:eastAsia="Calibri"/>
                            <w:sz w:val="22"/>
                          </w:rPr>
                          <w:t>1</w:t>
                        </w:r>
                        <w:r>
                          <w:rPr>
                            <w:sz w:val="22"/>
                          </w:rPr>
                          <w:t>分</w:t>
                        </w:r>
                      </w:p>
                    </w:tc>
                  </w:tr>
                  <w:tr>
                    <w:trPr>
                      <w:trHeight w:val="2611" w:hRule="atLeast"/>
                    </w:trPr>
                    <w:tc>
                      <w:tcPr>
                        <w:tcW w:w="426" w:type="dxa"/>
                        <w:tcBorders>
                          <w:top w:val="dashed" w:sz="2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03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sz w:val="22"/>
                          </w:rPr>
                          <w:t>20</w:t>
                        </w: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2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103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sz w:val="22"/>
                          </w:rPr>
                          <w:t>21</w:t>
                        </w: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103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sz w:val="22"/>
                          </w:rPr>
                          <w:t>24</w:t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dashed" w:sz="2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14" w:right="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效益指标</w:t>
                        </w: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4" w:right="1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满意度指标</w:t>
                        </w:r>
                      </w:p>
                    </w:tc>
                    <w:tc>
                      <w:tcPr>
                        <w:tcW w:w="3006" w:type="dxa"/>
                        <w:gridSpan w:val="2"/>
                        <w:tcBorders>
                          <w:top w:val="dashed" w:sz="12" w:space="0" w:color="AFC4DE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8" w:lineRule="auto" w:before="13"/>
                          <w:ind w:left="37" w:right="119" w:firstLine="130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教学条件改善程社会效益指标</w:t>
                        </w:r>
                        <w:r>
                          <w:rPr>
                            <w:position w:val="2"/>
                            <w:sz w:val="22"/>
                          </w:rPr>
                          <w:t>度</w:t>
                        </w: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52" w:lineRule="auto"/>
                          <w:ind w:left="37" w:right="119" w:firstLine="1301"/>
                          <w:rPr>
                            <w:sz w:val="22"/>
                          </w:rPr>
                        </w:pPr>
                        <w:r>
                          <w:rPr>
                            <w:spacing w:val="-3"/>
                            <w:sz w:val="22"/>
                          </w:rPr>
                          <w:t>学校年检合格率</w:t>
                        </w:r>
                        <w:r>
                          <w:rPr>
                            <w:sz w:val="22"/>
                          </w:rPr>
                          <w:t>社会效益指标</w:t>
                        </w: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35" w:lineRule="auto"/>
                          <w:ind w:left="37" w:right="561" w:firstLine="1301"/>
                          <w:rPr>
                            <w:sz w:val="22"/>
                          </w:rPr>
                        </w:pPr>
                        <w:r>
                          <w:rPr>
                            <w:spacing w:val="-4"/>
                            <w:sz w:val="22"/>
                          </w:rPr>
                          <w:t>家长满意度</w:t>
                        </w:r>
                        <w:r>
                          <w:rPr>
                            <w:sz w:val="22"/>
                          </w:rPr>
                          <w:t>服务对象满意</w:t>
                        </w:r>
                      </w:p>
                    </w:tc>
                    <w:tc>
                      <w:tcPr>
                        <w:tcW w:w="1531" w:type="dxa"/>
                        <w:tcBorders>
                          <w:top w:val="dashed" w:sz="2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30" w:lineRule="auto" w:before="11"/>
                          <w:ind w:left="29" w:right="17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教学条件改善程度</w:t>
                        </w: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auto"/>
                          <w:ind w:left="29" w:right="17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学校年检合格率</w:t>
                        </w: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2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家长满意度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dashed" w:sz="2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2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文字描述</w:t>
                        </w: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29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sz w:val="22"/>
                          </w:rPr>
                          <w:t>=</w:t>
                        </w: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9"/>
                          <w:rPr>
                            <w:rFonts w:ascii="Calibri" w:hAnsi="Calibri"/>
                            <w:sz w:val="22"/>
                          </w:rPr>
                        </w:pPr>
                        <w:r>
                          <w:rPr>
                            <w:rFonts w:ascii="Calibri" w:hAnsi="Calibri"/>
                            <w:sz w:val="22"/>
                          </w:rPr>
                          <w:t>≥</w:t>
                        </w:r>
                      </w:p>
                    </w:tc>
                    <w:tc>
                      <w:tcPr>
                        <w:tcW w:w="592" w:type="dxa"/>
                        <w:tcBorders>
                          <w:top w:val="dashed" w:sz="2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27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sz w:val="22"/>
                          </w:rPr>
                          <w:t>100</w:t>
                        </w: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7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sz w:val="22"/>
                          </w:rPr>
                          <w:t>98</w:t>
                        </w:r>
                      </w:p>
                    </w:tc>
                    <w:tc>
                      <w:tcPr>
                        <w:tcW w:w="1088" w:type="dxa"/>
                        <w:tcBorders>
                          <w:top w:val="dashed" w:sz="2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3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显著改善</w:t>
                        </w: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3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百分比</w:t>
                        </w: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3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百分比</w:t>
                        </w:r>
                      </w:p>
                    </w:tc>
                    <w:tc>
                      <w:tcPr>
                        <w:tcW w:w="3643" w:type="dxa"/>
                        <w:tcBorders>
                          <w:top w:val="dashed" w:sz="2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3" w:lineRule="auto" w:before="18"/>
                          <w:ind w:left="32" w:right="7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山东省普通中小学办学条件标准化建设计划（</w:t>
                        </w:r>
                        <w:r>
                          <w:rPr>
                            <w:rFonts w:ascii="Calibri" w:eastAsia="Calibri"/>
                            <w:sz w:val="22"/>
                          </w:rPr>
                          <w:t>2011-2015</w:t>
                        </w:r>
                        <w:r>
                          <w:rPr>
                            <w:sz w:val="22"/>
                          </w:rPr>
                          <w:t>年）（鲁教财字</w:t>
                        </w:r>
                      </w:p>
                      <w:p>
                        <w:pPr>
                          <w:pStyle w:val="TableParagraph"/>
                          <w:spacing w:before="12"/>
                          <w:ind w:left="3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【</w:t>
                        </w:r>
                        <w:r>
                          <w:rPr>
                            <w:rFonts w:ascii="Calibri" w:eastAsia="Calibri"/>
                            <w:sz w:val="22"/>
                          </w:rPr>
                          <w:t>2011</w:t>
                        </w:r>
                        <w:r>
                          <w:rPr>
                            <w:sz w:val="22"/>
                          </w:rPr>
                          <w:t>】</w:t>
                        </w:r>
                        <w:r>
                          <w:rPr>
                            <w:rFonts w:ascii="Calibri" w:eastAsia="Calibri"/>
                            <w:sz w:val="22"/>
                          </w:rPr>
                          <w:t>9</w:t>
                        </w:r>
                        <w:r>
                          <w:rPr>
                            <w:sz w:val="22"/>
                          </w:rPr>
                          <w:t>号）</w:t>
                        </w:r>
                      </w:p>
                      <w:p>
                        <w:pPr>
                          <w:pStyle w:val="TableParagraph"/>
                          <w:spacing w:line="223" w:lineRule="auto" w:before="65"/>
                          <w:ind w:left="32" w:right="7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山东省普通中小学办学条件标准化建设计划（</w:t>
                        </w:r>
                        <w:r>
                          <w:rPr>
                            <w:rFonts w:ascii="Calibri" w:eastAsia="Calibri"/>
                            <w:sz w:val="22"/>
                          </w:rPr>
                          <w:t>2011-2015</w:t>
                        </w:r>
                        <w:r>
                          <w:rPr>
                            <w:sz w:val="22"/>
                          </w:rPr>
                          <w:t>年）（鲁教财字</w:t>
                        </w:r>
                      </w:p>
                      <w:p>
                        <w:pPr>
                          <w:pStyle w:val="TableParagraph"/>
                          <w:spacing w:before="12"/>
                          <w:ind w:left="3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【</w:t>
                        </w:r>
                        <w:r>
                          <w:rPr>
                            <w:rFonts w:ascii="Calibri" w:eastAsia="Calibri"/>
                            <w:sz w:val="22"/>
                          </w:rPr>
                          <w:t>2011</w:t>
                        </w:r>
                        <w:r>
                          <w:rPr>
                            <w:sz w:val="22"/>
                          </w:rPr>
                          <w:t>】</w:t>
                        </w:r>
                        <w:r>
                          <w:rPr>
                            <w:rFonts w:ascii="Calibri" w:eastAsia="Calibri"/>
                            <w:sz w:val="22"/>
                          </w:rPr>
                          <w:t>9</w:t>
                        </w:r>
                        <w:r>
                          <w:rPr>
                            <w:sz w:val="22"/>
                          </w:rPr>
                          <w:t>号）</w:t>
                        </w:r>
                      </w:p>
                      <w:p>
                        <w:pPr>
                          <w:pStyle w:val="TableParagraph"/>
                          <w:spacing w:line="223" w:lineRule="auto" w:before="84"/>
                          <w:ind w:left="32" w:right="7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山东省普通中小学办学条件标准化建设计划（</w:t>
                        </w:r>
                        <w:r>
                          <w:rPr>
                            <w:rFonts w:ascii="Calibri" w:eastAsia="Calibri"/>
                            <w:sz w:val="22"/>
                          </w:rPr>
                          <w:t>2011-2015</w:t>
                        </w:r>
                        <w:r>
                          <w:rPr>
                            <w:sz w:val="22"/>
                          </w:rPr>
                          <w:t>年）（鲁教财字</w:t>
                        </w:r>
                      </w:p>
                      <w:p>
                        <w:pPr>
                          <w:pStyle w:val="TableParagraph"/>
                          <w:spacing w:line="252" w:lineRule="exact" w:before="12"/>
                          <w:ind w:left="3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【</w:t>
                        </w:r>
                        <w:r>
                          <w:rPr>
                            <w:rFonts w:ascii="Calibri" w:eastAsia="Calibri"/>
                            <w:sz w:val="22"/>
                          </w:rPr>
                          <w:t>2011</w:t>
                        </w:r>
                        <w:r>
                          <w:rPr>
                            <w:sz w:val="22"/>
                          </w:rPr>
                          <w:t>】</w:t>
                        </w:r>
                        <w:r>
                          <w:rPr>
                            <w:rFonts w:ascii="Calibri" w:eastAsia="Calibri"/>
                            <w:sz w:val="22"/>
                          </w:rPr>
                          <w:t>9</w:t>
                        </w:r>
                        <w:r>
                          <w:rPr>
                            <w:sz w:val="22"/>
                          </w:rPr>
                          <w:t>号）</w:t>
                        </w:r>
                      </w:p>
                    </w:tc>
                    <w:tc>
                      <w:tcPr>
                        <w:tcW w:w="1850" w:type="dxa"/>
                        <w:tcBorders>
                          <w:top w:val="dashed" w:sz="2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7" w:lineRule="auto"/>
                          <w:ind w:left="32" w:right="4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分值</w:t>
                        </w:r>
                        <w:r>
                          <w:rPr>
                            <w:rFonts w:ascii="Calibri" w:eastAsia="Calibri"/>
                            <w:sz w:val="22"/>
                          </w:rPr>
                          <w:t>10</w:t>
                        </w:r>
                        <w:r>
                          <w:rPr>
                            <w:spacing w:val="-4"/>
                            <w:sz w:val="22"/>
                          </w:rPr>
                          <w:t>分，未达标</w:t>
                        </w:r>
                        <w:r>
                          <w:rPr>
                            <w:sz w:val="22"/>
                          </w:rPr>
                          <w:t>扣</w:t>
                        </w:r>
                        <w:r>
                          <w:rPr>
                            <w:rFonts w:ascii="Calibri" w:eastAsia="Calibri"/>
                            <w:sz w:val="22"/>
                          </w:rPr>
                          <w:t>1</w:t>
                        </w:r>
                        <w:r>
                          <w:rPr>
                            <w:sz w:val="22"/>
                          </w:rPr>
                          <w:t>分</w:t>
                        </w:r>
                      </w:p>
                      <w:p>
                        <w:pPr>
                          <w:pStyle w:val="TableParagraph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47" w:lineRule="auto"/>
                          <w:ind w:left="32" w:right="4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分值</w:t>
                        </w:r>
                        <w:r>
                          <w:rPr>
                            <w:rFonts w:ascii="Calibri" w:eastAsia="Calibri"/>
                            <w:sz w:val="22"/>
                          </w:rPr>
                          <w:t>10</w:t>
                        </w:r>
                        <w:r>
                          <w:rPr>
                            <w:spacing w:val="-4"/>
                            <w:sz w:val="22"/>
                          </w:rPr>
                          <w:t>分，未达标</w:t>
                        </w:r>
                        <w:r>
                          <w:rPr>
                            <w:sz w:val="22"/>
                          </w:rPr>
                          <w:t>扣</w:t>
                        </w:r>
                        <w:r>
                          <w:rPr>
                            <w:rFonts w:ascii="Calibri" w:eastAsia="Calibri"/>
                            <w:sz w:val="22"/>
                          </w:rPr>
                          <w:t>1</w:t>
                        </w:r>
                        <w:r>
                          <w:rPr>
                            <w:sz w:val="22"/>
                          </w:rPr>
                          <w:t>分</w:t>
                        </w: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line="247" w:lineRule="auto"/>
                          <w:ind w:left="32" w:right="4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分值</w:t>
                        </w:r>
                        <w:r>
                          <w:rPr>
                            <w:rFonts w:ascii="Calibri" w:eastAsia="Calibri"/>
                            <w:sz w:val="22"/>
                          </w:rPr>
                          <w:t>10</w:t>
                        </w:r>
                        <w:r>
                          <w:rPr>
                            <w:sz w:val="22"/>
                          </w:rPr>
                          <w:t>分，每少百分之一扣</w:t>
                        </w:r>
                        <w:r>
                          <w:rPr>
                            <w:rFonts w:ascii="Calibri" w:eastAsia="Calibri"/>
                            <w:sz w:val="22"/>
                          </w:rPr>
                          <w:t>0.1</w:t>
                        </w:r>
                        <w:r>
                          <w:rPr>
                            <w:sz w:val="22"/>
                          </w:rPr>
                          <w:t>分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rect style="position:absolute;margin-left:652.440002pt;margin-top:1.4pt;width:.12pt;height:381.36pt;mso-position-horizontal-relative:page;mso-position-vertical-relative:paragraph;z-index:15738368" filled="true" fillcolor="#000000" stroked="false">
            <v:fill type="solid"/>
            <w10:wrap type="none"/>
          </v:rect>
        </w:pict>
      </w:r>
      <w:r>
        <w:rPr>
          <w:b/>
          <w:spacing w:val="3"/>
          <w:sz w:val="22"/>
        </w:rPr>
        <w:t>一级指</w:t>
      </w:r>
      <w:r>
        <w:rPr>
          <w:b/>
          <w:sz w:val="22"/>
        </w:rPr>
        <w:t>标</w:t>
        <w:tab/>
      </w:r>
      <w:r>
        <w:rPr>
          <w:b/>
          <w:spacing w:val="3"/>
          <w:sz w:val="22"/>
        </w:rPr>
        <w:t>二级指</w:t>
      </w:r>
      <w:r>
        <w:rPr>
          <w:b/>
          <w:sz w:val="22"/>
        </w:rPr>
        <w:t>标</w:t>
        <w:tab/>
      </w:r>
      <w:r>
        <w:rPr>
          <w:b/>
          <w:spacing w:val="3"/>
          <w:sz w:val="22"/>
        </w:rPr>
        <w:t>三级指</w:t>
      </w:r>
      <w:r>
        <w:rPr>
          <w:b/>
          <w:sz w:val="22"/>
        </w:rPr>
        <w:t>标</w:t>
        <w:tab/>
      </w:r>
      <w:r>
        <w:rPr>
          <w:b/>
          <w:spacing w:val="3"/>
          <w:sz w:val="22"/>
        </w:rPr>
        <w:t>指标说</w:t>
      </w:r>
      <w:r>
        <w:rPr>
          <w:b/>
          <w:sz w:val="22"/>
        </w:rPr>
        <w:t>明</w:t>
        <w:tab/>
      </w:r>
      <w:r>
        <w:rPr>
          <w:b/>
          <w:spacing w:val="3"/>
          <w:sz w:val="22"/>
        </w:rPr>
        <w:t>指标</w:t>
      </w:r>
      <w:r>
        <w:rPr>
          <w:b/>
          <w:sz w:val="22"/>
        </w:rPr>
        <w:t>值</w:t>
        <w:tab/>
      </w:r>
      <w:r>
        <w:rPr>
          <w:b/>
          <w:spacing w:val="3"/>
          <w:sz w:val="22"/>
        </w:rPr>
        <w:t>指标确定依</w:t>
      </w:r>
      <w:r>
        <w:rPr>
          <w:b/>
          <w:sz w:val="22"/>
        </w:rPr>
        <w:t>据</w:t>
        <w:tab/>
      </w:r>
      <w:r>
        <w:rPr>
          <w:b/>
          <w:spacing w:val="3"/>
          <w:sz w:val="22"/>
        </w:rPr>
        <w:t>评（扣）分标</w:t>
      </w:r>
      <w:r>
        <w:rPr>
          <w:b/>
          <w:sz w:val="22"/>
        </w:rPr>
        <w:t>准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2"/>
        <w:rPr>
          <w:b/>
          <w:sz w:val="17"/>
        </w:rPr>
      </w:pPr>
    </w:p>
    <w:p>
      <w:pPr>
        <w:spacing w:line="487" w:lineRule="auto" w:before="0"/>
        <w:ind w:left="1751" w:right="11501" w:firstLine="0"/>
        <w:jc w:val="left"/>
        <w:rPr>
          <w:sz w:val="22"/>
        </w:rPr>
      </w:pPr>
      <w:r>
        <w:rPr/>
        <w:pict>
          <v:rect style="position:absolute;margin-left:172.080002pt;margin-top:-9.220013pt;width:.96pt;height:349.08pt;mso-position-horizontal-relative:page;mso-position-vertical-relative:paragraph;z-index:-20222976" filled="true" fillcolor="#afc4de" stroked="false">
            <v:fill type="solid"/>
            <w10:wrap type="none"/>
          </v:rect>
        </w:pict>
      </w:r>
      <w:r>
        <w:rPr>
          <w:sz w:val="22"/>
        </w:rPr>
        <w:t>经济成本指标经济成本指标</w:t>
      </w:r>
    </w:p>
    <w:p>
      <w:pPr>
        <w:spacing w:after="0" w:line="487" w:lineRule="auto"/>
        <w:jc w:val="left"/>
        <w:rPr>
          <w:sz w:val="22"/>
        </w:rPr>
        <w:sectPr>
          <w:pgSz w:w="15840" w:h="12240" w:orient="landscape"/>
          <w:pgMar w:header="0" w:footer="187" w:top="820" w:bottom="380" w:left="440" w:right="820"/>
        </w:sectPr>
      </w:pPr>
    </w:p>
    <w:p>
      <w:pPr>
        <w:spacing w:before="7"/>
        <w:ind w:left="100" w:right="0" w:firstLine="0"/>
        <w:jc w:val="left"/>
        <w:rPr>
          <w:rFonts w:ascii="黑体" w:eastAsia="黑体" w:hint="eastAsia"/>
          <w:sz w:val="52"/>
        </w:rPr>
      </w:pPr>
      <w:r>
        <w:rPr>
          <w:rFonts w:ascii="黑体" w:eastAsia="黑体" w:hint="eastAsia"/>
          <w:sz w:val="52"/>
        </w:rPr>
        <w:t>第四部分</w:t>
      </w:r>
    </w:p>
    <w:p>
      <w:pPr>
        <w:pStyle w:val="BodyText"/>
        <w:rPr>
          <w:rFonts w:ascii="黑体"/>
          <w:sz w:val="20"/>
        </w:rPr>
      </w:pPr>
    </w:p>
    <w:p>
      <w:pPr>
        <w:pStyle w:val="BodyText"/>
        <w:rPr>
          <w:rFonts w:ascii="黑体"/>
          <w:sz w:val="20"/>
        </w:rPr>
      </w:pPr>
    </w:p>
    <w:p>
      <w:pPr>
        <w:pStyle w:val="BodyText"/>
        <w:rPr>
          <w:rFonts w:ascii="黑体"/>
          <w:sz w:val="20"/>
        </w:rPr>
      </w:pPr>
    </w:p>
    <w:p>
      <w:pPr>
        <w:pStyle w:val="BodyText"/>
        <w:rPr>
          <w:rFonts w:ascii="黑体"/>
          <w:sz w:val="20"/>
        </w:rPr>
      </w:pPr>
    </w:p>
    <w:p>
      <w:pPr>
        <w:pStyle w:val="BodyText"/>
        <w:rPr>
          <w:rFonts w:ascii="黑体"/>
          <w:sz w:val="20"/>
        </w:rPr>
      </w:pPr>
    </w:p>
    <w:p>
      <w:pPr>
        <w:pStyle w:val="BodyText"/>
        <w:rPr>
          <w:rFonts w:ascii="黑体"/>
          <w:sz w:val="20"/>
        </w:rPr>
      </w:pPr>
    </w:p>
    <w:p>
      <w:pPr>
        <w:pStyle w:val="BodyText"/>
        <w:rPr>
          <w:rFonts w:ascii="黑体"/>
          <w:sz w:val="20"/>
        </w:rPr>
      </w:pPr>
    </w:p>
    <w:p>
      <w:pPr>
        <w:pStyle w:val="BodyText"/>
        <w:rPr>
          <w:rFonts w:ascii="黑体"/>
          <w:sz w:val="20"/>
        </w:rPr>
      </w:pPr>
    </w:p>
    <w:p>
      <w:pPr>
        <w:pStyle w:val="BodyText"/>
        <w:rPr>
          <w:rFonts w:ascii="黑体"/>
          <w:sz w:val="20"/>
        </w:rPr>
      </w:pPr>
    </w:p>
    <w:p>
      <w:pPr>
        <w:pStyle w:val="BodyText"/>
        <w:rPr>
          <w:rFonts w:ascii="黑体"/>
          <w:sz w:val="20"/>
        </w:rPr>
      </w:pPr>
    </w:p>
    <w:p>
      <w:pPr>
        <w:pStyle w:val="BodyText"/>
        <w:rPr>
          <w:rFonts w:ascii="黑体"/>
          <w:sz w:val="20"/>
        </w:rPr>
      </w:pPr>
    </w:p>
    <w:p>
      <w:pPr>
        <w:pStyle w:val="BodyText"/>
        <w:rPr>
          <w:rFonts w:ascii="黑体"/>
          <w:sz w:val="18"/>
        </w:rPr>
      </w:pPr>
    </w:p>
    <w:p>
      <w:pPr>
        <w:spacing w:before="28"/>
        <w:ind w:left="4276" w:right="4453" w:firstLine="0"/>
        <w:jc w:val="center"/>
        <w:rPr>
          <w:rFonts w:ascii="黑体" w:eastAsia="黑体" w:hint="eastAsia"/>
          <w:sz w:val="52"/>
        </w:rPr>
      </w:pPr>
      <w:r>
        <w:rPr>
          <w:rFonts w:ascii="黑体" w:eastAsia="黑体" w:hint="eastAsia"/>
          <w:sz w:val="52"/>
        </w:rPr>
        <w:t>名词解释</w:t>
      </w:r>
    </w:p>
    <w:p>
      <w:pPr>
        <w:spacing w:after="0"/>
        <w:jc w:val="center"/>
        <w:rPr>
          <w:rFonts w:ascii="黑体" w:eastAsia="黑体" w:hint="eastAsia"/>
          <w:sz w:val="52"/>
        </w:rPr>
        <w:sectPr>
          <w:footerReference w:type="default" r:id="rId13"/>
          <w:pgSz w:w="11910" w:h="16840"/>
          <w:pgMar w:footer="267" w:header="0" w:top="1340" w:bottom="460" w:left="620" w:right="440"/>
          <w:pgNumType w:start="28"/>
        </w:sectPr>
      </w:pPr>
    </w:p>
    <w:p>
      <w:pPr>
        <w:pStyle w:val="BodyText"/>
        <w:spacing w:line="338" w:lineRule="auto" w:before="37"/>
        <w:ind w:left="100" w:right="277" w:firstLine="640"/>
      </w:pPr>
      <w:r>
        <w:rPr>
          <w:rFonts w:ascii="黑体" w:eastAsia="黑体" w:hint="eastAsia"/>
          <w:spacing w:val="-9"/>
        </w:rPr>
        <w:t>一、财政拨款收入：</w:t>
      </w:r>
      <w:r>
        <w:rPr>
          <w:spacing w:val="-2"/>
        </w:rPr>
        <w:t>指由区级财政拨款形成的部门收入，包括一般公共预算拨款收入、政府性基金预算拨款收入和国有资本经营预算拨款收入。</w:t>
      </w:r>
    </w:p>
    <w:p>
      <w:pPr>
        <w:pStyle w:val="BodyText"/>
        <w:spacing w:line="338" w:lineRule="auto" w:before="3"/>
        <w:ind w:left="100" w:right="277" w:firstLine="640"/>
        <w:jc w:val="both"/>
      </w:pPr>
      <w:r>
        <w:rPr>
          <w:rFonts w:ascii="黑体" w:eastAsia="黑体" w:hint="eastAsia"/>
          <w:spacing w:val="-9"/>
        </w:rPr>
        <w:t>二、财政专户管理资金：</w:t>
      </w:r>
      <w:r>
        <w:rPr>
          <w:spacing w:val="-4"/>
        </w:rPr>
        <w:t>指缴入财政专户、实行专项管理的高中以上学</w:t>
      </w:r>
      <w:r>
        <w:rPr>
          <w:spacing w:val="-10"/>
          <w:w w:val="95"/>
        </w:rPr>
        <w:t>费、住宿费、高校委托培养费、函大、电大、夜大及短训班培训费等教育收  </w:t>
      </w:r>
      <w:r>
        <w:rPr>
          <w:spacing w:val="-10"/>
        </w:rPr>
        <w:t>费。</w:t>
      </w:r>
    </w:p>
    <w:p>
      <w:pPr>
        <w:pStyle w:val="BodyText"/>
        <w:spacing w:line="340" w:lineRule="auto" w:before="6"/>
        <w:ind w:left="100" w:right="119" w:firstLine="640"/>
      </w:pPr>
      <w:r>
        <w:rPr>
          <w:rFonts w:ascii="黑体" w:eastAsia="黑体" w:hint="eastAsia"/>
          <w:spacing w:val="-38"/>
          <w:w w:val="95"/>
        </w:rPr>
        <w:t>三、事业收入：</w:t>
      </w:r>
      <w:r>
        <w:rPr>
          <w:w w:val="95"/>
        </w:rPr>
        <w:t>指事业单位开展专业业务活动及辅助活动所取得的收入，  </w:t>
      </w:r>
      <w:r>
        <w:rPr/>
        <w:t>不含纳入财政专户管理的教育收费。</w:t>
      </w:r>
    </w:p>
    <w:p>
      <w:pPr>
        <w:pStyle w:val="BodyText"/>
        <w:spacing w:line="340" w:lineRule="auto"/>
        <w:ind w:left="100" w:right="280" w:firstLine="640"/>
      </w:pPr>
      <w:r>
        <w:rPr>
          <w:rFonts w:ascii="黑体" w:eastAsia="黑体" w:hint="eastAsia"/>
          <w:spacing w:val="-11"/>
          <w:w w:val="95"/>
        </w:rPr>
        <w:t>四、事业单位经营收入：</w:t>
      </w:r>
      <w:r>
        <w:rPr>
          <w:w w:val="95"/>
        </w:rPr>
        <w:t>指事业单位在专业业务活动及其辅助活动之外  </w:t>
      </w:r>
      <w:r>
        <w:rPr/>
        <w:t>开展非独立核算经营活动取得的收入。</w:t>
      </w:r>
    </w:p>
    <w:p>
      <w:pPr>
        <w:pStyle w:val="BodyText"/>
        <w:spacing w:line="338" w:lineRule="auto"/>
        <w:ind w:left="100" w:right="275" w:firstLine="640"/>
        <w:jc w:val="both"/>
      </w:pPr>
      <w:r>
        <w:rPr>
          <w:rFonts w:ascii="黑体" w:hAnsi="黑体" w:eastAsia="黑体" w:hint="eastAsia"/>
          <w:spacing w:val="-6"/>
        </w:rPr>
        <w:t>五、其他收入：</w:t>
      </w:r>
      <w:r>
        <w:rPr>
          <w:spacing w:val="-7"/>
        </w:rPr>
        <w:t>指除“财政拨款收入”“财政专户管理资金”“事业收</w:t>
      </w:r>
      <w:r>
        <w:rPr>
          <w:spacing w:val="-11"/>
        </w:rPr>
        <w:t>入”“事业单位经营收入”“上级补助收入”“附属单位上缴收入”等以外的收入。主要包括利息存款收入、事业单位固定资产出租收入等。</w:t>
      </w:r>
    </w:p>
    <w:p>
      <w:pPr>
        <w:pStyle w:val="BodyText"/>
        <w:ind w:left="740"/>
      </w:pPr>
      <w:r>
        <w:rPr>
          <w:rFonts w:ascii="黑体" w:eastAsia="黑体" w:hint="eastAsia"/>
        </w:rPr>
        <w:t>六、上级补助收入：</w:t>
      </w:r>
      <w:r>
        <w:rPr/>
        <w:t>指单位从主管部门和上级单位取得的非财政补助收</w:t>
      </w:r>
    </w:p>
    <w:p>
      <w:pPr>
        <w:pStyle w:val="BodyText"/>
        <w:spacing w:before="9"/>
        <w:rPr>
          <w:sz w:val="8"/>
        </w:rPr>
      </w:pPr>
    </w:p>
    <w:p>
      <w:pPr>
        <w:pStyle w:val="BodyText"/>
        <w:spacing w:before="54"/>
        <w:ind w:left="100"/>
      </w:pPr>
      <w:r>
        <w:rPr/>
        <w:t>入。</w:t>
      </w:r>
    </w:p>
    <w:p>
      <w:pPr>
        <w:pStyle w:val="BodyText"/>
        <w:spacing w:before="171"/>
        <w:ind w:left="740"/>
      </w:pPr>
      <w:r>
        <w:rPr>
          <w:rFonts w:ascii="黑体" w:eastAsia="黑体" w:hint="eastAsia"/>
        </w:rPr>
        <w:t>七、附属单位上缴收入：</w:t>
      </w:r>
      <w:r>
        <w:rPr/>
        <w:t>指本单位所属纳入部门预算编报范围的单位按</w:t>
      </w:r>
    </w:p>
    <w:p>
      <w:pPr>
        <w:pStyle w:val="BodyText"/>
        <w:spacing w:before="1"/>
        <w:rPr>
          <w:sz w:val="9"/>
        </w:rPr>
      </w:pPr>
    </w:p>
    <w:p>
      <w:pPr>
        <w:pStyle w:val="BodyText"/>
        <w:spacing w:before="55"/>
        <w:ind w:left="100"/>
      </w:pPr>
      <w:r>
        <w:rPr/>
        <w:t>有关规定上缴的收入。</w:t>
      </w:r>
    </w:p>
    <w:p>
      <w:pPr>
        <w:pStyle w:val="BodyText"/>
        <w:spacing w:line="338" w:lineRule="auto" w:before="168"/>
        <w:ind w:left="100" w:right="118" w:firstLine="640"/>
        <w:jc w:val="both"/>
      </w:pPr>
      <w:r>
        <w:rPr>
          <w:rFonts w:ascii="黑体" w:hAnsi="黑体" w:eastAsia="黑体" w:hint="eastAsia"/>
        </w:rPr>
        <w:t>八、使用非财政拨款结余：</w:t>
      </w:r>
      <w:r>
        <w:rPr/>
        <w:t>指本单位在预计用当年的“财政拨款收入” </w:t>
      </w:r>
      <w:r>
        <w:rPr>
          <w:spacing w:val="-8"/>
        </w:rPr>
        <w:t>“财政专户管理资金收入”“事业收入”“事业单位经营收入”“上级补助</w:t>
      </w:r>
      <w:r>
        <w:rPr>
          <w:spacing w:val="-18"/>
          <w:w w:val="95"/>
        </w:rPr>
        <w:t>收入”“附属单位上缴收入”“其他收入”等不足以安排当年支出的情况下，  </w:t>
      </w:r>
      <w:r>
        <w:rPr>
          <w:spacing w:val="-18"/>
        </w:rPr>
        <w:t>使用以前年度积累结余弥补本年度收支缺口的资金。</w:t>
      </w:r>
    </w:p>
    <w:p>
      <w:pPr>
        <w:pStyle w:val="BodyText"/>
        <w:spacing w:line="340" w:lineRule="auto" w:before="8"/>
        <w:ind w:left="100" w:right="275" w:firstLine="640"/>
      </w:pPr>
      <w:r>
        <w:rPr>
          <w:rFonts w:ascii="黑体" w:eastAsia="黑体" w:hint="eastAsia"/>
          <w:spacing w:val="-11"/>
        </w:rPr>
        <w:t>九、上年结转：</w:t>
      </w:r>
      <w:r>
        <w:rPr>
          <w:spacing w:val="-3"/>
        </w:rPr>
        <w:t>指以前年度尚未完成、结转到本年仍按原规定用途继续使用的资金。</w:t>
      </w:r>
    </w:p>
    <w:p>
      <w:pPr>
        <w:pStyle w:val="BodyText"/>
        <w:spacing w:line="340" w:lineRule="auto"/>
        <w:ind w:left="100" w:right="277" w:firstLine="640"/>
      </w:pPr>
      <w:r>
        <w:rPr>
          <w:rFonts w:ascii="黑体" w:eastAsia="黑体" w:hint="eastAsia"/>
          <w:spacing w:val="-11"/>
          <w:w w:val="95"/>
        </w:rPr>
        <w:t>十、基本支出：</w:t>
      </w:r>
      <w:r>
        <w:rPr>
          <w:spacing w:val="-3"/>
          <w:w w:val="95"/>
        </w:rPr>
        <w:t>指为保障机构正常运转、完成日常工作任务而发生的人  </w:t>
      </w:r>
      <w:r>
        <w:rPr>
          <w:spacing w:val="-3"/>
        </w:rPr>
        <w:t>员支出和日常公用支出。</w:t>
      </w:r>
    </w:p>
    <w:p>
      <w:pPr>
        <w:spacing w:after="0" w:line="340" w:lineRule="auto"/>
        <w:sectPr>
          <w:pgSz w:w="11910" w:h="16840"/>
          <w:pgMar w:header="0" w:footer="267" w:top="1320" w:bottom="460" w:left="620" w:right="440"/>
        </w:sectPr>
      </w:pPr>
    </w:p>
    <w:p>
      <w:pPr>
        <w:pStyle w:val="BodyText"/>
        <w:spacing w:line="338" w:lineRule="auto" w:before="37"/>
        <w:ind w:left="100" w:right="280" w:firstLine="640"/>
      </w:pPr>
      <w:r>
        <w:rPr>
          <w:rFonts w:ascii="黑体" w:eastAsia="黑体" w:hint="eastAsia"/>
          <w:spacing w:val="-13"/>
          <w:w w:val="95"/>
        </w:rPr>
        <w:t>十一、项目支出：</w:t>
      </w:r>
      <w:r>
        <w:rPr>
          <w:w w:val="95"/>
        </w:rPr>
        <w:t>指在基本支出之外为完成特定任务和事业发展目标所  </w:t>
      </w:r>
      <w:r>
        <w:rPr/>
        <w:t>发生的支出。</w:t>
      </w:r>
    </w:p>
    <w:p>
      <w:pPr>
        <w:pStyle w:val="BodyText"/>
        <w:spacing w:before="3"/>
        <w:ind w:left="740"/>
      </w:pPr>
      <w:r>
        <w:rPr>
          <w:rFonts w:ascii="黑体" w:eastAsia="黑体" w:hint="eastAsia"/>
        </w:rPr>
        <w:t>十二、上缴上级支出：</w:t>
      </w:r>
      <w:r>
        <w:rPr/>
        <w:t>指下级单位上缴上级的支出。</w:t>
      </w:r>
    </w:p>
    <w:p>
      <w:pPr>
        <w:pStyle w:val="BodyText"/>
        <w:spacing w:line="338" w:lineRule="auto" w:before="171"/>
        <w:ind w:left="100" w:right="280" w:firstLine="640"/>
      </w:pPr>
      <w:r>
        <w:rPr>
          <w:rFonts w:ascii="黑体" w:eastAsia="黑体" w:hint="eastAsia"/>
          <w:spacing w:val="-11"/>
          <w:w w:val="95"/>
        </w:rPr>
        <w:t>十三、事业单位经营支出：</w:t>
      </w:r>
      <w:r>
        <w:rPr>
          <w:w w:val="95"/>
        </w:rPr>
        <w:t>指事业单位在专业业务活动及其辅助活动之  </w:t>
      </w:r>
      <w:r>
        <w:rPr/>
        <w:t>外开展非独立核算经营活动发生的支出。</w:t>
      </w:r>
    </w:p>
    <w:p>
      <w:pPr>
        <w:pStyle w:val="BodyText"/>
        <w:spacing w:before="3"/>
        <w:ind w:left="740"/>
      </w:pPr>
      <w:r>
        <w:rPr>
          <w:rFonts w:ascii="黑体" w:eastAsia="黑体" w:hint="eastAsia"/>
        </w:rPr>
        <w:t>十四、对下级单位补助支出：</w:t>
      </w:r>
      <w:r>
        <w:rPr/>
        <w:t>指对下级单位补助发生的支出。</w:t>
      </w:r>
    </w:p>
    <w:p>
      <w:pPr>
        <w:pStyle w:val="BodyText"/>
        <w:spacing w:line="338" w:lineRule="auto" w:before="171"/>
        <w:ind w:left="100" w:right="277" w:firstLine="640"/>
      </w:pPr>
      <w:r>
        <w:rPr>
          <w:rFonts w:ascii="黑体" w:eastAsia="黑体" w:hint="eastAsia"/>
          <w:spacing w:val="-10"/>
          <w:w w:val="95"/>
        </w:rPr>
        <w:t>十五、结转下年：</w:t>
      </w:r>
      <w:r>
        <w:rPr>
          <w:spacing w:val="-3"/>
          <w:w w:val="95"/>
        </w:rPr>
        <w:t>指以前年度预算安排、因客观条件发生变化无法按原  </w:t>
      </w:r>
      <w:r>
        <w:rPr>
          <w:spacing w:val="-3"/>
        </w:rPr>
        <w:t>计划实施，需延迟到以后年度按原规定用途继续使用的资金。</w:t>
      </w:r>
    </w:p>
    <w:p>
      <w:pPr>
        <w:pStyle w:val="BodyText"/>
        <w:spacing w:line="338" w:lineRule="auto" w:before="3"/>
        <w:ind w:left="100" w:right="118" w:firstLine="640"/>
      </w:pPr>
      <w:r>
        <w:rPr>
          <w:rFonts w:ascii="黑体" w:hAnsi="黑体" w:eastAsia="黑体" w:hint="eastAsia"/>
          <w:spacing w:val="-7"/>
        </w:rPr>
        <w:t>十六、“三公”经费：</w:t>
      </w:r>
      <w:r>
        <w:rPr>
          <w:spacing w:val="-1"/>
        </w:rPr>
        <w:t>指区级部门单位安排的因公出国</w:t>
      </w:r>
      <w:r>
        <w:rPr/>
        <w:t>（境</w:t>
      </w:r>
      <w:r>
        <w:rPr>
          <w:spacing w:val="-12"/>
        </w:rPr>
        <w:t>）</w:t>
      </w:r>
      <w:r>
        <w:rPr>
          <w:spacing w:val="-5"/>
        </w:rPr>
        <w:t>费、公务</w:t>
      </w:r>
      <w:r>
        <w:rPr>
          <w:spacing w:val="-9"/>
        </w:rPr>
        <w:t>用车购置及运行费和公务接待费。其中，因公出国</w:t>
      </w:r>
      <w:r>
        <w:rPr>
          <w:spacing w:val="-3"/>
        </w:rPr>
        <w:t>（</w:t>
      </w:r>
      <w:r>
        <w:rPr/>
        <w:t>境</w:t>
      </w:r>
      <w:r>
        <w:rPr>
          <w:spacing w:val="-22"/>
        </w:rPr>
        <w:t>）</w:t>
      </w:r>
      <w:r>
        <w:rPr/>
        <w:t>费反映单位公务出</w:t>
      </w:r>
      <w:r>
        <w:rPr>
          <w:spacing w:val="-12"/>
        </w:rPr>
        <w:t>国</w:t>
      </w:r>
      <w:r>
        <w:rPr/>
        <w:t>（境</w:t>
      </w:r>
      <w:r>
        <w:rPr>
          <w:spacing w:val="-12"/>
        </w:rPr>
        <w:t>）</w:t>
      </w:r>
      <w:r>
        <w:rPr>
          <w:spacing w:val="-6"/>
        </w:rPr>
        <w:t>的国际差旅费、国外城市间交通费、住宿费、伙食费、培训费、公</w:t>
      </w:r>
      <w:r>
        <w:rPr>
          <w:spacing w:val="-11"/>
        </w:rPr>
        <w:t>杂费等支出；公务用车购置及运行费反映单位公务用车车辆购置支出</w:t>
      </w:r>
      <w:r>
        <w:rPr/>
        <w:t>（含车辆购置税</w:t>
      </w:r>
      <w:r>
        <w:rPr>
          <w:spacing w:val="-51"/>
        </w:rPr>
        <w:t>）</w:t>
      </w:r>
      <w:r>
        <w:rPr>
          <w:spacing w:val="-16"/>
        </w:rPr>
        <w:t>及燃料费、维修费、过路过桥费、保险费、安全奖励费用等支出； 公务接待费反映单位按规定开支的各类接待（含外宾接待）支出。</w:t>
      </w:r>
    </w:p>
    <w:p>
      <w:pPr>
        <w:pStyle w:val="BodyText"/>
        <w:spacing w:line="340" w:lineRule="auto" w:before="11"/>
        <w:ind w:left="100" w:right="119" w:firstLine="640"/>
      </w:pPr>
      <w:r>
        <w:rPr>
          <w:rFonts w:ascii="黑体" w:eastAsia="黑体" w:hint="eastAsia"/>
          <w:spacing w:val="-9"/>
        </w:rPr>
        <w:t>十七、机关运行经费：</w:t>
      </w:r>
      <w:r>
        <w:rPr>
          <w:spacing w:val="-4"/>
        </w:rPr>
        <w:t>指为保障行政单位</w:t>
      </w:r>
      <w:r>
        <w:rPr/>
        <w:t>（包括参照公务员法管理的事</w:t>
      </w:r>
      <w:r>
        <w:rPr>
          <w:w w:val="95"/>
        </w:rPr>
        <w:t>业单位</w:t>
      </w:r>
      <w:r>
        <w:rPr>
          <w:spacing w:val="-84"/>
          <w:w w:val="95"/>
        </w:rPr>
        <w:t>）</w:t>
      </w:r>
      <w:r>
        <w:rPr>
          <w:spacing w:val="-9"/>
          <w:w w:val="95"/>
        </w:rPr>
        <w:t>运行用于购买货物和服务的各项资金，包括办公及印刷费、邮电费、  </w:t>
      </w:r>
      <w:r>
        <w:rPr>
          <w:spacing w:val="-12"/>
        </w:rPr>
        <w:t>差旅费、会议费、福利费、日常维修费、专用材料及一般设备购置费、办公</w:t>
      </w:r>
      <w:r>
        <w:rPr>
          <w:spacing w:val="-13"/>
        </w:rPr>
        <w:t>用房水电费、办公用房取暖费、办公用房物业管理费、公务用车运行维护费以及其他费用。</w:t>
      </w:r>
    </w:p>
    <w:sectPr>
      <w:pgSz w:w="11910" w:h="16840"/>
      <w:pgMar w:header="0" w:footer="267" w:top="1320" w:bottom="460" w:left="6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黑体">
    <w:altName w:val="黑体"/>
    <w:charset w:val="86"/>
    <w:family w:val="modern"/>
    <w:pitch w:val="fixed"/>
  </w:font>
  <w:font w:name="Arial Unicode MS">
    <w:altName w:val="Arial Unicode MS"/>
    <w:charset w:val="86"/>
    <w:family w:val="swiss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7.829987pt;margin-top:817.53479pt;width:59.7pt;height:12.25pt;mso-position-horizontal-relative:page;mso-position-vertical-relative:page;z-index:-20230656" type="#_x0000_t202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rFonts w:ascii="Arial Unicode MS" w:eastAsia="Arial Unicode MS" w:hint="eastAsia"/>
                    <w:sz w:val="18"/>
                  </w:rPr>
                </w:pPr>
                <w:r>
                  <w:rPr>
                    <w:rFonts w:ascii="Arial Unicode MS" w:eastAsia="Arial Unicode MS" w:hint="eastAsia"/>
                    <w:w w:val="95"/>
                    <w:sz w:val="18"/>
                  </w:rPr>
                  <w:t>第</w:t>
                </w:r>
                <w:r>
                  <w:rPr/>
                  <w:fldChar w:fldCharType="begin"/>
                </w:r>
                <w:r>
                  <w:rPr>
                    <w:rFonts w:ascii="Arial Unicode MS" w:eastAsia="Arial Unicode MS" w:hint="eastAsia"/>
                    <w:w w:val="95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rFonts w:ascii="Arial Unicode MS" w:eastAsia="Arial Unicode MS" w:hint="eastAsia"/>
                    <w:w w:val="95"/>
                    <w:sz w:val="18"/>
                  </w:rPr>
                  <w:t>页，共30页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1.209991pt;margin-top:570.934753pt;width:59.5pt;height:12.25pt;mso-position-horizontal-relative:page;mso-position-vertical-relative:page;z-index:-20230144" type="#_x0000_t202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rFonts w:ascii="Arial Unicode MS" w:eastAsia="Arial Unicode MS" w:hint="eastAsia"/>
                    <w:sz w:val="18"/>
                  </w:rPr>
                </w:pPr>
                <w:r>
                  <w:rPr>
                    <w:rFonts w:ascii="Arial Unicode MS" w:eastAsia="Arial Unicode MS" w:hint="eastAsia"/>
                    <w:w w:val="95"/>
                    <w:sz w:val="18"/>
                  </w:rPr>
                  <w:t>第</w:t>
                </w:r>
                <w:r>
                  <w:rPr/>
                  <w:fldChar w:fldCharType="begin"/>
                </w:r>
                <w:r>
                  <w:rPr>
                    <w:rFonts w:ascii="Arial Unicode MS" w:eastAsia="Arial Unicode MS" w:hint="eastAsia"/>
                    <w:w w:val="95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  <w:r>
                  <w:rPr>
                    <w:rFonts w:ascii="Arial Unicode MS" w:eastAsia="Arial Unicode MS" w:hint="eastAsia"/>
                    <w:w w:val="95"/>
                    <w:sz w:val="18"/>
                  </w:rPr>
                  <w:t>页，共30页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9.410004pt;margin-top:570.934753pt;width:63.15pt;height:12.25pt;mso-position-horizontal-relative:page;mso-position-vertical-relative:page;z-index:-20229632" type="#_x0000_t202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rFonts w:ascii="Arial Unicode MS" w:eastAsia="Arial Unicode MS" w:hint="eastAsia"/>
                    <w:sz w:val="18"/>
                  </w:rPr>
                </w:pPr>
                <w:r>
                  <w:rPr>
                    <w:rFonts w:ascii="Arial Unicode MS" w:eastAsia="Arial Unicode MS" w:hint="eastAsia"/>
                    <w:w w:val="95"/>
                    <w:sz w:val="18"/>
                  </w:rPr>
                  <w:t>第</w:t>
                </w:r>
                <w:r>
                  <w:rPr/>
                  <w:fldChar w:fldCharType="begin"/>
                </w:r>
                <w:r>
                  <w:rPr>
                    <w:rFonts w:ascii="Arial Unicode MS" w:eastAsia="Arial Unicode MS" w:hint="eastAsia"/>
                    <w:w w:val="95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  <w:r>
                  <w:rPr>
                    <w:rFonts w:ascii="Arial Unicode MS" w:eastAsia="Arial Unicode MS" w:hint="eastAsia"/>
                    <w:w w:val="95"/>
                    <w:sz w:val="18"/>
                  </w:rPr>
                  <w:t>页，共30页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66.029999pt;margin-top:817.53479pt;width:63.3pt;height:12.25pt;mso-position-horizontal-relative:page;mso-position-vertical-relative:page;z-index:-20229120" type="#_x0000_t202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rFonts w:ascii="Arial Unicode MS" w:eastAsia="Arial Unicode MS" w:hint="eastAsia"/>
                    <w:sz w:val="18"/>
                  </w:rPr>
                </w:pPr>
                <w:r>
                  <w:rPr>
                    <w:rFonts w:ascii="Arial Unicode MS" w:eastAsia="Arial Unicode MS" w:hint="eastAsia"/>
                    <w:w w:val="95"/>
                    <w:sz w:val="18"/>
                  </w:rPr>
                  <w:t>第</w:t>
                </w:r>
                <w:r>
                  <w:rPr/>
                  <w:fldChar w:fldCharType="begin"/>
                </w:r>
                <w:r>
                  <w:rPr>
                    <w:rFonts w:ascii="Arial Unicode MS" w:eastAsia="Arial Unicode MS" w:hint="eastAsia"/>
                    <w:w w:val="95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  <w:r>
                  <w:rPr>
                    <w:rFonts w:ascii="Arial Unicode MS" w:eastAsia="Arial Unicode MS" w:hint="eastAsia"/>
                    <w:w w:val="95"/>
                    <w:sz w:val="18"/>
                  </w:rPr>
                  <w:t>页，共30页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9.410004pt;margin-top:570.934753pt;width:63.15pt;height:12.25pt;mso-position-horizontal-relative:page;mso-position-vertical-relative:page;z-index:-20228608" type="#_x0000_t202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rFonts w:ascii="Arial Unicode MS" w:eastAsia="Arial Unicode MS" w:hint="eastAsia"/>
                    <w:sz w:val="18"/>
                  </w:rPr>
                </w:pPr>
                <w:r>
                  <w:rPr>
                    <w:rFonts w:ascii="Arial Unicode MS" w:eastAsia="Arial Unicode MS" w:hint="eastAsia"/>
                    <w:w w:val="95"/>
                    <w:sz w:val="18"/>
                  </w:rPr>
                  <w:t>第</w:t>
                </w:r>
                <w:r>
                  <w:rPr/>
                  <w:fldChar w:fldCharType="begin"/>
                </w:r>
                <w:r>
                  <w:rPr>
                    <w:rFonts w:ascii="Arial Unicode MS" w:eastAsia="Arial Unicode MS" w:hint="eastAsia"/>
                    <w:w w:val="95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  <w:r>
                  <w:rPr>
                    <w:rFonts w:ascii="Arial Unicode MS" w:eastAsia="Arial Unicode MS" w:hint="eastAsia"/>
                    <w:w w:val="95"/>
                    <w:sz w:val="18"/>
                  </w:rPr>
                  <w:t>页，共30页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65.850006pt;margin-top:817.53479pt;width:63.65pt;height:12.25pt;mso-position-horizontal-relative:page;mso-position-vertical-relative:page;z-index:-20228096" type="#_x0000_t202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rFonts w:ascii="Arial Unicode MS" w:eastAsia="Arial Unicode MS" w:hint="eastAsia"/>
                    <w:sz w:val="18"/>
                  </w:rPr>
                </w:pPr>
                <w:r>
                  <w:rPr>
                    <w:rFonts w:ascii="Arial Unicode MS" w:eastAsia="Arial Unicode MS" w:hint="eastAsia"/>
                    <w:w w:val="95"/>
                    <w:sz w:val="18"/>
                  </w:rPr>
                  <w:t>第</w:t>
                </w:r>
                <w:r>
                  <w:rPr/>
                  <w:fldChar w:fldCharType="begin"/>
                </w:r>
                <w:r>
                  <w:rPr>
                    <w:rFonts w:ascii="Arial Unicode MS" w:eastAsia="Arial Unicode MS" w:hint="eastAsia"/>
                    <w:w w:val="95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  <w:r>
                  <w:rPr>
                    <w:rFonts w:ascii="Arial Unicode MS" w:eastAsia="Arial Unicode MS" w:hint="eastAsia"/>
                    <w:w w:val="95"/>
                    <w:sz w:val="18"/>
                  </w:rPr>
                  <w:t>页，共30页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64.040009pt;margin-top:587.634766pt;width:63.9pt;height:12.25pt;mso-position-horizontal-relative:page;mso-position-vertical-relative:page;z-index:-20227584" type="#_x0000_t202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rFonts w:ascii="Arial Unicode MS" w:eastAsia="Arial Unicode MS" w:hint="eastAsia"/>
                    <w:sz w:val="18"/>
                  </w:rPr>
                </w:pPr>
                <w:r>
                  <w:rPr>
                    <w:rFonts w:ascii="Arial Unicode MS" w:eastAsia="Arial Unicode MS" w:hint="eastAsia"/>
                    <w:w w:val="95"/>
                    <w:sz w:val="18"/>
                  </w:rPr>
                  <w:t>第</w:t>
                </w:r>
                <w:r>
                  <w:rPr/>
                  <w:fldChar w:fldCharType="begin"/>
                </w:r>
                <w:r>
                  <w:rPr>
                    <w:rFonts w:ascii="Arial Unicode MS" w:eastAsia="Arial Unicode MS" w:hint="eastAsia"/>
                    <w:w w:val="95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  <w:r>
                  <w:rPr>
                    <w:rFonts w:ascii="Arial Unicode MS" w:eastAsia="Arial Unicode MS" w:hint="eastAsia"/>
                    <w:w w:val="95"/>
                    <w:sz w:val="18"/>
                  </w:rPr>
                  <w:t>页，共30页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65.809998pt;margin-top:817.53479pt;width:63.75pt;height:12.25pt;mso-position-horizontal-relative:page;mso-position-vertical-relative:page;z-index:-20227072" type="#_x0000_t202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rFonts w:ascii="Arial Unicode MS" w:eastAsia="Arial Unicode MS" w:hint="eastAsia"/>
                    <w:sz w:val="18"/>
                  </w:rPr>
                </w:pPr>
                <w:r>
                  <w:rPr>
                    <w:rFonts w:ascii="Arial Unicode MS" w:eastAsia="Arial Unicode MS" w:hint="eastAsia"/>
                    <w:w w:val="95"/>
                    <w:sz w:val="18"/>
                  </w:rPr>
                  <w:t>第</w:t>
                </w:r>
                <w:r>
                  <w:rPr/>
                  <w:fldChar w:fldCharType="begin"/>
                </w:r>
                <w:r>
                  <w:rPr>
                    <w:rFonts w:ascii="Arial Unicode MS" w:eastAsia="Arial Unicode MS" w:hint="eastAsia"/>
                    <w:w w:val="95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  <w:r>
                  <w:rPr>
                    <w:rFonts w:ascii="Arial Unicode MS" w:eastAsia="Arial Unicode MS" w:hint="eastAsia"/>
                    <w:w w:val="95"/>
                    <w:sz w:val="18"/>
                  </w:rPr>
                  <w:t>页，共30页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"/>
      <w:lvlJc w:val="left"/>
      <w:pPr>
        <w:ind w:left="1274" w:hanging="610"/>
        <w:jc w:val="left"/>
      </w:pPr>
      <w:rPr>
        <w:rFonts w:hint="default" w:ascii="Arial" w:hAnsi="Arial" w:eastAsia="Arial" w:cs="Arial"/>
        <w:w w:val="99"/>
        <w:position w:val="5"/>
        <w:sz w:val="18"/>
        <w:szCs w:val="18"/>
        <w:lang w:val="en-US" w:eastAsia="zh-CN" w:bidi="ar-SA"/>
      </w:rPr>
    </w:lvl>
    <w:lvl w:ilvl="1">
      <w:start w:val="0"/>
      <w:numFmt w:val="bullet"/>
      <w:lvlText w:val="•"/>
      <w:lvlJc w:val="left"/>
      <w:pPr>
        <w:ind w:left="2609" w:hanging="610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3939" w:hanging="610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5269" w:hanging="610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6599" w:hanging="61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7929" w:hanging="61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9259" w:hanging="61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10589" w:hanging="61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11919" w:hanging="610"/>
      </w:pPr>
      <w:rPr>
        <w:rFonts w:hint="default"/>
        <w:lang w:val="en-US" w:eastAsia="zh-CN" w:bidi="ar-SA"/>
      </w:rPr>
    </w:lvl>
  </w:abstractNum>
  <w:abstractNum w:abstractNumId="4">
    <w:multiLevelType w:val="hybridMultilevel"/>
    <w:lvl w:ilvl="0">
      <w:start w:val="10"/>
      <w:numFmt w:val="decimal"/>
      <w:lvlText w:val="%1"/>
      <w:lvlJc w:val="left"/>
      <w:pPr>
        <w:ind w:left="472" w:hanging="233"/>
        <w:jc w:val="left"/>
      </w:pPr>
      <w:rPr>
        <w:rFonts w:hint="default" w:ascii="Arial" w:hAnsi="Arial" w:eastAsia="Arial" w:cs="Arial"/>
        <w:w w:val="100"/>
        <w:position w:val="5"/>
        <w:sz w:val="18"/>
        <w:szCs w:val="18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889" w:hanging="233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3299" w:hanging="233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4709" w:hanging="233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6119" w:hanging="233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7529" w:hanging="233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8939" w:hanging="233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10349" w:hanging="233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11759" w:hanging="233"/>
      </w:pPr>
      <w:rPr>
        <w:rFonts w:hint="default"/>
        <w:lang w:val="en-US" w:eastAsia="zh-CN" w:bidi="ar-SA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1005" w:hanging="715"/>
        <w:jc w:val="left"/>
      </w:pPr>
      <w:rPr>
        <w:rFonts w:hint="default" w:ascii="Arial" w:hAnsi="Arial" w:eastAsia="Arial" w:cs="Arial"/>
        <w:w w:val="99"/>
        <w:position w:val="5"/>
        <w:sz w:val="18"/>
        <w:szCs w:val="18"/>
        <w:lang w:val="en-US" w:eastAsia="zh-CN" w:bidi="ar-SA"/>
      </w:rPr>
    </w:lvl>
    <w:lvl w:ilvl="1">
      <w:start w:val="0"/>
      <w:numFmt w:val="bullet"/>
      <w:lvlText w:val="•"/>
      <w:lvlJc w:val="left"/>
      <w:pPr>
        <w:ind w:left="2357" w:hanging="715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3715" w:hanging="715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5073" w:hanging="715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6431" w:hanging="715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7789" w:hanging="715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9147" w:hanging="715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10505" w:hanging="715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11863" w:hanging="715"/>
      </w:pPr>
      <w:rPr>
        <w:rFonts w:hint="default"/>
        <w:lang w:val="en-US" w:eastAsia="zh-CN" w:bidi="ar-SA"/>
      </w:rPr>
    </w:lvl>
  </w:abstractNum>
  <w:abstractNum w:abstractNumId="2">
    <w:multiLevelType w:val="hybridMultilevel"/>
    <w:lvl w:ilvl="0">
      <w:start w:val="10"/>
      <w:numFmt w:val="decimal"/>
      <w:lvlText w:val="%1"/>
      <w:lvlJc w:val="left"/>
      <w:pPr>
        <w:ind w:left="942" w:hanging="326"/>
        <w:jc w:val="left"/>
      </w:pPr>
      <w:rPr>
        <w:rFonts w:hint="default" w:ascii="Arial" w:hAnsi="Arial" w:eastAsia="Arial" w:cs="Arial"/>
        <w:w w:val="100"/>
        <w:position w:val="5"/>
        <w:sz w:val="18"/>
        <w:szCs w:val="18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029" w:hanging="326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1119" w:hanging="326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1208" w:hanging="326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298" w:hanging="326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1387" w:hanging="326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1477" w:hanging="326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1566" w:hanging="326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1656" w:hanging="326"/>
      </w:pPr>
      <w:rPr>
        <w:rFonts w:hint="default"/>
        <w:lang w:val="en-US" w:eastAsia="zh-CN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62" w:hanging="322"/>
        <w:jc w:val="left"/>
      </w:pPr>
      <w:rPr>
        <w:rFonts w:hint="default" w:ascii="宋体" w:hAnsi="宋体" w:eastAsia="宋体" w:cs="宋体"/>
        <w:spacing w:val="-2"/>
        <w:w w:val="99"/>
        <w:sz w:val="30"/>
        <w:szCs w:val="30"/>
        <w:lang w:val="en-US" w:eastAsia="zh-CN" w:bidi="ar-SA"/>
      </w:rPr>
    </w:lvl>
    <w:lvl w:ilvl="1">
      <w:start w:val="0"/>
      <w:numFmt w:val="bullet"/>
      <w:lvlText w:val="•"/>
      <w:lvlJc w:val="left"/>
      <w:pPr>
        <w:ind w:left="2036" w:hanging="322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3013" w:hanging="322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989" w:hanging="322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966" w:hanging="322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943" w:hanging="322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919" w:hanging="322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896" w:hanging="322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872" w:hanging="322"/>
      </w:pPr>
      <w:rPr>
        <w:rFonts w:hint="default"/>
        <w:lang w:val="en-US" w:eastAsia="zh-CN" w:bidi="ar-SA"/>
      </w:rPr>
    </w:lvl>
  </w:abstractNum>
  <w:num w:numId="2">
    <w:abstractNumId w:val="1"/>
  </w:num>
  <w:num w:numId="5">
    <w:abstractNumId w:val="4"/>
  </w:num>
  <w:num w:numId="4">
    <w:abstractNumId w:val="3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32"/>
      <w:szCs w:val="32"/>
      <w:lang w:val="en-US" w:eastAsia="zh-CN" w:bidi="ar-SA"/>
    </w:rPr>
  </w:style>
  <w:style w:styleId="ListParagraph" w:type="paragraph">
    <w:name w:val="List Paragraph"/>
    <w:basedOn w:val="Normal"/>
    <w:uiPriority w:val="1"/>
    <w:qFormat/>
    <w:pPr>
      <w:spacing w:before="45"/>
      <w:ind w:left="938" w:hanging="323"/>
    </w:pPr>
    <w:rPr>
      <w:rFonts w:ascii="宋体" w:hAnsi="宋体" w:eastAsia="宋体" w:cs="宋体"/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1.0-2</cp:keywords>
  <dc:subject>2023年单位预算公开</dc:subject>
  <dc:title>2023年枣庄市山亭区实验小学预算</dc:title>
  <dcterms:created xsi:type="dcterms:W3CDTF">2023-07-12T01:21:08Z</dcterms:created>
  <dcterms:modified xsi:type="dcterms:W3CDTF">2023-07-12T01:21:08Z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LastSaved">
    <vt:filetime>2023-07-12T00:00:00Z</vt:filetime>
  </property>
</Properties>
</file>